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90B6" w14:textId="77777777" w:rsidR="007A2310" w:rsidRPr="00734571" w:rsidRDefault="007A2310" w:rsidP="007A2310">
      <w:pPr>
        <w:pStyle w:val="1"/>
        <w:spacing w:before="0" w:after="0" w:line="240" w:lineRule="auto"/>
        <w:ind w:right="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7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</w:p>
    <w:p w14:paraId="7C919604" w14:textId="77777777" w:rsidR="007A2310" w:rsidRPr="00734571" w:rsidRDefault="007A2310" w:rsidP="007A2310">
      <w:pPr>
        <w:pStyle w:val="1"/>
        <w:spacing w:before="0" w:after="0" w:line="240" w:lineRule="auto"/>
        <w:ind w:right="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71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14:paraId="78351A0D" w14:textId="77777777" w:rsidR="007A2310" w:rsidRPr="00734571" w:rsidRDefault="007A2310" w:rsidP="007A2310">
      <w:pPr>
        <w:spacing w:line="240" w:lineRule="auto"/>
        <w:ind w:right="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71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15 </w:t>
      </w:r>
    </w:p>
    <w:p w14:paraId="283555A4" w14:textId="77777777" w:rsidR="007A2310" w:rsidRDefault="007A2310" w:rsidP="007A2310">
      <w:pPr>
        <w:spacing w:line="298" w:lineRule="exact"/>
        <w:ind w:left="1659" w:right="1194"/>
        <w:jc w:val="center"/>
        <w:rPr>
          <w:b/>
          <w:sz w:val="26"/>
        </w:rPr>
      </w:pPr>
    </w:p>
    <w:p w14:paraId="2123443B" w14:textId="77777777" w:rsidR="007A2310" w:rsidRDefault="007A2310" w:rsidP="007A2310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95"/>
        <w:gridCol w:w="4036"/>
      </w:tblGrid>
      <w:tr w:rsidR="007A2310" w:rsidRPr="00640BC7" w14:paraId="36906B8F" w14:textId="77777777" w:rsidTr="00B427B2">
        <w:tc>
          <w:tcPr>
            <w:tcW w:w="55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D4221" w14:textId="1F42895A" w:rsidR="007A2310" w:rsidRPr="003A67AC" w:rsidRDefault="007A2310" w:rsidP="00B427B2">
            <w:pPr>
              <w:ind w:right="-612"/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lang w:val="ru-RU"/>
              </w:rPr>
            </w:pPr>
            <w:r w:rsidRPr="003A67AC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СОГЛАСОВАНО</w:t>
            </w:r>
            <w:r w:rsidRPr="003A67AC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br/>
              <w:t>педагогическим советом</w:t>
            </w:r>
            <w:r w:rsidRPr="003A67AC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br/>
              <w:t>МБОУ СОШ № 15</w:t>
            </w:r>
            <w:r w:rsidRPr="003A67AC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br/>
              <w:t>протокол №1 от 30.08.2023</w:t>
            </w:r>
            <w:r w:rsidR="003A67AC" w:rsidRPr="003A67AC"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lang w:val="ru-RU"/>
              </w:rPr>
              <w:t>г.</w:t>
            </w:r>
          </w:p>
        </w:tc>
        <w:tc>
          <w:tcPr>
            <w:tcW w:w="40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EDCC1" w14:textId="77777777" w:rsidR="007A2310" w:rsidRPr="003A67AC" w:rsidRDefault="007A2310" w:rsidP="00B427B2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color w:val="000000" w:themeColor="text1"/>
                <w:sz w:val="28"/>
                <w:szCs w:val="26"/>
              </w:rPr>
            </w:pPr>
            <w:r w:rsidRPr="003A67AC">
              <w:rPr>
                <w:color w:val="000000" w:themeColor="text1"/>
                <w:sz w:val="28"/>
                <w:szCs w:val="26"/>
              </w:rPr>
              <w:t xml:space="preserve">    УТВЕРЖДЕНО</w:t>
            </w:r>
            <w:r w:rsidRPr="003A67AC">
              <w:rPr>
                <w:color w:val="000000" w:themeColor="text1"/>
                <w:sz w:val="28"/>
                <w:szCs w:val="26"/>
              </w:rPr>
              <w:br/>
              <w:t xml:space="preserve">    Директор МБОУ СОШ №15</w:t>
            </w:r>
          </w:p>
          <w:p w14:paraId="76C7C01C" w14:textId="77777777" w:rsidR="007A2310" w:rsidRPr="003A67AC" w:rsidRDefault="007A2310" w:rsidP="00B427B2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color w:val="000000" w:themeColor="text1"/>
                <w:sz w:val="28"/>
                <w:szCs w:val="26"/>
              </w:rPr>
            </w:pPr>
            <w:r w:rsidRPr="003A67AC">
              <w:rPr>
                <w:color w:val="000000" w:themeColor="text1"/>
                <w:sz w:val="28"/>
                <w:szCs w:val="26"/>
              </w:rPr>
              <w:t xml:space="preserve">  _________    А.В. Сокиркина</w:t>
            </w:r>
          </w:p>
          <w:p w14:paraId="6821F6DE" w14:textId="4FA7F6C6" w:rsidR="007A2310" w:rsidRPr="003A67AC" w:rsidRDefault="007A2310" w:rsidP="00B427B2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color w:val="000000" w:themeColor="text1"/>
                <w:sz w:val="28"/>
                <w:szCs w:val="26"/>
              </w:rPr>
            </w:pPr>
            <w:r w:rsidRPr="003A67AC">
              <w:rPr>
                <w:color w:val="000000" w:themeColor="text1"/>
                <w:sz w:val="28"/>
                <w:szCs w:val="26"/>
              </w:rPr>
              <w:t>Приказ от 30.08.2023</w:t>
            </w:r>
            <w:r w:rsidR="003A67AC" w:rsidRPr="003A67AC">
              <w:rPr>
                <w:color w:val="000000" w:themeColor="text1"/>
                <w:sz w:val="28"/>
                <w:szCs w:val="26"/>
              </w:rPr>
              <w:t>г.</w:t>
            </w:r>
            <w:r w:rsidRPr="003A67AC">
              <w:rPr>
                <w:color w:val="000000" w:themeColor="text1"/>
                <w:sz w:val="28"/>
                <w:szCs w:val="26"/>
              </w:rPr>
              <w:t xml:space="preserve"> № </w:t>
            </w:r>
            <w:r w:rsidR="003A67AC" w:rsidRPr="003A67AC">
              <w:rPr>
                <w:color w:val="000000" w:themeColor="text1"/>
                <w:sz w:val="28"/>
                <w:szCs w:val="26"/>
              </w:rPr>
              <w:t>338</w:t>
            </w:r>
          </w:p>
          <w:p w14:paraId="7A0896DC" w14:textId="77777777" w:rsidR="007A2310" w:rsidRPr="003A67AC" w:rsidRDefault="007A2310" w:rsidP="00B427B2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709"/>
              <w:rPr>
                <w:color w:val="000000" w:themeColor="text1"/>
                <w:sz w:val="28"/>
                <w:szCs w:val="26"/>
              </w:rPr>
            </w:pPr>
          </w:p>
        </w:tc>
      </w:tr>
    </w:tbl>
    <w:p w14:paraId="5D7B2DAE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945928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2D316B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CDA032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87A590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E7417C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C7E00E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EB40CB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217F11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14886B" w14:textId="77777777" w:rsidR="007A2310" w:rsidRDefault="007A2310" w:rsidP="00FB7C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14:paraId="66C23128" w14:textId="77777777" w:rsidR="007A2310" w:rsidRDefault="007A2310" w:rsidP="00FB7C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ВНЕУРОЧНОЙ ДЕЯТЕЛЬНОСТИ ПО ПРОФОРИЕНТАЦИИ</w:t>
      </w:r>
    </w:p>
    <w:p w14:paraId="42E4C5E4" w14:textId="77777777" w:rsidR="007A2310" w:rsidRPr="003332EC" w:rsidRDefault="007A2310" w:rsidP="00FB7C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«БИЛЕТ В БУДУЩЕЕ»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332EC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Моя </w:t>
      </w:r>
      <w:r w:rsidRPr="003332EC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Россия-мои горизонты)</w:t>
      </w:r>
    </w:p>
    <w:p w14:paraId="5D88870E" w14:textId="77777777" w:rsidR="007A2310" w:rsidRDefault="007A2310" w:rsidP="00FB7C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9B20C03" w14:textId="77777777" w:rsidR="007A2310" w:rsidRDefault="007A2310" w:rsidP="00FB7C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(для 6-11 классов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34 часа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1E83A675" w14:textId="77777777" w:rsidR="007A2310" w:rsidRDefault="007A2310" w:rsidP="00FB7C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B95A867" w14:textId="77777777" w:rsidR="007A2310" w:rsidRDefault="007A2310" w:rsidP="00FB7C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76A3F59" w14:textId="77777777" w:rsidR="007A2310" w:rsidRDefault="007A2310" w:rsidP="00FB7C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20D218F" w14:textId="77777777" w:rsidR="007A2310" w:rsidRDefault="007A2310" w:rsidP="00FB7C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CCD37E7" w14:textId="77777777" w:rsidR="007A2310" w:rsidRDefault="007A2310" w:rsidP="00FB7C4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E6614D" w14:textId="77777777" w:rsidR="007A2310" w:rsidRDefault="007A2310" w:rsidP="00FB7C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C2F8C49" w14:textId="77777777" w:rsidR="007A2310" w:rsidRDefault="007A2310" w:rsidP="00FB7C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2580AB" w14:textId="77777777" w:rsidR="007A2310" w:rsidRDefault="007A2310" w:rsidP="00FB7C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4C60A26" w14:textId="77777777" w:rsidR="007A2310" w:rsidRDefault="007A2310" w:rsidP="00FB7C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C80081A" w14:textId="77777777" w:rsidR="007A2310" w:rsidRDefault="007A2310" w:rsidP="00FB7C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C3C568" w14:textId="77777777" w:rsidR="007A2310" w:rsidRDefault="007A2310" w:rsidP="00FB7C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Новочеркасск </w:t>
      </w:r>
    </w:p>
    <w:p w14:paraId="0F78F935" w14:textId="77777777" w:rsidR="007A2310" w:rsidRDefault="007A2310" w:rsidP="00FB7C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2023 г.</w:t>
      </w:r>
    </w:p>
    <w:p w14:paraId="2EFD123D" w14:textId="77777777" w:rsidR="007A2310" w:rsidRDefault="007A2310" w:rsidP="00FB7C4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B1798A" w14:textId="77777777" w:rsidR="007A2310" w:rsidRDefault="007A2310" w:rsidP="00FB7C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5C9072A1" w14:textId="77777777" w:rsidR="007A2310" w:rsidRPr="008F203E" w:rsidRDefault="007A2310" w:rsidP="007A231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Глосарий</w:t>
      </w:r>
      <w:proofErr w:type="spellEnd"/>
    </w:p>
    <w:p w14:paraId="2C8A7FFA" w14:textId="77777777" w:rsidR="007A2310" w:rsidRDefault="007A2310" w:rsidP="007A231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14:paraId="585C6C77" w14:textId="77777777" w:rsidR="007A2310" w:rsidRDefault="007A2310" w:rsidP="007A231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Общая характеристика программы по профориентации «Билет в будущее»</w:t>
      </w:r>
    </w:p>
    <w:p w14:paraId="2C5FD760" w14:textId="636355B7" w:rsidR="00A55037" w:rsidRPr="00A55037" w:rsidRDefault="00A55037" w:rsidP="007A2310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Теоретическое обоснование</w:t>
      </w:r>
    </w:p>
    <w:p w14:paraId="6CB9F87B" w14:textId="77777777" w:rsidR="007A2310" w:rsidRDefault="007A2310" w:rsidP="007A231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 задачи изучения курса по профориентации «Билет в будущее»</w:t>
      </w:r>
    </w:p>
    <w:p w14:paraId="357E6C10" w14:textId="77777777" w:rsidR="007A2310" w:rsidRDefault="007A2310" w:rsidP="007A231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и роль курса по профориентации «Билет в будущее» во внеурочной деятельности</w:t>
      </w:r>
    </w:p>
    <w:p w14:paraId="4E047282" w14:textId="77777777" w:rsidR="007A2310" w:rsidRDefault="007A2310" w:rsidP="007A231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Методы и формы реализации программы</w:t>
      </w:r>
    </w:p>
    <w:p w14:paraId="1BA9D71F" w14:textId="77777777" w:rsidR="007A2310" w:rsidRDefault="007A2310" w:rsidP="007A231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Этапы реализации Проекта</w:t>
      </w:r>
    </w:p>
    <w:p w14:paraId="5DAE7755" w14:textId="77777777" w:rsidR="007A2310" w:rsidRPr="00B134BE" w:rsidRDefault="007A2310" w:rsidP="007A231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Функционал участников школьного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сигмента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Проекта</w:t>
      </w:r>
    </w:p>
    <w:p w14:paraId="0924E521" w14:textId="77777777" w:rsidR="007A2310" w:rsidRDefault="007A2310" w:rsidP="007A231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по профориентации «Билет в будущее»</w:t>
      </w:r>
    </w:p>
    <w:p w14:paraId="6776D005" w14:textId="77777777" w:rsidR="007A2310" w:rsidRPr="00233F59" w:rsidRDefault="007A2310" w:rsidP="007A231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 по профориентации «Билет в будущее»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Личностные результаты</w:t>
      </w:r>
    </w:p>
    <w:p w14:paraId="54173006" w14:textId="77777777" w:rsidR="007A2310" w:rsidRDefault="007A2310" w:rsidP="007A231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</w:t>
      </w:r>
    </w:p>
    <w:p w14:paraId="189A38B7" w14:textId="77777777" w:rsidR="007A2310" w:rsidRDefault="007A2310" w:rsidP="007A231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14:paraId="6F7E727C" w14:textId="77777777" w:rsidR="007A2310" w:rsidRDefault="007A2310" w:rsidP="007A231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</w:p>
    <w:p w14:paraId="756B15FE" w14:textId="680599BC" w:rsidR="00A55037" w:rsidRPr="00B134BE" w:rsidRDefault="00A55037" w:rsidP="007A231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Заключительная часть</w:t>
      </w:r>
    </w:p>
    <w:p w14:paraId="60FAED1D" w14:textId="77777777" w:rsidR="00F12C76" w:rsidRDefault="00F12C76" w:rsidP="006C0B77">
      <w:pPr>
        <w:ind w:firstLine="709"/>
        <w:jc w:val="both"/>
        <w:rPr>
          <w:lang w:val="ru-RU"/>
        </w:rPr>
      </w:pPr>
    </w:p>
    <w:p w14:paraId="15676B4C" w14:textId="77777777" w:rsidR="007A2310" w:rsidRDefault="007A2310" w:rsidP="006C0B77">
      <w:pPr>
        <w:ind w:firstLine="709"/>
        <w:jc w:val="both"/>
        <w:rPr>
          <w:lang w:val="ru-RU"/>
        </w:rPr>
      </w:pPr>
    </w:p>
    <w:p w14:paraId="3B8BFC74" w14:textId="77777777" w:rsidR="007A2310" w:rsidRDefault="007A2310" w:rsidP="006C0B77">
      <w:pPr>
        <w:ind w:firstLine="709"/>
        <w:jc w:val="both"/>
        <w:rPr>
          <w:lang w:val="ru-RU"/>
        </w:rPr>
      </w:pPr>
    </w:p>
    <w:p w14:paraId="0460D0AD" w14:textId="77777777" w:rsidR="007A2310" w:rsidRDefault="007A2310" w:rsidP="006C0B77">
      <w:pPr>
        <w:ind w:firstLine="709"/>
        <w:jc w:val="both"/>
        <w:rPr>
          <w:lang w:val="ru-RU"/>
        </w:rPr>
      </w:pPr>
    </w:p>
    <w:p w14:paraId="11322ADB" w14:textId="77777777" w:rsidR="007A2310" w:rsidRDefault="007A2310" w:rsidP="006C0B77">
      <w:pPr>
        <w:ind w:firstLine="709"/>
        <w:jc w:val="both"/>
        <w:rPr>
          <w:lang w:val="ru-RU"/>
        </w:rPr>
      </w:pPr>
    </w:p>
    <w:p w14:paraId="4CA2DB44" w14:textId="77777777" w:rsidR="007A2310" w:rsidRDefault="007A2310" w:rsidP="006C0B77">
      <w:pPr>
        <w:ind w:firstLine="709"/>
        <w:jc w:val="both"/>
        <w:rPr>
          <w:lang w:val="ru-RU"/>
        </w:rPr>
      </w:pPr>
    </w:p>
    <w:p w14:paraId="1EC29307" w14:textId="77777777" w:rsidR="007A2310" w:rsidRDefault="007A2310" w:rsidP="006C0B77">
      <w:pPr>
        <w:ind w:firstLine="709"/>
        <w:jc w:val="both"/>
        <w:rPr>
          <w:lang w:val="ru-RU"/>
        </w:rPr>
      </w:pPr>
    </w:p>
    <w:p w14:paraId="298F266C" w14:textId="77777777" w:rsidR="007A2310" w:rsidRDefault="007A2310" w:rsidP="006C0B77">
      <w:pPr>
        <w:ind w:firstLine="709"/>
        <w:jc w:val="both"/>
        <w:rPr>
          <w:lang w:val="ru-RU"/>
        </w:rPr>
      </w:pPr>
    </w:p>
    <w:p w14:paraId="73C1BD85" w14:textId="77777777" w:rsidR="007A2310" w:rsidRDefault="007A2310" w:rsidP="006C0B77">
      <w:pPr>
        <w:ind w:firstLine="709"/>
        <w:jc w:val="both"/>
        <w:rPr>
          <w:lang w:val="ru-RU"/>
        </w:rPr>
      </w:pPr>
    </w:p>
    <w:p w14:paraId="6A9091AC" w14:textId="77777777" w:rsidR="007A2310" w:rsidRDefault="007A2310" w:rsidP="006C0B77">
      <w:pPr>
        <w:ind w:firstLine="709"/>
        <w:jc w:val="both"/>
        <w:rPr>
          <w:lang w:val="ru-RU"/>
        </w:rPr>
      </w:pPr>
    </w:p>
    <w:p w14:paraId="47316527" w14:textId="77777777" w:rsidR="007A2310" w:rsidRDefault="007A2310" w:rsidP="006C0B77">
      <w:pPr>
        <w:ind w:firstLine="709"/>
        <w:jc w:val="both"/>
        <w:rPr>
          <w:lang w:val="ru-RU"/>
        </w:rPr>
      </w:pPr>
    </w:p>
    <w:p w14:paraId="4D0251B3" w14:textId="77777777" w:rsidR="007A2310" w:rsidRDefault="007A2310" w:rsidP="006C0B77">
      <w:pPr>
        <w:ind w:firstLine="709"/>
        <w:jc w:val="both"/>
        <w:rPr>
          <w:lang w:val="ru-RU"/>
        </w:rPr>
      </w:pPr>
    </w:p>
    <w:p w14:paraId="6D051345" w14:textId="77777777" w:rsidR="007A2310" w:rsidRDefault="007A2310" w:rsidP="006C0B77">
      <w:pPr>
        <w:ind w:firstLine="709"/>
        <w:jc w:val="both"/>
        <w:rPr>
          <w:lang w:val="ru-RU"/>
        </w:rPr>
      </w:pPr>
    </w:p>
    <w:p w14:paraId="76C136B3" w14:textId="77777777" w:rsidR="007A2310" w:rsidRDefault="007A2310" w:rsidP="006C0B77">
      <w:pPr>
        <w:ind w:firstLine="709"/>
        <w:jc w:val="both"/>
        <w:rPr>
          <w:lang w:val="ru-RU"/>
        </w:rPr>
      </w:pPr>
    </w:p>
    <w:p w14:paraId="6D5C5BF3" w14:textId="77777777" w:rsidR="007A2310" w:rsidRDefault="007A2310" w:rsidP="006C0B77">
      <w:pPr>
        <w:ind w:firstLine="709"/>
        <w:jc w:val="both"/>
        <w:rPr>
          <w:lang w:val="ru-RU"/>
        </w:rPr>
      </w:pPr>
    </w:p>
    <w:p w14:paraId="0B405AEA" w14:textId="77777777" w:rsidR="007A2310" w:rsidRDefault="007A2310" w:rsidP="006C0B77">
      <w:pPr>
        <w:ind w:firstLine="709"/>
        <w:jc w:val="both"/>
        <w:rPr>
          <w:lang w:val="ru-RU"/>
        </w:rPr>
      </w:pPr>
    </w:p>
    <w:p w14:paraId="3EEC6A32" w14:textId="77777777" w:rsidR="007A2310" w:rsidRDefault="007A2310" w:rsidP="006C0B77">
      <w:pPr>
        <w:ind w:firstLine="709"/>
        <w:jc w:val="both"/>
        <w:rPr>
          <w:lang w:val="ru-RU"/>
        </w:rPr>
      </w:pPr>
    </w:p>
    <w:p w14:paraId="0EB2D9EE" w14:textId="77777777" w:rsidR="007A2310" w:rsidRDefault="007A2310" w:rsidP="006C0B77">
      <w:pPr>
        <w:ind w:firstLine="709"/>
        <w:jc w:val="both"/>
        <w:rPr>
          <w:lang w:val="ru-RU"/>
        </w:rPr>
      </w:pPr>
    </w:p>
    <w:p w14:paraId="7E5F4A29" w14:textId="77777777" w:rsidR="007A2310" w:rsidRDefault="007A2310" w:rsidP="006C0B77">
      <w:pPr>
        <w:ind w:firstLine="709"/>
        <w:jc w:val="both"/>
        <w:rPr>
          <w:lang w:val="ru-RU"/>
        </w:rPr>
      </w:pPr>
    </w:p>
    <w:p w14:paraId="28AD0AC5" w14:textId="77777777" w:rsidR="007A2310" w:rsidRDefault="007A2310" w:rsidP="006C0B77">
      <w:pPr>
        <w:ind w:firstLine="709"/>
        <w:jc w:val="both"/>
        <w:rPr>
          <w:lang w:val="ru-RU"/>
        </w:rPr>
      </w:pPr>
    </w:p>
    <w:p w14:paraId="1182F56C" w14:textId="77777777" w:rsidR="007A2310" w:rsidRDefault="007A2310" w:rsidP="006C0B77">
      <w:pPr>
        <w:ind w:firstLine="709"/>
        <w:jc w:val="both"/>
        <w:rPr>
          <w:lang w:val="ru-RU"/>
        </w:rPr>
      </w:pPr>
    </w:p>
    <w:p w14:paraId="680DD925" w14:textId="77777777" w:rsidR="007A2310" w:rsidRDefault="007A2310" w:rsidP="006C0B77">
      <w:pPr>
        <w:ind w:firstLine="709"/>
        <w:jc w:val="both"/>
        <w:rPr>
          <w:lang w:val="ru-RU"/>
        </w:rPr>
      </w:pPr>
    </w:p>
    <w:p w14:paraId="76504105" w14:textId="77777777" w:rsidR="007A2310" w:rsidRDefault="007A2310" w:rsidP="006C0B77">
      <w:pPr>
        <w:ind w:firstLine="709"/>
        <w:jc w:val="both"/>
        <w:rPr>
          <w:lang w:val="ru-RU"/>
        </w:rPr>
      </w:pPr>
    </w:p>
    <w:p w14:paraId="00D57290" w14:textId="77777777" w:rsidR="007A2310" w:rsidRDefault="007A2310" w:rsidP="008D5D1C">
      <w:pPr>
        <w:jc w:val="both"/>
        <w:rPr>
          <w:lang w:val="ru-RU"/>
        </w:rPr>
      </w:pPr>
    </w:p>
    <w:p w14:paraId="1798B922" w14:textId="77777777" w:rsidR="007A2310" w:rsidRDefault="007A2310" w:rsidP="006C0B77">
      <w:pPr>
        <w:ind w:firstLine="709"/>
        <w:jc w:val="both"/>
        <w:rPr>
          <w:lang w:val="ru-RU"/>
        </w:rPr>
      </w:pPr>
    </w:p>
    <w:p w14:paraId="59031761" w14:textId="77777777" w:rsidR="007A2310" w:rsidRDefault="007A2310" w:rsidP="007A2310">
      <w:pPr>
        <w:spacing w:line="360" w:lineRule="auto"/>
        <w:ind w:right="-10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Глоссарий программы</w:t>
      </w:r>
    </w:p>
    <w:p w14:paraId="66A4DB43" w14:textId="77777777" w:rsidR="007A2310" w:rsidRPr="008F203E" w:rsidRDefault="007A2310" w:rsidP="007A2310">
      <w:pPr>
        <w:pStyle w:val="a5"/>
        <w:ind w:left="0" w:right="-102" w:firstLine="709"/>
        <w:jc w:val="both"/>
        <w:rPr>
          <w:sz w:val="28"/>
          <w:szCs w:val="28"/>
        </w:rPr>
      </w:pPr>
      <w:r w:rsidRPr="008F203E">
        <w:rPr>
          <w:b/>
          <w:sz w:val="28"/>
          <w:szCs w:val="28"/>
        </w:rPr>
        <w:t xml:space="preserve">Готовность к профессиональному самоопределению </w:t>
      </w:r>
      <w:r w:rsidRPr="008F203E">
        <w:rPr>
          <w:sz w:val="28"/>
          <w:szCs w:val="28"/>
        </w:rPr>
        <w:t>– способность человека быть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субъектом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своих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выборов: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самостоятельно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формировать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корректировать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свою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образовательно-профессиональную траекторию, учитывая смысловую и инструментальную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стороны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профессионального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самоопределения.</w:t>
      </w:r>
    </w:p>
    <w:p w14:paraId="5D7C749A" w14:textId="77777777" w:rsidR="007A2310" w:rsidRPr="008F203E" w:rsidRDefault="007A2310" w:rsidP="007A2310">
      <w:pPr>
        <w:spacing w:line="240" w:lineRule="auto"/>
        <w:ind w:right="-102" w:firstLine="709"/>
        <w:jc w:val="both"/>
        <w:rPr>
          <w:rFonts w:ascii="Times New Roman" w:hAnsi="Times New Roman"/>
          <w:sz w:val="28"/>
          <w:szCs w:val="24"/>
        </w:rPr>
      </w:pPr>
      <w:r w:rsidRPr="008F203E">
        <w:rPr>
          <w:rFonts w:ascii="Times New Roman" w:hAnsi="Times New Roman"/>
          <w:b/>
          <w:sz w:val="28"/>
          <w:szCs w:val="24"/>
        </w:rPr>
        <w:t>Индивидуальная</w:t>
      </w:r>
      <w:r w:rsidRPr="008F203E">
        <w:rPr>
          <w:rFonts w:ascii="Times New Roman" w:hAnsi="Times New Roman"/>
          <w:b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b/>
          <w:sz w:val="28"/>
          <w:szCs w:val="24"/>
        </w:rPr>
        <w:t>образовательно-профессиональная</w:t>
      </w:r>
      <w:r w:rsidRPr="008F203E">
        <w:rPr>
          <w:rFonts w:ascii="Times New Roman" w:hAnsi="Times New Roman"/>
          <w:b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b/>
          <w:sz w:val="28"/>
          <w:szCs w:val="24"/>
        </w:rPr>
        <w:t>траектория</w:t>
      </w:r>
      <w:r w:rsidRPr="008F203E">
        <w:rPr>
          <w:rFonts w:ascii="Times New Roman" w:hAnsi="Times New Roman"/>
          <w:b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–</w:t>
      </w:r>
      <w:r w:rsidRPr="008F203E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путь</w:t>
      </w:r>
      <w:r w:rsidRPr="008F203E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освоения</w:t>
      </w:r>
      <w:r w:rsidRPr="008F203E">
        <w:rPr>
          <w:rFonts w:ascii="Times New Roman" w:hAnsi="Times New Roman"/>
          <w:spacing w:val="-57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универсальных</w:t>
      </w:r>
      <w:r w:rsidRPr="008F203E">
        <w:rPr>
          <w:rFonts w:ascii="Times New Roman" w:hAnsi="Times New Roman"/>
          <w:spacing w:val="-10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и</w:t>
      </w:r>
      <w:r w:rsidRPr="008F203E">
        <w:rPr>
          <w:rFonts w:ascii="Times New Roman" w:hAnsi="Times New Roman"/>
          <w:spacing w:val="-10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профессиональных</w:t>
      </w:r>
      <w:r w:rsidRPr="008F203E">
        <w:rPr>
          <w:rFonts w:ascii="Times New Roman" w:hAnsi="Times New Roman"/>
          <w:spacing w:val="-10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компетенций,</w:t>
      </w:r>
      <w:r w:rsidRPr="008F203E">
        <w:rPr>
          <w:rFonts w:ascii="Times New Roman" w:hAnsi="Times New Roman"/>
          <w:spacing w:val="-9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формируемых</w:t>
      </w:r>
      <w:r w:rsidRPr="008F203E">
        <w:rPr>
          <w:rFonts w:ascii="Times New Roman" w:hAnsi="Times New Roman"/>
          <w:spacing w:val="-9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обучающимися</w:t>
      </w:r>
      <w:r w:rsidRPr="008F203E">
        <w:rPr>
          <w:rFonts w:ascii="Times New Roman" w:hAnsi="Times New Roman"/>
          <w:spacing w:val="-9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совместно</w:t>
      </w:r>
      <w:r w:rsidRPr="008F203E">
        <w:rPr>
          <w:rFonts w:ascii="Times New Roman" w:hAnsi="Times New Roman"/>
          <w:spacing w:val="-9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с</w:t>
      </w:r>
      <w:r w:rsidRPr="008F203E">
        <w:rPr>
          <w:rFonts w:ascii="Times New Roman" w:hAnsi="Times New Roman"/>
          <w:spacing w:val="-57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педагогами-навигаторами</w:t>
      </w:r>
      <w:r w:rsidRPr="008F203E"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через</w:t>
      </w:r>
      <w:r w:rsidRPr="008F203E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использование</w:t>
      </w:r>
      <w:r w:rsidRPr="008F203E"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возможностей</w:t>
      </w:r>
      <w:r w:rsidRPr="008F203E">
        <w:rPr>
          <w:rFonts w:ascii="Times New Roman" w:hAnsi="Times New Roman"/>
          <w:spacing w:val="-3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образовательной</w:t>
      </w:r>
      <w:r w:rsidRPr="008F203E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среды.</w:t>
      </w:r>
    </w:p>
    <w:p w14:paraId="0A921AEE" w14:textId="77777777" w:rsidR="007A2310" w:rsidRPr="008F203E" w:rsidRDefault="007A2310" w:rsidP="007A2310">
      <w:pPr>
        <w:pStyle w:val="a5"/>
        <w:ind w:left="0" w:right="-102" w:firstLine="709"/>
        <w:jc w:val="both"/>
        <w:rPr>
          <w:sz w:val="28"/>
          <w:szCs w:val="28"/>
        </w:rPr>
      </w:pPr>
      <w:r w:rsidRPr="008F203E">
        <w:rPr>
          <w:b/>
          <w:sz w:val="28"/>
          <w:szCs w:val="28"/>
        </w:rPr>
        <w:t xml:space="preserve">Карьера </w:t>
      </w:r>
      <w:r w:rsidRPr="008F203E">
        <w:rPr>
          <w:sz w:val="28"/>
          <w:szCs w:val="28"/>
        </w:rPr>
        <w:t>– траектория развития человека в рамках профессиональной деятельности.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Представляет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собой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последовательность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образовательных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профессиональных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событий,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которые проходит человек от начала трудовой деятельности до ее завершения. Траектории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карьеры могут быть разными. Наиболее популярные траектории связаны с вертикальным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развитием</w:t>
      </w:r>
      <w:r w:rsidRPr="008F203E">
        <w:rPr>
          <w:spacing w:val="-4"/>
          <w:sz w:val="28"/>
          <w:szCs w:val="28"/>
        </w:rPr>
        <w:t xml:space="preserve"> </w:t>
      </w:r>
      <w:r w:rsidRPr="008F203E">
        <w:rPr>
          <w:sz w:val="28"/>
          <w:szCs w:val="28"/>
        </w:rPr>
        <w:t>(управленческий</w:t>
      </w:r>
      <w:r w:rsidRPr="008F203E">
        <w:rPr>
          <w:spacing w:val="-3"/>
          <w:sz w:val="28"/>
          <w:szCs w:val="28"/>
        </w:rPr>
        <w:t xml:space="preserve"> </w:t>
      </w:r>
      <w:r w:rsidRPr="008F203E">
        <w:rPr>
          <w:sz w:val="28"/>
          <w:szCs w:val="28"/>
        </w:rPr>
        <w:t>рост),</w:t>
      </w:r>
      <w:r w:rsidRPr="008F203E">
        <w:rPr>
          <w:spacing w:val="-4"/>
          <w:sz w:val="28"/>
          <w:szCs w:val="28"/>
        </w:rPr>
        <w:t xml:space="preserve"> </w:t>
      </w:r>
      <w:r w:rsidRPr="008F203E">
        <w:rPr>
          <w:sz w:val="28"/>
          <w:szCs w:val="28"/>
        </w:rPr>
        <w:t>горизонтальным</w:t>
      </w:r>
      <w:r w:rsidRPr="008F203E">
        <w:rPr>
          <w:spacing w:val="-3"/>
          <w:sz w:val="28"/>
          <w:szCs w:val="28"/>
        </w:rPr>
        <w:t xml:space="preserve"> </w:t>
      </w:r>
      <w:r w:rsidRPr="008F203E">
        <w:rPr>
          <w:sz w:val="28"/>
          <w:szCs w:val="28"/>
        </w:rPr>
        <w:t>(развитие</w:t>
      </w:r>
      <w:r w:rsidRPr="008F203E">
        <w:rPr>
          <w:spacing w:val="-3"/>
          <w:sz w:val="28"/>
          <w:szCs w:val="28"/>
        </w:rPr>
        <w:t xml:space="preserve"> </w:t>
      </w:r>
      <w:r w:rsidRPr="008F203E">
        <w:rPr>
          <w:sz w:val="28"/>
          <w:szCs w:val="28"/>
        </w:rPr>
        <w:t>как</w:t>
      </w:r>
      <w:r w:rsidRPr="008F203E">
        <w:rPr>
          <w:spacing w:val="-4"/>
          <w:sz w:val="28"/>
          <w:szCs w:val="28"/>
        </w:rPr>
        <w:t xml:space="preserve"> </w:t>
      </w:r>
      <w:r w:rsidRPr="008F203E">
        <w:rPr>
          <w:sz w:val="28"/>
          <w:szCs w:val="28"/>
        </w:rPr>
        <w:t>специалиста</w:t>
      </w:r>
      <w:r w:rsidRPr="008F203E">
        <w:rPr>
          <w:spacing w:val="-3"/>
          <w:sz w:val="28"/>
          <w:szCs w:val="28"/>
        </w:rPr>
        <w:t xml:space="preserve"> </w:t>
      </w:r>
      <w:r w:rsidRPr="008F203E">
        <w:rPr>
          <w:sz w:val="28"/>
          <w:szCs w:val="28"/>
        </w:rPr>
        <w:t>в</w:t>
      </w:r>
      <w:r w:rsidRPr="008F203E">
        <w:rPr>
          <w:spacing w:val="-4"/>
          <w:sz w:val="28"/>
          <w:szCs w:val="28"/>
        </w:rPr>
        <w:t xml:space="preserve"> </w:t>
      </w:r>
      <w:r w:rsidRPr="008F203E">
        <w:rPr>
          <w:sz w:val="28"/>
          <w:szCs w:val="28"/>
        </w:rPr>
        <w:t>рамках</w:t>
      </w:r>
      <w:r w:rsidRPr="008F203E">
        <w:rPr>
          <w:spacing w:val="-3"/>
          <w:sz w:val="28"/>
          <w:szCs w:val="28"/>
        </w:rPr>
        <w:t xml:space="preserve"> </w:t>
      </w:r>
      <w:r w:rsidRPr="008F203E">
        <w:rPr>
          <w:sz w:val="28"/>
          <w:szCs w:val="28"/>
        </w:rPr>
        <w:t>одной</w:t>
      </w:r>
      <w:r w:rsidRPr="008F203E">
        <w:rPr>
          <w:spacing w:val="-58"/>
          <w:sz w:val="28"/>
          <w:szCs w:val="28"/>
        </w:rPr>
        <w:t xml:space="preserve"> </w:t>
      </w:r>
      <w:r w:rsidRPr="008F203E">
        <w:rPr>
          <w:sz w:val="28"/>
          <w:szCs w:val="28"/>
        </w:rPr>
        <w:t xml:space="preserve">профессии), проектным (рост масштаба и сложности проектов) и </w:t>
      </w:r>
      <w:proofErr w:type="spellStart"/>
      <w:r w:rsidRPr="008F203E">
        <w:rPr>
          <w:sz w:val="28"/>
          <w:szCs w:val="28"/>
        </w:rPr>
        <w:t>полипрофессионализацией</w:t>
      </w:r>
      <w:proofErr w:type="spellEnd"/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(освоение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нескольких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профессий).</w:t>
      </w:r>
    </w:p>
    <w:p w14:paraId="221FCDEA" w14:textId="77777777" w:rsidR="007A2310" w:rsidRPr="008F203E" w:rsidRDefault="007A2310" w:rsidP="007A2310">
      <w:pPr>
        <w:pStyle w:val="a5"/>
        <w:ind w:left="0" w:right="-102" w:firstLine="709"/>
        <w:jc w:val="both"/>
        <w:rPr>
          <w:sz w:val="28"/>
          <w:szCs w:val="28"/>
        </w:rPr>
      </w:pPr>
      <w:r w:rsidRPr="008F203E">
        <w:rPr>
          <w:b/>
          <w:sz w:val="28"/>
          <w:szCs w:val="28"/>
        </w:rPr>
        <w:t xml:space="preserve">Карьерная грамотность </w:t>
      </w:r>
      <w:r w:rsidRPr="008F203E">
        <w:rPr>
          <w:sz w:val="28"/>
          <w:szCs w:val="28"/>
        </w:rPr>
        <w:t>– способность использовать знания, умения и навыки для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решения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задач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профессионального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самоопределения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(инструментальная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сторона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профессионального</w:t>
      </w:r>
      <w:r w:rsidRPr="008F203E">
        <w:rPr>
          <w:spacing w:val="16"/>
          <w:sz w:val="28"/>
          <w:szCs w:val="28"/>
        </w:rPr>
        <w:t xml:space="preserve"> </w:t>
      </w:r>
      <w:r w:rsidRPr="008F203E">
        <w:rPr>
          <w:sz w:val="28"/>
          <w:szCs w:val="28"/>
        </w:rPr>
        <w:t>самоопределения),</w:t>
      </w:r>
      <w:r w:rsidRPr="008F203E">
        <w:rPr>
          <w:spacing w:val="16"/>
          <w:sz w:val="28"/>
          <w:szCs w:val="28"/>
        </w:rPr>
        <w:t xml:space="preserve"> </w:t>
      </w:r>
      <w:r w:rsidRPr="008F203E">
        <w:rPr>
          <w:sz w:val="28"/>
          <w:szCs w:val="28"/>
        </w:rPr>
        <w:t>например:</w:t>
      </w:r>
      <w:r w:rsidRPr="008F203E">
        <w:rPr>
          <w:spacing w:val="16"/>
          <w:sz w:val="28"/>
          <w:szCs w:val="28"/>
        </w:rPr>
        <w:t xml:space="preserve"> </w:t>
      </w:r>
      <w:r w:rsidRPr="008F203E">
        <w:rPr>
          <w:sz w:val="28"/>
          <w:szCs w:val="28"/>
        </w:rPr>
        <w:t>знания</w:t>
      </w:r>
      <w:r w:rsidRPr="008F203E">
        <w:rPr>
          <w:spacing w:val="16"/>
          <w:sz w:val="28"/>
          <w:szCs w:val="28"/>
        </w:rPr>
        <w:t xml:space="preserve"> </w:t>
      </w:r>
      <w:r w:rsidRPr="008F203E">
        <w:rPr>
          <w:sz w:val="28"/>
          <w:szCs w:val="28"/>
        </w:rPr>
        <w:t>об</w:t>
      </w:r>
      <w:r w:rsidRPr="008F203E">
        <w:rPr>
          <w:spacing w:val="16"/>
          <w:sz w:val="28"/>
          <w:szCs w:val="28"/>
        </w:rPr>
        <w:t xml:space="preserve"> </w:t>
      </w:r>
      <w:r w:rsidRPr="008F203E">
        <w:rPr>
          <w:sz w:val="28"/>
          <w:szCs w:val="28"/>
        </w:rPr>
        <w:t>устройстве</w:t>
      </w:r>
      <w:r w:rsidRPr="008F203E">
        <w:rPr>
          <w:spacing w:val="16"/>
          <w:sz w:val="28"/>
          <w:szCs w:val="28"/>
        </w:rPr>
        <w:t xml:space="preserve"> </w:t>
      </w:r>
      <w:r w:rsidRPr="008F203E">
        <w:rPr>
          <w:sz w:val="28"/>
          <w:szCs w:val="28"/>
        </w:rPr>
        <w:t>рынков</w:t>
      </w:r>
      <w:r w:rsidRPr="008F203E">
        <w:rPr>
          <w:spacing w:val="16"/>
          <w:sz w:val="28"/>
          <w:szCs w:val="28"/>
        </w:rPr>
        <w:t xml:space="preserve"> </w:t>
      </w:r>
      <w:r w:rsidRPr="008F203E">
        <w:rPr>
          <w:sz w:val="28"/>
          <w:szCs w:val="28"/>
        </w:rPr>
        <w:t>труда</w:t>
      </w:r>
      <w:r w:rsidRPr="008F203E">
        <w:rPr>
          <w:spacing w:val="16"/>
          <w:sz w:val="28"/>
          <w:szCs w:val="28"/>
        </w:rPr>
        <w:t xml:space="preserve"> </w:t>
      </w:r>
      <w:r w:rsidRPr="008F203E">
        <w:rPr>
          <w:sz w:val="28"/>
          <w:szCs w:val="28"/>
        </w:rPr>
        <w:t>и</w:t>
      </w:r>
    </w:p>
    <w:p w14:paraId="392B5F5A" w14:textId="77777777" w:rsidR="007A2310" w:rsidRPr="008F203E" w:rsidRDefault="007A2310" w:rsidP="007A2310">
      <w:pPr>
        <w:pStyle w:val="a5"/>
        <w:ind w:left="0" w:right="-102" w:firstLine="709"/>
        <w:jc w:val="both"/>
        <w:rPr>
          <w:sz w:val="28"/>
          <w:szCs w:val="28"/>
        </w:rPr>
      </w:pPr>
      <w:r w:rsidRPr="008F203E">
        <w:rPr>
          <w:sz w:val="28"/>
          <w:szCs w:val="28"/>
        </w:rPr>
        <w:t>возможностях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профессионального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образования,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навыки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работы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с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образовательными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ресурсами,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навыки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постановки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карьерных целей</w:t>
      </w:r>
      <w:r w:rsidRPr="008F203E">
        <w:rPr>
          <w:spacing w:val="-2"/>
          <w:sz w:val="28"/>
          <w:szCs w:val="28"/>
        </w:rPr>
        <w:t xml:space="preserve"> </w:t>
      </w:r>
      <w:r w:rsidRPr="008F203E">
        <w:rPr>
          <w:sz w:val="28"/>
          <w:szCs w:val="28"/>
        </w:rPr>
        <w:t>и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т.д.</w:t>
      </w:r>
    </w:p>
    <w:p w14:paraId="4FF5D543" w14:textId="77777777" w:rsidR="007A2310" w:rsidRPr="008F203E" w:rsidRDefault="007A2310" w:rsidP="007A2310">
      <w:pPr>
        <w:pStyle w:val="a5"/>
        <w:ind w:left="0" w:right="-102" w:firstLine="709"/>
        <w:jc w:val="both"/>
        <w:rPr>
          <w:sz w:val="28"/>
          <w:szCs w:val="28"/>
        </w:rPr>
      </w:pPr>
      <w:r w:rsidRPr="008F203E">
        <w:rPr>
          <w:b/>
          <w:sz w:val="28"/>
          <w:szCs w:val="28"/>
        </w:rPr>
        <w:t xml:space="preserve">Компетенция </w:t>
      </w:r>
      <w:r w:rsidRPr="008F203E">
        <w:rPr>
          <w:sz w:val="28"/>
          <w:szCs w:val="28"/>
        </w:rPr>
        <w:t>– комплексное умение, обеспечивающее готовность человека к решению</w:t>
      </w:r>
      <w:r w:rsidRPr="008F203E">
        <w:rPr>
          <w:spacing w:val="-57"/>
          <w:sz w:val="28"/>
          <w:szCs w:val="28"/>
        </w:rPr>
        <w:t xml:space="preserve"> </w:t>
      </w:r>
      <w:r w:rsidRPr="008F203E">
        <w:rPr>
          <w:sz w:val="28"/>
          <w:szCs w:val="28"/>
        </w:rPr>
        <w:t>той или иной группы профессиональных задач (профессиональная компетенция) или задач</w:t>
      </w:r>
      <w:r w:rsidRPr="008F203E">
        <w:rPr>
          <w:spacing w:val="1"/>
          <w:sz w:val="28"/>
          <w:szCs w:val="28"/>
        </w:rPr>
        <w:t xml:space="preserve"> </w:t>
      </w:r>
      <w:proofErr w:type="spellStart"/>
      <w:r w:rsidRPr="008F203E">
        <w:rPr>
          <w:sz w:val="28"/>
          <w:szCs w:val="28"/>
        </w:rPr>
        <w:t>надпрофессионального</w:t>
      </w:r>
      <w:proofErr w:type="spellEnd"/>
      <w:r w:rsidRPr="008F203E">
        <w:rPr>
          <w:spacing w:val="-8"/>
          <w:sz w:val="28"/>
          <w:szCs w:val="28"/>
        </w:rPr>
        <w:t xml:space="preserve"> </w:t>
      </w:r>
      <w:r w:rsidRPr="008F203E">
        <w:rPr>
          <w:sz w:val="28"/>
          <w:szCs w:val="28"/>
        </w:rPr>
        <w:t>либо</w:t>
      </w:r>
      <w:r w:rsidRPr="008F203E">
        <w:rPr>
          <w:spacing w:val="-7"/>
          <w:sz w:val="28"/>
          <w:szCs w:val="28"/>
        </w:rPr>
        <w:t xml:space="preserve"> </w:t>
      </w:r>
      <w:proofErr w:type="spellStart"/>
      <w:r w:rsidRPr="008F203E">
        <w:rPr>
          <w:sz w:val="28"/>
          <w:szCs w:val="28"/>
        </w:rPr>
        <w:t>внепрофессионального</w:t>
      </w:r>
      <w:proofErr w:type="spellEnd"/>
      <w:r w:rsidRPr="008F203E">
        <w:rPr>
          <w:spacing w:val="-7"/>
          <w:sz w:val="28"/>
          <w:szCs w:val="28"/>
        </w:rPr>
        <w:t xml:space="preserve"> </w:t>
      </w:r>
      <w:r w:rsidRPr="008F203E">
        <w:rPr>
          <w:sz w:val="28"/>
          <w:szCs w:val="28"/>
        </w:rPr>
        <w:t>характера</w:t>
      </w:r>
      <w:r w:rsidRPr="008F203E">
        <w:rPr>
          <w:spacing w:val="-7"/>
          <w:sz w:val="28"/>
          <w:szCs w:val="28"/>
        </w:rPr>
        <w:t xml:space="preserve"> </w:t>
      </w:r>
      <w:r w:rsidRPr="008F203E">
        <w:rPr>
          <w:sz w:val="28"/>
          <w:szCs w:val="28"/>
        </w:rPr>
        <w:t>(универсальная</w:t>
      </w:r>
      <w:r w:rsidRPr="008F203E">
        <w:rPr>
          <w:spacing w:val="-6"/>
          <w:sz w:val="28"/>
          <w:szCs w:val="28"/>
        </w:rPr>
        <w:t xml:space="preserve"> </w:t>
      </w:r>
      <w:r w:rsidRPr="008F203E">
        <w:rPr>
          <w:sz w:val="28"/>
          <w:szCs w:val="28"/>
        </w:rPr>
        <w:t>компетенция).</w:t>
      </w:r>
    </w:p>
    <w:p w14:paraId="250355D1" w14:textId="77777777" w:rsidR="007A2310" w:rsidRPr="008F203E" w:rsidRDefault="007A2310" w:rsidP="007A2310">
      <w:pPr>
        <w:pStyle w:val="a5"/>
        <w:ind w:left="0" w:right="-102" w:firstLine="709"/>
        <w:jc w:val="both"/>
        <w:rPr>
          <w:sz w:val="28"/>
          <w:szCs w:val="28"/>
        </w:rPr>
      </w:pPr>
      <w:r w:rsidRPr="008F203E">
        <w:rPr>
          <w:b/>
          <w:sz w:val="28"/>
          <w:szCs w:val="28"/>
        </w:rPr>
        <w:t xml:space="preserve">Мероприятия по профессиональному выбору </w:t>
      </w:r>
      <w:r w:rsidRPr="008F203E">
        <w:rPr>
          <w:sz w:val="28"/>
          <w:szCs w:val="28"/>
        </w:rPr>
        <w:t>– практические профориентационные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мероприятия разных видов, реализуемые на базе площадок в соответствии с требованиями 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рекомендациями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оператора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Проекта.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Это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выставка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«Лаборатория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будущего»,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которая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проводится</w:t>
      </w:r>
      <w:r w:rsidRPr="008F203E">
        <w:rPr>
          <w:spacing w:val="-7"/>
          <w:sz w:val="28"/>
          <w:szCs w:val="28"/>
        </w:rPr>
        <w:t xml:space="preserve"> </w:t>
      </w:r>
      <w:r w:rsidRPr="008F203E">
        <w:rPr>
          <w:sz w:val="28"/>
          <w:szCs w:val="28"/>
        </w:rPr>
        <w:t>на</w:t>
      </w:r>
      <w:r w:rsidRPr="008F203E">
        <w:rPr>
          <w:spacing w:val="-6"/>
          <w:sz w:val="28"/>
          <w:szCs w:val="28"/>
        </w:rPr>
        <w:t xml:space="preserve"> </w:t>
      </w:r>
      <w:r w:rsidRPr="008F203E">
        <w:rPr>
          <w:sz w:val="28"/>
          <w:szCs w:val="28"/>
        </w:rPr>
        <w:t>базе</w:t>
      </w:r>
      <w:r w:rsidRPr="008F203E">
        <w:rPr>
          <w:spacing w:val="-6"/>
          <w:sz w:val="28"/>
          <w:szCs w:val="28"/>
        </w:rPr>
        <w:t xml:space="preserve"> </w:t>
      </w:r>
      <w:r w:rsidRPr="008F203E">
        <w:rPr>
          <w:sz w:val="28"/>
          <w:szCs w:val="28"/>
        </w:rPr>
        <w:t>исторических</w:t>
      </w:r>
      <w:r w:rsidRPr="008F203E">
        <w:rPr>
          <w:spacing w:val="-7"/>
          <w:sz w:val="28"/>
          <w:szCs w:val="28"/>
        </w:rPr>
        <w:t xml:space="preserve"> </w:t>
      </w:r>
      <w:r w:rsidRPr="008F203E">
        <w:rPr>
          <w:sz w:val="28"/>
          <w:szCs w:val="28"/>
        </w:rPr>
        <w:t>парков</w:t>
      </w:r>
      <w:r w:rsidRPr="008F203E">
        <w:rPr>
          <w:spacing w:val="-6"/>
          <w:sz w:val="28"/>
          <w:szCs w:val="28"/>
        </w:rPr>
        <w:t xml:space="preserve"> </w:t>
      </w:r>
      <w:r w:rsidRPr="008F203E">
        <w:rPr>
          <w:sz w:val="28"/>
          <w:szCs w:val="28"/>
        </w:rPr>
        <w:t>«Россия</w:t>
      </w:r>
      <w:r w:rsidRPr="008F203E">
        <w:rPr>
          <w:spacing w:val="-5"/>
          <w:sz w:val="28"/>
          <w:szCs w:val="28"/>
        </w:rPr>
        <w:t xml:space="preserve"> </w:t>
      </w:r>
      <w:r w:rsidRPr="008F203E">
        <w:rPr>
          <w:sz w:val="28"/>
          <w:szCs w:val="28"/>
        </w:rPr>
        <w:t>–</w:t>
      </w:r>
      <w:r w:rsidRPr="008F203E">
        <w:rPr>
          <w:spacing w:val="-6"/>
          <w:sz w:val="28"/>
          <w:szCs w:val="28"/>
        </w:rPr>
        <w:t xml:space="preserve"> </w:t>
      </w:r>
      <w:r w:rsidRPr="008F203E">
        <w:rPr>
          <w:sz w:val="28"/>
          <w:szCs w:val="28"/>
        </w:rPr>
        <w:t>Моя</w:t>
      </w:r>
      <w:r w:rsidRPr="008F203E">
        <w:rPr>
          <w:spacing w:val="-6"/>
          <w:sz w:val="28"/>
          <w:szCs w:val="28"/>
        </w:rPr>
        <w:t xml:space="preserve"> </w:t>
      </w:r>
      <w:r w:rsidRPr="008F203E">
        <w:rPr>
          <w:sz w:val="28"/>
          <w:szCs w:val="28"/>
        </w:rPr>
        <w:t>история»,</w:t>
      </w:r>
      <w:r w:rsidRPr="008F203E">
        <w:rPr>
          <w:spacing w:val="-6"/>
          <w:sz w:val="28"/>
          <w:szCs w:val="28"/>
        </w:rPr>
        <w:t xml:space="preserve"> </w:t>
      </w:r>
      <w:r w:rsidRPr="008F203E">
        <w:rPr>
          <w:sz w:val="28"/>
          <w:szCs w:val="28"/>
        </w:rPr>
        <w:t>а</w:t>
      </w:r>
      <w:r w:rsidRPr="008F203E">
        <w:rPr>
          <w:spacing w:val="-7"/>
          <w:sz w:val="28"/>
          <w:szCs w:val="28"/>
        </w:rPr>
        <w:t xml:space="preserve"> </w:t>
      </w:r>
      <w:r w:rsidRPr="008F203E">
        <w:rPr>
          <w:sz w:val="28"/>
          <w:szCs w:val="28"/>
        </w:rPr>
        <w:t>также</w:t>
      </w:r>
      <w:r w:rsidRPr="008F203E">
        <w:rPr>
          <w:spacing w:val="-6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профессиональные</w:t>
      </w:r>
      <w:r w:rsidRPr="008F203E">
        <w:rPr>
          <w:spacing w:val="-58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пробы</w:t>
      </w:r>
      <w:r w:rsidRPr="008F203E">
        <w:rPr>
          <w:spacing w:val="-2"/>
          <w:sz w:val="28"/>
          <w:szCs w:val="28"/>
        </w:rPr>
        <w:t xml:space="preserve"> </w:t>
      </w:r>
      <w:r w:rsidRPr="008F203E">
        <w:rPr>
          <w:sz w:val="28"/>
          <w:szCs w:val="28"/>
        </w:rPr>
        <w:t>на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базе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площадки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(как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очные, так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и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онлайн)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и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на</w:t>
      </w:r>
      <w:r w:rsidRPr="008F203E">
        <w:rPr>
          <w:spacing w:val="-2"/>
          <w:sz w:val="28"/>
          <w:szCs w:val="28"/>
        </w:rPr>
        <w:t xml:space="preserve"> </w:t>
      </w:r>
      <w:r w:rsidRPr="008F203E">
        <w:rPr>
          <w:sz w:val="28"/>
          <w:szCs w:val="28"/>
        </w:rPr>
        <w:t>базе Платформы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(онлайн).</w:t>
      </w:r>
    </w:p>
    <w:p w14:paraId="0BFFEAAD" w14:textId="77777777" w:rsidR="007A2310" w:rsidRPr="008F203E" w:rsidRDefault="007A2310" w:rsidP="007A2310">
      <w:pPr>
        <w:pStyle w:val="a5"/>
        <w:ind w:left="0" w:right="-102" w:firstLine="709"/>
        <w:jc w:val="both"/>
        <w:rPr>
          <w:sz w:val="28"/>
          <w:szCs w:val="28"/>
        </w:rPr>
      </w:pPr>
      <w:r w:rsidRPr="008F203E">
        <w:rPr>
          <w:b/>
          <w:sz w:val="28"/>
          <w:szCs w:val="28"/>
        </w:rPr>
        <w:t>Мультимедийная</w:t>
      </w:r>
      <w:r w:rsidRPr="008F203E">
        <w:rPr>
          <w:b/>
          <w:spacing w:val="1"/>
          <w:sz w:val="28"/>
          <w:szCs w:val="28"/>
        </w:rPr>
        <w:t xml:space="preserve"> </w:t>
      </w:r>
      <w:r w:rsidRPr="008F203E">
        <w:rPr>
          <w:b/>
          <w:sz w:val="28"/>
          <w:szCs w:val="28"/>
        </w:rPr>
        <w:t>выставка</w:t>
      </w:r>
      <w:r w:rsidRPr="008F203E">
        <w:rPr>
          <w:b/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–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интерактивная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экспозиция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с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использованием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мультимедийных технологий для ранней профессиональной ориентации и выбора будущей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профессии.</w:t>
      </w:r>
    </w:p>
    <w:p w14:paraId="73DAA7B7" w14:textId="77777777" w:rsidR="007A2310" w:rsidRPr="008F203E" w:rsidRDefault="007A2310" w:rsidP="007A2310">
      <w:pPr>
        <w:pStyle w:val="a5"/>
        <w:ind w:left="0" w:right="-102" w:firstLine="709"/>
        <w:jc w:val="both"/>
        <w:rPr>
          <w:sz w:val="28"/>
          <w:szCs w:val="28"/>
        </w:rPr>
      </w:pPr>
      <w:r w:rsidRPr="008F203E">
        <w:rPr>
          <w:b/>
          <w:sz w:val="28"/>
          <w:szCs w:val="28"/>
        </w:rPr>
        <w:t>Педагог-навигатор</w:t>
      </w:r>
      <w:r w:rsidRPr="008F203E">
        <w:rPr>
          <w:b/>
          <w:spacing w:val="-9"/>
          <w:sz w:val="28"/>
          <w:szCs w:val="28"/>
        </w:rPr>
        <w:t xml:space="preserve"> </w:t>
      </w:r>
      <w:r w:rsidRPr="008F203E">
        <w:rPr>
          <w:sz w:val="28"/>
          <w:szCs w:val="28"/>
        </w:rPr>
        <w:t>(ответственный</w:t>
      </w:r>
      <w:r w:rsidRPr="008F203E">
        <w:rPr>
          <w:spacing w:val="-9"/>
          <w:sz w:val="28"/>
          <w:szCs w:val="28"/>
        </w:rPr>
        <w:t xml:space="preserve"> </w:t>
      </w:r>
      <w:r w:rsidRPr="008F203E">
        <w:rPr>
          <w:sz w:val="28"/>
          <w:szCs w:val="28"/>
        </w:rPr>
        <w:t>за</w:t>
      </w:r>
      <w:r w:rsidRPr="008F203E">
        <w:rPr>
          <w:spacing w:val="-8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профессиональную</w:t>
      </w:r>
      <w:r w:rsidRPr="008F203E">
        <w:rPr>
          <w:spacing w:val="-9"/>
          <w:sz w:val="28"/>
          <w:szCs w:val="28"/>
        </w:rPr>
        <w:t xml:space="preserve"> </w:t>
      </w:r>
      <w:r w:rsidRPr="008F203E">
        <w:rPr>
          <w:sz w:val="28"/>
          <w:szCs w:val="28"/>
        </w:rPr>
        <w:t>ориентацию</w:t>
      </w:r>
      <w:r w:rsidRPr="008F203E">
        <w:rPr>
          <w:spacing w:val="-8"/>
          <w:sz w:val="28"/>
          <w:szCs w:val="28"/>
        </w:rPr>
        <w:t xml:space="preserve"> </w:t>
      </w:r>
      <w:r w:rsidRPr="008F203E">
        <w:rPr>
          <w:sz w:val="28"/>
          <w:szCs w:val="28"/>
        </w:rPr>
        <w:t>обучающихся)</w:t>
      </w:r>
      <w:r w:rsidRPr="008F203E">
        <w:rPr>
          <w:spacing w:val="-8"/>
          <w:sz w:val="28"/>
          <w:szCs w:val="28"/>
        </w:rPr>
        <w:t xml:space="preserve"> </w:t>
      </w:r>
      <w:r w:rsidRPr="008F203E">
        <w:rPr>
          <w:sz w:val="28"/>
          <w:szCs w:val="28"/>
        </w:rPr>
        <w:t>–</w:t>
      </w:r>
      <w:r w:rsidRPr="008F203E">
        <w:rPr>
          <w:spacing w:val="-57"/>
          <w:sz w:val="28"/>
          <w:szCs w:val="28"/>
        </w:rPr>
        <w:t xml:space="preserve"> </w:t>
      </w:r>
      <w:r w:rsidRPr="008F203E">
        <w:rPr>
          <w:sz w:val="28"/>
          <w:szCs w:val="28"/>
        </w:rPr>
        <w:t>специалист, непосредственно осуществляющий педагогическую поддержку обучающихся в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процессе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формирования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дальнейшей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реализации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их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индивидуальных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образовательно-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профессиональных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траекторий.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В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качестве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педагогов-навигаторов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могут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выступать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педагогические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работники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основного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среднего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общего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lastRenderedPageBreak/>
        <w:t>образования,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дополнительного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образования.</w:t>
      </w:r>
    </w:p>
    <w:p w14:paraId="26611284" w14:textId="77777777" w:rsidR="007A2310" w:rsidRPr="008F203E" w:rsidRDefault="007A2310" w:rsidP="007A2310">
      <w:pPr>
        <w:pStyle w:val="a5"/>
        <w:ind w:left="0" w:right="-102" w:firstLine="709"/>
        <w:jc w:val="both"/>
        <w:rPr>
          <w:sz w:val="28"/>
          <w:szCs w:val="28"/>
        </w:rPr>
      </w:pPr>
      <w:r w:rsidRPr="008F203E">
        <w:rPr>
          <w:b/>
          <w:sz w:val="28"/>
          <w:szCs w:val="28"/>
        </w:rPr>
        <w:t xml:space="preserve">Платформа </w:t>
      </w:r>
      <w:r w:rsidRPr="008F203E">
        <w:rPr>
          <w:sz w:val="28"/>
          <w:szCs w:val="28"/>
        </w:rPr>
        <w:t>– многофункциональная информационно-сервисная онлайн-платформа, на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которой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размещаются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профориентационные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материалы,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онлайн-диагностика,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а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также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происходит</w:t>
      </w:r>
      <w:r w:rsidRPr="008F203E">
        <w:rPr>
          <w:spacing w:val="-2"/>
          <w:sz w:val="28"/>
          <w:szCs w:val="28"/>
        </w:rPr>
        <w:t xml:space="preserve"> </w:t>
      </w:r>
      <w:r w:rsidRPr="008F203E">
        <w:rPr>
          <w:sz w:val="28"/>
          <w:szCs w:val="28"/>
        </w:rPr>
        <w:t>организация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внутренних</w:t>
      </w:r>
      <w:r w:rsidRPr="008F203E">
        <w:rPr>
          <w:spacing w:val="-2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процессов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реализации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Проекта:</w:t>
      </w:r>
    </w:p>
    <w:p w14:paraId="75100F51" w14:textId="77777777" w:rsidR="007A2310" w:rsidRPr="008F203E" w:rsidRDefault="007A2310" w:rsidP="007A2310">
      <w:pPr>
        <w:pStyle w:val="a3"/>
        <w:widowControl w:val="0"/>
        <w:numPr>
          <w:ilvl w:val="0"/>
          <w:numId w:val="1"/>
        </w:numPr>
        <w:tabs>
          <w:tab w:val="left" w:pos="1529"/>
        </w:tabs>
        <w:spacing w:line="240" w:lineRule="auto"/>
        <w:ind w:left="0" w:right="-102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8F203E">
        <w:rPr>
          <w:rFonts w:ascii="Times New Roman" w:hAnsi="Times New Roman"/>
          <w:sz w:val="28"/>
          <w:szCs w:val="24"/>
        </w:rPr>
        <w:t>осуществляется</w:t>
      </w:r>
      <w:r w:rsidRPr="008F203E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регистрация</w:t>
      </w:r>
      <w:r w:rsidRPr="008F203E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участников,</w:t>
      </w:r>
      <w:r w:rsidRPr="008F203E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педагогов-навигаторов,</w:t>
      </w:r>
      <w:r w:rsidRPr="008F203E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региональных</w:t>
      </w:r>
      <w:r w:rsidRPr="008F203E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операторов и</w:t>
      </w:r>
      <w:r w:rsidRPr="008F203E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школ;</w:t>
      </w:r>
    </w:p>
    <w:p w14:paraId="04288D91" w14:textId="77777777" w:rsidR="007A2310" w:rsidRPr="008F203E" w:rsidRDefault="007A2310" w:rsidP="007A2310">
      <w:pPr>
        <w:pStyle w:val="a3"/>
        <w:widowControl w:val="0"/>
        <w:numPr>
          <w:ilvl w:val="0"/>
          <w:numId w:val="1"/>
        </w:numPr>
        <w:tabs>
          <w:tab w:val="left" w:pos="1383"/>
        </w:tabs>
        <w:spacing w:line="240" w:lineRule="auto"/>
        <w:ind w:left="0" w:right="-102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8F203E">
        <w:rPr>
          <w:rFonts w:ascii="Times New Roman" w:hAnsi="Times New Roman"/>
          <w:sz w:val="28"/>
          <w:szCs w:val="24"/>
        </w:rPr>
        <w:t>размещается расписание мероприятий;</w:t>
      </w:r>
    </w:p>
    <w:p w14:paraId="22CB9FF6" w14:textId="77777777" w:rsidR="007A2310" w:rsidRPr="008F203E" w:rsidRDefault="007A2310" w:rsidP="007A2310">
      <w:pPr>
        <w:pStyle w:val="a3"/>
        <w:widowControl w:val="0"/>
        <w:numPr>
          <w:ilvl w:val="0"/>
          <w:numId w:val="1"/>
        </w:numPr>
        <w:tabs>
          <w:tab w:val="left" w:pos="1380"/>
        </w:tabs>
        <w:spacing w:line="240" w:lineRule="auto"/>
        <w:ind w:left="0" w:right="-102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8F203E">
        <w:rPr>
          <w:rFonts w:ascii="Times New Roman" w:hAnsi="Times New Roman"/>
          <w:sz w:val="28"/>
          <w:szCs w:val="24"/>
        </w:rPr>
        <w:t>реализуется</w:t>
      </w:r>
      <w:r w:rsidRPr="008F203E">
        <w:rPr>
          <w:rFonts w:ascii="Times New Roman" w:hAnsi="Times New Roman"/>
          <w:spacing w:val="-9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программа</w:t>
      </w:r>
      <w:r w:rsidRPr="008F203E">
        <w:rPr>
          <w:rFonts w:ascii="Times New Roman" w:hAnsi="Times New Roman"/>
          <w:spacing w:val="-8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дополнительного</w:t>
      </w:r>
      <w:r w:rsidRPr="008F203E">
        <w:rPr>
          <w:rFonts w:ascii="Times New Roman" w:hAnsi="Times New Roman"/>
          <w:spacing w:val="-8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профессионального</w:t>
      </w:r>
      <w:r w:rsidRPr="008F203E">
        <w:rPr>
          <w:rFonts w:ascii="Times New Roman" w:hAnsi="Times New Roman"/>
          <w:spacing w:val="-9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образования</w:t>
      </w:r>
      <w:r w:rsidRPr="008F203E">
        <w:rPr>
          <w:rFonts w:ascii="Times New Roman" w:hAnsi="Times New Roman"/>
          <w:spacing w:val="-7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(повышение</w:t>
      </w:r>
      <w:r w:rsidRPr="008F203E">
        <w:rPr>
          <w:rFonts w:ascii="Times New Roman" w:hAnsi="Times New Roman"/>
          <w:spacing w:val="-58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квалификации)</w:t>
      </w:r>
      <w:r w:rsidRPr="008F203E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для педагогов-навигаторов.</w:t>
      </w:r>
    </w:p>
    <w:p w14:paraId="78C46140" w14:textId="77777777" w:rsidR="007A2310" w:rsidRPr="008F203E" w:rsidRDefault="007A2310" w:rsidP="007A2310">
      <w:pPr>
        <w:pStyle w:val="a5"/>
        <w:ind w:left="0" w:right="-102" w:firstLine="709"/>
        <w:jc w:val="both"/>
        <w:rPr>
          <w:sz w:val="28"/>
          <w:szCs w:val="28"/>
        </w:rPr>
      </w:pPr>
      <w:r w:rsidRPr="008F203E">
        <w:rPr>
          <w:b/>
          <w:sz w:val="28"/>
          <w:szCs w:val="28"/>
        </w:rPr>
        <w:t>Проектная</w:t>
      </w:r>
      <w:r w:rsidRPr="008F203E">
        <w:rPr>
          <w:b/>
          <w:spacing w:val="1"/>
          <w:sz w:val="28"/>
          <w:szCs w:val="28"/>
        </w:rPr>
        <w:t xml:space="preserve"> </w:t>
      </w:r>
      <w:r w:rsidRPr="008F203E">
        <w:rPr>
          <w:b/>
          <w:sz w:val="28"/>
          <w:szCs w:val="28"/>
        </w:rPr>
        <w:t>деятельность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–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это</w:t>
      </w:r>
      <w:r w:rsidRPr="008F203E">
        <w:rPr>
          <w:spacing w:val="1"/>
          <w:sz w:val="28"/>
          <w:szCs w:val="28"/>
        </w:rPr>
        <w:t xml:space="preserve"> </w:t>
      </w:r>
      <w:proofErr w:type="spellStart"/>
      <w:r w:rsidRPr="008F203E">
        <w:rPr>
          <w:sz w:val="28"/>
          <w:szCs w:val="28"/>
        </w:rPr>
        <w:t>профориентационно</w:t>
      </w:r>
      <w:proofErr w:type="spellEnd"/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значимая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деятельность,</w:t>
      </w:r>
      <w:r w:rsidRPr="008F203E">
        <w:rPr>
          <w:spacing w:val="-57"/>
          <w:sz w:val="28"/>
          <w:szCs w:val="28"/>
        </w:rPr>
        <w:t xml:space="preserve"> </w:t>
      </w:r>
      <w:r w:rsidRPr="008F203E">
        <w:rPr>
          <w:sz w:val="28"/>
          <w:szCs w:val="28"/>
        </w:rPr>
        <w:t>осуществляемая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обучающимся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поддержке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педагога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(или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эксперта)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по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решению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актуальной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проблемы,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ограниченная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во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времени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завершающаяся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созданием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продукта,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который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способствует решению обозначенной проблемы.</w:t>
      </w:r>
    </w:p>
    <w:p w14:paraId="20D3DFFE" w14:textId="77777777" w:rsidR="007A2310" w:rsidRPr="008F203E" w:rsidRDefault="007A2310" w:rsidP="007A2310">
      <w:pPr>
        <w:pStyle w:val="a5"/>
        <w:ind w:left="0" w:right="-102" w:firstLine="709"/>
        <w:jc w:val="both"/>
        <w:rPr>
          <w:sz w:val="28"/>
          <w:szCs w:val="28"/>
        </w:rPr>
      </w:pPr>
      <w:r w:rsidRPr="008F203E">
        <w:rPr>
          <w:b/>
          <w:sz w:val="28"/>
          <w:szCs w:val="28"/>
        </w:rPr>
        <w:t xml:space="preserve">Профориентационная онлайн-диагностика </w:t>
      </w:r>
      <w:r w:rsidRPr="008F203E">
        <w:rPr>
          <w:sz w:val="28"/>
          <w:szCs w:val="28"/>
        </w:rPr>
        <w:t>– стандартизированная методика оценки,</w:t>
      </w:r>
      <w:r w:rsidRPr="008F203E">
        <w:rPr>
          <w:spacing w:val="-57"/>
          <w:sz w:val="28"/>
          <w:szCs w:val="28"/>
        </w:rPr>
        <w:t xml:space="preserve"> </w:t>
      </w:r>
      <w:r w:rsidRPr="008F203E">
        <w:rPr>
          <w:sz w:val="28"/>
          <w:szCs w:val="28"/>
        </w:rPr>
        <w:t>направленная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на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измерение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индивидуальных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свойств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качеств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подростка,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прямо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или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косвенно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связанных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с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выбором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образовательно-профессиональной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траектории.</w:t>
      </w:r>
    </w:p>
    <w:p w14:paraId="7B44E3F8" w14:textId="77777777" w:rsidR="007A2310" w:rsidRPr="008F203E" w:rsidRDefault="007A2310" w:rsidP="007A2310">
      <w:pPr>
        <w:pStyle w:val="a5"/>
        <w:shd w:val="clear" w:color="auto" w:fill="FFFFFF"/>
        <w:ind w:left="0" w:right="-102" w:firstLine="709"/>
        <w:jc w:val="both"/>
        <w:rPr>
          <w:sz w:val="28"/>
          <w:szCs w:val="28"/>
        </w:rPr>
      </w:pPr>
      <w:r w:rsidRPr="008F203E">
        <w:rPr>
          <w:b/>
          <w:sz w:val="28"/>
          <w:szCs w:val="28"/>
        </w:rPr>
        <w:t xml:space="preserve">Профессиональный выбор </w:t>
      </w:r>
      <w:r w:rsidRPr="008F203E">
        <w:rPr>
          <w:sz w:val="28"/>
          <w:szCs w:val="28"/>
        </w:rPr>
        <w:t>– решение, которое затрагивает ближайшую жизненную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перспективу обучающегося (в отличие от профессионального самоопределения) и может не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быть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опосредовано отдаленными жизненными целями.</w:t>
      </w:r>
    </w:p>
    <w:p w14:paraId="1CEA92FD" w14:textId="77777777" w:rsidR="007A2310" w:rsidRPr="008F203E" w:rsidRDefault="007A2310" w:rsidP="007A2310">
      <w:pPr>
        <w:pStyle w:val="a5"/>
        <w:ind w:left="0" w:right="-102" w:firstLine="709"/>
        <w:rPr>
          <w:sz w:val="28"/>
          <w:szCs w:val="28"/>
        </w:rPr>
      </w:pPr>
      <w:r w:rsidRPr="008F203E">
        <w:rPr>
          <w:b/>
          <w:sz w:val="28"/>
          <w:szCs w:val="28"/>
        </w:rPr>
        <w:t xml:space="preserve">Профессиональная ориентация </w:t>
      </w:r>
      <w:r w:rsidRPr="008F203E">
        <w:rPr>
          <w:sz w:val="28"/>
          <w:szCs w:val="28"/>
        </w:rPr>
        <w:t>– система последовательных, научно обоснованных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мероприятий,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направленных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на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обеспечение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профессионального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самоопределения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построение индивидуальной образовательно-профессиональной траектории обучающегося в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соответствии</w:t>
      </w:r>
      <w:r w:rsidRPr="008F203E">
        <w:rPr>
          <w:spacing w:val="-2"/>
          <w:sz w:val="28"/>
          <w:szCs w:val="28"/>
        </w:rPr>
        <w:t xml:space="preserve"> </w:t>
      </w:r>
      <w:r w:rsidRPr="008F203E">
        <w:rPr>
          <w:sz w:val="28"/>
          <w:szCs w:val="28"/>
        </w:rPr>
        <w:t>с</w:t>
      </w:r>
      <w:r w:rsidRPr="008F203E">
        <w:rPr>
          <w:spacing w:val="-2"/>
          <w:sz w:val="28"/>
          <w:szCs w:val="28"/>
        </w:rPr>
        <w:t xml:space="preserve"> </w:t>
      </w:r>
      <w:r w:rsidRPr="008F203E">
        <w:rPr>
          <w:sz w:val="28"/>
          <w:szCs w:val="28"/>
        </w:rPr>
        <w:t>его</w:t>
      </w:r>
      <w:r w:rsidRPr="008F203E">
        <w:rPr>
          <w:spacing w:val="-2"/>
          <w:sz w:val="28"/>
          <w:szCs w:val="28"/>
        </w:rPr>
        <w:t xml:space="preserve"> </w:t>
      </w:r>
      <w:r w:rsidRPr="008F203E">
        <w:rPr>
          <w:sz w:val="28"/>
          <w:szCs w:val="28"/>
        </w:rPr>
        <w:t>индивидуальными</w:t>
      </w:r>
      <w:r w:rsidRPr="008F203E">
        <w:rPr>
          <w:spacing w:val="-3"/>
          <w:sz w:val="28"/>
          <w:szCs w:val="28"/>
        </w:rPr>
        <w:t xml:space="preserve"> </w:t>
      </w:r>
      <w:r w:rsidRPr="008F203E">
        <w:rPr>
          <w:sz w:val="28"/>
          <w:szCs w:val="28"/>
        </w:rPr>
        <w:t>особенностями</w:t>
      </w:r>
      <w:r w:rsidRPr="008F203E">
        <w:rPr>
          <w:spacing w:val="-2"/>
          <w:sz w:val="28"/>
          <w:szCs w:val="28"/>
        </w:rPr>
        <w:t xml:space="preserve"> </w:t>
      </w:r>
      <w:r w:rsidRPr="008F203E">
        <w:rPr>
          <w:sz w:val="28"/>
          <w:szCs w:val="28"/>
        </w:rPr>
        <w:t>и</w:t>
      </w:r>
      <w:r w:rsidRPr="008F203E">
        <w:rPr>
          <w:spacing w:val="-3"/>
          <w:sz w:val="28"/>
          <w:szCs w:val="28"/>
        </w:rPr>
        <w:t xml:space="preserve"> </w:t>
      </w:r>
      <w:r w:rsidRPr="008F203E">
        <w:rPr>
          <w:sz w:val="28"/>
          <w:szCs w:val="28"/>
        </w:rPr>
        <w:t>потребностями</w:t>
      </w:r>
      <w:r w:rsidRPr="008F203E">
        <w:rPr>
          <w:spacing w:val="-3"/>
          <w:sz w:val="28"/>
          <w:szCs w:val="28"/>
        </w:rPr>
        <w:t xml:space="preserve"> </w:t>
      </w:r>
      <w:r w:rsidRPr="008F203E">
        <w:rPr>
          <w:sz w:val="28"/>
          <w:szCs w:val="28"/>
        </w:rPr>
        <w:t>развития</w:t>
      </w:r>
      <w:r w:rsidRPr="008F203E">
        <w:rPr>
          <w:spacing w:val="-2"/>
          <w:sz w:val="28"/>
          <w:szCs w:val="28"/>
        </w:rPr>
        <w:t xml:space="preserve"> </w:t>
      </w:r>
      <w:r w:rsidRPr="008F203E">
        <w:rPr>
          <w:sz w:val="28"/>
          <w:szCs w:val="28"/>
        </w:rPr>
        <w:t>общества.</w:t>
      </w:r>
    </w:p>
    <w:p w14:paraId="6E15AAFB" w14:textId="77777777" w:rsidR="007A2310" w:rsidRPr="008F203E" w:rsidRDefault="007A2310" w:rsidP="007A2310">
      <w:pPr>
        <w:pStyle w:val="a5"/>
        <w:ind w:left="0" w:right="-102" w:firstLine="709"/>
        <w:jc w:val="both"/>
        <w:rPr>
          <w:sz w:val="28"/>
          <w:szCs w:val="28"/>
        </w:rPr>
      </w:pPr>
      <w:r w:rsidRPr="008F203E">
        <w:rPr>
          <w:b/>
          <w:sz w:val="28"/>
          <w:szCs w:val="28"/>
        </w:rPr>
        <w:t>Профессиональная</w:t>
      </w:r>
      <w:r w:rsidRPr="008F203E">
        <w:rPr>
          <w:b/>
          <w:spacing w:val="1"/>
          <w:sz w:val="28"/>
          <w:szCs w:val="28"/>
        </w:rPr>
        <w:t xml:space="preserve"> </w:t>
      </w:r>
      <w:r w:rsidRPr="008F203E">
        <w:rPr>
          <w:b/>
          <w:sz w:val="28"/>
          <w:szCs w:val="28"/>
        </w:rPr>
        <w:t>проба</w:t>
      </w:r>
      <w:r w:rsidRPr="008F203E">
        <w:rPr>
          <w:b/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–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мероприятие,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включающее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в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себя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элементы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реальной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профессиональной</w:t>
      </w:r>
      <w:r w:rsidRPr="008F203E">
        <w:rPr>
          <w:spacing w:val="-8"/>
          <w:sz w:val="28"/>
          <w:szCs w:val="28"/>
        </w:rPr>
        <w:t xml:space="preserve"> </w:t>
      </w:r>
      <w:r w:rsidRPr="008F203E">
        <w:rPr>
          <w:sz w:val="28"/>
          <w:szCs w:val="28"/>
        </w:rPr>
        <w:t>деятельности</w:t>
      </w:r>
      <w:r w:rsidRPr="008F203E">
        <w:rPr>
          <w:spacing w:val="-7"/>
          <w:sz w:val="28"/>
          <w:szCs w:val="28"/>
        </w:rPr>
        <w:t xml:space="preserve"> </w:t>
      </w:r>
      <w:r w:rsidRPr="008F203E">
        <w:rPr>
          <w:sz w:val="28"/>
          <w:szCs w:val="28"/>
        </w:rPr>
        <w:t>(или</w:t>
      </w:r>
      <w:r w:rsidRPr="008F203E">
        <w:rPr>
          <w:spacing w:val="-8"/>
          <w:sz w:val="28"/>
          <w:szCs w:val="28"/>
        </w:rPr>
        <w:t xml:space="preserve"> </w:t>
      </w:r>
      <w:r w:rsidRPr="008F203E">
        <w:rPr>
          <w:sz w:val="28"/>
          <w:szCs w:val="28"/>
        </w:rPr>
        <w:t>моделирующее</w:t>
      </w:r>
      <w:r w:rsidRPr="008F203E">
        <w:rPr>
          <w:spacing w:val="-7"/>
          <w:sz w:val="28"/>
          <w:szCs w:val="28"/>
        </w:rPr>
        <w:t xml:space="preserve"> </w:t>
      </w:r>
      <w:r w:rsidRPr="008F203E">
        <w:rPr>
          <w:sz w:val="28"/>
          <w:szCs w:val="28"/>
        </w:rPr>
        <w:t>эти</w:t>
      </w:r>
      <w:r w:rsidRPr="008F203E">
        <w:rPr>
          <w:spacing w:val="-8"/>
          <w:sz w:val="28"/>
          <w:szCs w:val="28"/>
        </w:rPr>
        <w:t xml:space="preserve"> </w:t>
      </w:r>
      <w:r w:rsidRPr="008F203E">
        <w:rPr>
          <w:sz w:val="28"/>
          <w:szCs w:val="28"/>
        </w:rPr>
        <w:t>элементы),</w:t>
      </w:r>
      <w:r w:rsidRPr="008F203E">
        <w:rPr>
          <w:spacing w:val="-8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предполагающее</w:t>
      </w:r>
      <w:r w:rsidRPr="008F203E">
        <w:rPr>
          <w:spacing w:val="-7"/>
          <w:sz w:val="28"/>
          <w:szCs w:val="28"/>
        </w:rPr>
        <w:t xml:space="preserve"> </w:t>
      </w:r>
      <w:r w:rsidRPr="008F203E">
        <w:rPr>
          <w:sz w:val="28"/>
          <w:szCs w:val="28"/>
        </w:rPr>
        <w:t>оценку</w:t>
      </w:r>
      <w:r w:rsidRPr="008F203E">
        <w:rPr>
          <w:spacing w:val="-58"/>
          <w:sz w:val="28"/>
          <w:szCs w:val="28"/>
        </w:rPr>
        <w:t xml:space="preserve"> </w:t>
      </w:r>
      <w:r w:rsidRPr="008F203E">
        <w:rPr>
          <w:sz w:val="28"/>
          <w:szCs w:val="28"/>
        </w:rPr>
        <w:t>данной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практики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самим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участником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ее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оценку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наставником,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а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также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способствующее</w:t>
      </w:r>
      <w:r w:rsidRPr="008F203E">
        <w:rPr>
          <w:spacing w:val="-57"/>
          <w:sz w:val="28"/>
          <w:szCs w:val="28"/>
        </w:rPr>
        <w:t xml:space="preserve"> </w:t>
      </w:r>
      <w:r w:rsidRPr="008F203E">
        <w:rPr>
          <w:sz w:val="28"/>
          <w:szCs w:val="28"/>
        </w:rPr>
        <w:t>сознательному,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обоснованному выбору</w:t>
      </w:r>
      <w:r w:rsidRPr="008F203E">
        <w:rPr>
          <w:spacing w:val="-2"/>
          <w:sz w:val="28"/>
          <w:szCs w:val="28"/>
        </w:rPr>
        <w:t xml:space="preserve"> </w:t>
      </w:r>
      <w:r w:rsidRPr="008F203E">
        <w:rPr>
          <w:sz w:val="28"/>
          <w:szCs w:val="28"/>
        </w:rPr>
        <w:t>образовательно-профессиональной траектории.</w:t>
      </w:r>
    </w:p>
    <w:p w14:paraId="504D4C6E" w14:textId="77777777" w:rsidR="007A2310" w:rsidRPr="008F203E" w:rsidRDefault="007A2310" w:rsidP="007A2310">
      <w:pPr>
        <w:spacing w:line="240" w:lineRule="auto"/>
        <w:ind w:right="-102" w:firstLine="709"/>
        <w:jc w:val="both"/>
        <w:rPr>
          <w:rFonts w:ascii="Times New Roman" w:hAnsi="Times New Roman"/>
          <w:sz w:val="28"/>
          <w:szCs w:val="24"/>
        </w:rPr>
      </w:pPr>
      <w:r w:rsidRPr="008F203E">
        <w:rPr>
          <w:rFonts w:ascii="Times New Roman" w:hAnsi="Times New Roman"/>
          <w:b/>
          <w:sz w:val="28"/>
          <w:szCs w:val="24"/>
        </w:rPr>
        <w:t>Профессиональное</w:t>
      </w:r>
      <w:r w:rsidRPr="008F203E">
        <w:rPr>
          <w:rFonts w:ascii="Times New Roman" w:hAnsi="Times New Roman"/>
          <w:b/>
          <w:spacing w:val="-1"/>
          <w:sz w:val="28"/>
          <w:szCs w:val="24"/>
        </w:rPr>
        <w:t xml:space="preserve"> </w:t>
      </w:r>
      <w:r w:rsidRPr="008F203E">
        <w:rPr>
          <w:rFonts w:ascii="Times New Roman" w:hAnsi="Times New Roman"/>
          <w:b/>
          <w:sz w:val="28"/>
          <w:szCs w:val="24"/>
        </w:rPr>
        <w:t>самоопределение</w:t>
      </w:r>
      <w:r w:rsidRPr="008F203E">
        <w:rPr>
          <w:rFonts w:ascii="Times New Roman" w:hAnsi="Times New Roman"/>
          <w:b/>
          <w:spacing w:val="-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–</w:t>
      </w:r>
      <w:r w:rsidRPr="008F203E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процесс</w:t>
      </w:r>
      <w:r w:rsidRPr="008F203E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и</w:t>
      </w:r>
      <w:r w:rsidRPr="008F203E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результат:</w:t>
      </w:r>
    </w:p>
    <w:p w14:paraId="4079EB82" w14:textId="77777777" w:rsidR="007A2310" w:rsidRPr="008F203E" w:rsidRDefault="007A2310" w:rsidP="007A2310">
      <w:pPr>
        <w:pStyle w:val="a3"/>
        <w:widowControl w:val="0"/>
        <w:numPr>
          <w:ilvl w:val="0"/>
          <w:numId w:val="1"/>
        </w:numPr>
        <w:tabs>
          <w:tab w:val="left" w:pos="1572"/>
        </w:tabs>
        <w:spacing w:line="240" w:lineRule="auto"/>
        <w:ind w:left="0" w:right="-102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8F203E">
        <w:rPr>
          <w:rFonts w:ascii="Times New Roman" w:hAnsi="Times New Roman"/>
          <w:sz w:val="28"/>
          <w:szCs w:val="24"/>
        </w:rPr>
        <w:t>выявления,</w:t>
      </w:r>
      <w:r w:rsidRPr="008F203E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уточнения</w:t>
      </w:r>
      <w:r w:rsidRPr="008F203E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и</w:t>
      </w:r>
      <w:r w:rsidRPr="008F203E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утверждения</w:t>
      </w:r>
      <w:r w:rsidRPr="008F203E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человеком</w:t>
      </w:r>
      <w:r w:rsidRPr="008F203E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собственной</w:t>
      </w:r>
      <w:r w:rsidRPr="008F203E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позиции</w:t>
      </w:r>
      <w:r w:rsidRPr="008F203E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в</w:t>
      </w:r>
      <w:r w:rsidRPr="008F203E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профессионально-трудовой</w:t>
      </w:r>
      <w:r w:rsidRPr="008F203E">
        <w:rPr>
          <w:rFonts w:ascii="Times New Roman" w:hAnsi="Times New Roman"/>
          <w:spacing w:val="-1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сфере</w:t>
      </w:r>
      <w:r w:rsidRPr="008F203E">
        <w:rPr>
          <w:rFonts w:ascii="Times New Roman" w:hAnsi="Times New Roman"/>
          <w:spacing w:val="-1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посредством</w:t>
      </w:r>
      <w:r w:rsidRPr="008F203E">
        <w:rPr>
          <w:rFonts w:ascii="Times New Roman" w:hAnsi="Times New Roman"/>
          <w:spacing w:val="-10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согласования</w:t>
      </w:r>
      <w:r w:rsidRPr="008F203E">
        <w:rPr>
          <w:rFonts w:ascii="Times New Roman" w:hAnsi="Times New Roman"/>
          <w:spacing w:val="-1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индивидуальных</w:t>
      </w:r>
      <w:r w:rsidRPr="008F203E">
        <w:rPr>
          <w:rFonts w:ascii="Times New Roman" w:hAnsi="Times New Roman"/>
          <w:spacing w:val="-10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возможностей,</w:t>
      </w:r>
      <w:r w:rsidRPr="008F203E">
        <w:rPr>
          <w:rFonts w:ascii="Times New Roman" w:hAnsi="Times New Roman"/>
          <w:spacing w:val="-58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стремлений,</w:t>
      </w:r>
      <w:r w:rsidRPr="008F203E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смыслов</w:t>
      </w:r>
      <w:r w:rsidRPr="008F203E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и</w:t>
      </w:r>
      <w:r w:rsidRPr="008F203E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внешних</w:t>
      </w:r>
      <w:r w:rsidRPr="008F203E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вызовов</w:t>
      </w:r>
      <w:r w:rsidRPr="008F203E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(</w:t>
      </w:r>
      <w:r w:rsidRPr="008F203E">
        <w:rPr>
          <w:rFonts w:ascii="Times New Roman" w:hAnsi="Times New Roman"/>
          <w:i/>
          <w:sz w:val="28"/>
          <w:szCs w:val="24"/>
        </w:rPr>
        <w:t>смысловая</w:t>
      </w:r>
      <w:r w:rsidRPr="008F203E">
        <w:rPr>
          <w:rFonts w:ascii="Times New Roman" w:hAnsi="Times New Roman"/>
          <w:i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сторона</w:t>
      </w:r>
      <w:r w:rsidRPr="008F203E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профессионального</w:t>
      </w:r>
      <w:r w:rsidRPr="008F203E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самоопределения);</w:t>
      </w:r>
    </w:p>
    <w:p w14:paraId="204CA203" w14:textId="77777777" w:rsidR="007A2310" w:rsidRPr="008F203E" w:rsidRDefault="007A2310" w:rsidP="007A2310">
      <w:pPr>
        <w:pStyle w:val="a3"/>
        <w:widowControl w:val="0"/>
        <w:numPr>
          <w:ilvl w:val="0"/>
          <w:numId w:val="1"/>
        </w:numPr>
        <w:tabs>
          <w:tab w:val="left" w:pos="1390"/>
        </w:tabs>
        <w:spacing w:line="240" w:lineRule="auto"/>
        <w:ind w:left="0" w:right="-102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8F203E">
        <w:rPr>
          <w:rFonts w:ascii="Times New Roman" w:hAnsi="Times New Roman"/>
          <w:sz w:val="28"/>
          <w:szCs w:val="24"/>
        </w:rPr>
        <w:t>овладения необходимым для этого инструментарием: знаниями, умениями, навыками,</w:t>
      </w:r>
      <w:r w:rsidRPr="008F203E">
        <w:rPr>
          <w:rFonts w:ascii="Times New Roman" w:hAnsi="Times New Roman"/>
          <w:spacing w:val="-57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опытом,</w:t>
      </w:r>
      <w:r w:rsidRPr="008F203E">
        <w:rPr>
          <w:rFonts w:ascii="Times New Roman" w:hAnsi="Times New Roman"/>
          <w:spacing w:val="-3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компетенциями</w:t>
      </w:r>
      <w:r w:rsidRPr="008F203E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(</w:t>
      </w:r>
      <w:r w:rsidRPr="008F203E">
        <w:rPr>
          <w:rFonts w:ascii="Times New Roman" w:hAnsi="Times New Roman"/>
          <w:i/>
          <w:sz w:val="28"/>
          <w:szCs w:val="24"/>
        </w:rPr>
        <w:t>инструментальная</w:t>
      </w:r>
      <w:r w:rsidRPr="008F203E">
        <w:rPr>
          <w:rFonts w:ascii="Times New Roman" w:hAnsi="Times New Roman"/>
          <w:i/>
          <w:spacing w:val="-3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сторона</w:t>
      </w:r>
      <w:r w:rsidRPr="008F203E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профессионального</w:t>
      </w:r>
      <w:r w:rsidRPr="008F203E"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8F203E">
        <w:rPr>
          <w:rFonts w:ascii="Times New Roman" w:hAnsi="Times New Roman"/>
          <w:sz w:val="28"/>
          <w:szCs w:val="24"/>
        </w:rPr>
        <w:t>самоопределения).</w:t>
      </w:r>
    </w:p>
    <w:p w14:paraId="36F00104" w14:textId="77777777" w:rsidR="007A2310" w:rsidRPr="008F203E" w:rsidRDefault="007A2310" w:rsidP="007A2310">
      <w:pPr>
        <w:pStyle w:val="a5"/>
        <w:ind w:left="0" w:right="-102" w:firstLine="709"/>
        <w:jc w:val="both"/>
        <w:rPr>
          <w:sz w:val="28"/>
          <w:szCs w:val="28"/>
        </w:rPr>
      </w:pPr>
      <w:r w:rsidRPr="008F203E">
        <w:rPr>
          <w:b/>
          <w:sz w:val="28"/>
          <w:szCs w:val="28"/>
        </w:rPr>
        <w:t>Профессиональные</w:t>
      </w:r>
      <w:r w:rsidRPr="008F203E">
        <w:rPr>
          <w:b/>
          <w:spacing w:val="-7"/>
          <w:sz w:val="28"/>
          <w:szCs w:val="28"/>
        </w:rPr>
        <w:t xml:space="preserve"> </w:t>
      </w:r>
      <w:r w:rsidRPr="008F203E">
        <w:rPr>
          <w:b/>
          <w:sz w:val="28"/>
          <w:szCs w:val="28"/>
        </w:rPr>
        <w:t>склонности</w:t>
      </w:r>
      <w:r w:rsidRPr="008F203E">
        <w:rPr>
          <w:b/>
          <w:spacing w:val="-9"/>
          <w:sz w:val="28"/>
          <w:szCs w:val="28"/>
        </w:rPr>
        <w:t xml:space="preserve"> </w:t>
      </w:r>
      <w:r w:rsidRPr="008F203E">
        <w:rPr>
          <w:sz w:val="28"/>
          <w:szCs w:val="28"/>
        </w:rPr>
        <w:t>–</w:t>
      </w:r>
      <w:r w:rsidRPr="008F203E">
        <w:rPr>
          <w:spacing w:val="-7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профессиональная</w:t>
      </w:r>
      <w:r w:rsidRPr="008F203E">
        <w:rPr>
          <w:spacing w:val="-7"/>
          <w:sz w:val="28"/>
          <w:szCs w:val="28"/>
        </w:rPr>
        <w:t xml:space="preserve"> </w:t>
      </w:r>
      <w:r w:rsidRPr="008F203E">
        <w:rPr>
          <w:sz w:val="28"/>
          <w:szCs w:val="28"/>
        </w:rPr>
        <w:t>сфера,</w:t>
      </w:r>
      <w:r w:rsidRPr="008F203E">
        <w:rPr>
          <w:spacing w:val="-6"/>
          <w:sz w:val="28"/>
          <w:szCs w:val="28"/>
        </w:rPr>
        <w:t xml:space="preserve"> </w:t>
      </w:r>
      <w:r w:rsidRPr="008F203E">
        <w:rPr>
          <w:sz w:val="28"/>
          <w:szCs w:val="28"/>
        </w:rPr>
        <w:t>к</w:t>
      </w:r>
      <w:r w:rsidRPr="008F203E">
        <w:rPr>
          <w:spacing w:val="-7"/>
          <w:sz w:val="28"/>
          <w:szCs w:val="28"/>
        </w:rPr>
        <w:t xml:space="preserve"> </w:t>
      </w:r>
      <w:r w:rsidRPr="008F203E">
        <w:rPr>
          <w:sz w:val="28"/>
          <w:szCs w:val="28"/>
        </w:rPr>
        <w:t>которой</w:t>
      </w:r>
      <w:r w:rsidRPr="008F203E">
        <w:rPr>
          <w:spacing w:val="-7"/>
          <w:sz w:val="28"/>
          <w:szCs w:val="28"/>
        </w:rPr>
        <w:t xml:space="preserve"> </w:t>
      </w:r>
      <w:r w:rsidRPr="008F203E">
        <w:rPr>
          <w:sz w:val="28"/>
          <w:szCs w:val="28"/>
        </w:rPr>
        <w:t>у</w:t>
      </w:r>
      <w:r w:rsidRPr="008F203E">
        <w:rPr>
          <w:spacing w:val="-7"/>
          <w:sz w:val="28"/>
          <w:szCs w:val="28"/>
        </w:rPr>
        <w:t xml:space="preserve"> </w:t>
      </w:r>
      <w:r w:rsidRPr="008F203E">
        <w:rPr>
          <w:sz w:val="28"/>
          <w:szCs w:val="28"/>
        </w:rPr>
        <w:t>обучающегося</w:t>
      </w:r>
      <w:r w:rsidRPr="008F203E">
        <w:rPr>
          <w:spacing w:val="-57"/>
          <w:sz w:val="28"/>
          <w:szCs w:val="28"/>
        </w:rPr>
        <w:t xml:space="preserve"> </w:t>
      </w:r>
      <w:r w:rsidRPr="008F203E">
        <w:rPr>
          <w:sz w:val="28"/>
          <w:szCs w:val="28"/>
        </w:rPr>
        <w:t>одновременно</w:t>
      </w:r>
      <w:r w:rsidRPr="008F203E">
        <w:rPr>
          <w:spacing w:val="-2"/>
          <w:sz w:val="28"/>
          <w:szCs w:val="28"/>
        </w:rPr>
        <w:t xml:space="preserve"> </w:t>
      </w:r>
      <w:r w:rsidRPr="008F203E">
        <w:rPr>
          <w:sz w:val="28"/>
          <w:szCs w:val="28"/>
        </w:rPr>
        <w:t>имеется</w:t>
      </w:r>
      <w:r w:rsidRPr="008F203E">
        <w:rPr>
          <w:spacing w:val="-2"/>
          <w:sz w:val="28"/>
          <w:szCs w:val="28"/>
        </w:rPr>
        <w:t xml:space="preserve"> </w:t>
      </w:r>
      <w:r w:rsidRPr="008F203E">
        <w:rPr>
          <w:sz w:val="28"/>
          <w:szCs w:val="28"/>
        </w:rPr>
        <w:t>как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выраженный</w:t>
      </w:r>
      <w:r w:rsidRPr="008F203E">
        <w:rPr>
          <w:spacing w:val="-2"/>
          <w:sz w:val="28"/>
          <w:szCs w:val="28"/>
        </w:rPr>
        <w:t xml:space="preserve"> </w:t>
      </w:r>
      <w:r w:rsidRPr="008F203E">
        <w:rPr>
          <w:sz w:val="28"/>
          <w:szCs w:val="28"/>
        </w:rPr>
        <w:t>интерес,</w:t>
      </w:r>
      <w:r w:rsidRPr="008F203E">
        <w:rPr>
          <w:spacing w:val="-2"/>
          <w:sz w:val="28"/>
          <w:szCs w:val="28"/>
        </w:rPr>
        <w:t xml:space="preserve"> </w:t>
      </w:r>
      <w:r w:rsidRPr="008F203E">
        <w:rPr>
          <w:sz w:val="28"/>
          <w:szCs w:val="28"/>
        </w:rPr>
        <w:t>так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и</w:t>
      </w:r>
      <w:r w:rsidRPr="008F203E">
        <w:rPr>
          <w:spacing w:val="-2"/>
          <w:sz w:val="28"/>
          <w:szCs w:val="28"/>
        </w:rPr>
        <w:t xml:space="preserve"> </w:t>
      </w:r>
      <w:r w:rsidRPr="008F203E">
        <w:rPr>
          <w:sz w:val="28"/>
          <w:szCs w:val="28"/>
        </w:rPr>
        <w:t>соответствующие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способности.</w:t>
      </w:r>
    </w:p>
    <w:p w14:paraId="3063CB93" w14:textId="77777777" w:rsidR="007A2310" w:rsidRPr="008F203E" w:rsidRDefault="007A2310" w:rsidP="007A2310">
      <w:pPr>
        <w:pStyle w:val="a5"/>
        <w:ind w:left="0" w:right="-102" w:firstLine="709"/>
        <w:jc w:val="both"/>
        <w:rPr>
          <w:sz w:val="28"/>
          <w:szCs w:val="28"/>
        </w:rPr>
      </w:pPr>
      <w:r w:rsidRPr="008F203E">
        <w:rPr>
          <w:b/>
          <w:sz w:val="28"/>
          <w:szCs w:val="28"/>
        </w:rPr>
        <w:t xml:space="preserve">Профориентационный урок </w:t>
      </w:r>
      <w:r w:rsidRPr="008F203E">
        <w:rPr>
          <w:sz w:val="28"/>
          <w:szCs w:val="28"/>
        </w:rPr>
        <w:t>– интерактивный урок для обучающихся 6-</w:t>
      </w:r>
      <w:r w:rsidRPr="008F203E">
        <w:rPr>
          <w:sz w:val="28"/>
          <w:szCs w:val="28"/>
        </w:rPr>
        <w:lastRenderedPageBreak/>
        <w:t>11 классов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образовательных</w:t>
      </w:r>
      <w:r w:rsidRPr="008F203E">
        <w:rPr>
          <w:spacing w:val="-8"/>
          <w:sz w:val="28"/>
          <w:szCs w:val="28"/>
        </w:rPr>
        <w:t xml:space="preserve"> </w:t>
      </w:r>
      <w:r w:rsidRPr="008F203E">
        <w:rPr>
          <w:sz w:val="28"/>
          <w:szCs w:val="28"/>
        </w:rPr>
        <w:t>организаций,</w:t>
      </w:r>
      <w:r w:rsidRPr="008F203E">
        <w:rPr>
          <w:spacing w:val="-9"/>
          <w:sz w:val="28"/>
          <w:szCs w:val="28"/>
        </w:rPr>
        <w:t xml:space="preserve"> </w:t>
      </w:r>
      <w:r w:rsidRPr="008F203E">
        <w:rPr>
          <w:sz w:val="28"/>
          <w:szCs w:val="28"/>
        </w:rPr>
        <w:t>посвященный</w:t>
      </w:r>
      <w:r w:rsidRPr="008F203E">
        <w:rPr>
          <w:spacing w:val="-8"/>
          <w:sz w:val="28"/>
          <w:szCs w:val="28"/>
        </w:rPr>
        <w:t xml:space="preserve"> </w:t>
      </w:r>
      <w:r w:rsidRPr="008F203E">
        <w:rPr>
          <w:sz w:val="28"/>
          <w:szCs w:val="28"/>
        </w:rPr>
        <w:t>вопросам</w:t>
      </w:r>
      <w:r w:rsidRPr="008F203E">
        <w:rPr>
          <w:spacing w:val="-8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профессионального</w:t>
      </w:r>
      <w:r w:rsidRPr="008F203E">
        <w:rPr>
          <w:spacing w:val="-8"/>
          <w:sz w:val="28"/>
          <w:szCs w:val="28"/>
        </w:rPr>
        <w:t xml:space="preserve"> </w:t>
      </w:r>
      <w:r w:rsidRPr="008F203E">
        <w:rPr>
          <w:sz w:val="28"/>
          <w:szCs w:val="28"/>
        </w:rPr>
        <w:t>самоопределения.</w:t>
      </w:r>
      <w:r w:rsidRPr="008F203E">
        <w:rPr>
          <w:spacing w:val="-57"/>
          <w:sz w:val="28"/>
          <w:szCs w:val="28"/>
        </w:rPr>
        <w:t xml:space="preserve"> </w:t>
      </w:r>
      <w:r w:rsidRPr="008F203E">
        <w:rPr>
          <w:sz w:val="28"/>
          <w:szCs w:val="28"/>
        </w:rPr>
        <w:t>Он выполняет мотивационно-вовлекающую и информационно-просветительскую функции.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Программы</w:t>
      </w:r>
      <w:r w:rsidRPr="008F203E">
        <w:rPr>
          <w:spacing w:val="-2"/>
          <w:sz w:val="28"/>
          <w:szCs w:val="28"/>
        </w:rPr>
        <w:t xml:space="preserve"> </w:t>
      </w:r>
      <w:r w:rsidRPr="008F203E">
        <w:rPr>
          <w:sz w:val="28"/>
          <w:szCs w:val="28"/>
        </w:rPr>
        <w:t>адаптированы отдельно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для каждой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возрастной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группы.</w:t>
      </w:r>
    </w:p>
    <w:p w14:paraId="7F858710" w14:textId="77777777" w:rsidR="007A2310" w:rsidRPr="008F203E" w:rsidRDefault="007A2310" w:rsidP="007A2310">
      <w:pPr>
        <w:pStyle w:val="a5"/>
        <w:ind w:left="0" w:right="-102" w:firstLine="709"/>
        <w:jc w:val="both"/>
        <w:rPr>
          <w:sz w:val="28"/>
          <w:szCs w:val="28"/>
        </w:rPr>
      </w:pPr>
      <w:r w:rsidRPr="008F203E">
        <w:rPr>
          <w:b/>
          <w:sz w:val="28"/>
          <w:szCs w:val="28"/>
        </w:rPr>
        <w:t>Региональный</w:t>
      </w:r>
      <w:r w:rsidRPr="008F203E">
        <w:rPr>
          <w:b/>
          <w:spacing w:val="1"/>
          <w:sz w:val="28"/>
          <w:szCs w:val="28"/>
        </w:rPr>
        <w:t xml:space="preserve"> </w:t>
      </w:r>
      <w:r w:rsidRPr="008F203E">
        <w:rPr>
          <w:b/>
          <w:sz w:val="28"/>
          <w:szCs w:val="28"/>
        </w:rPr>
        <w:t>оператор</w:t>
      </w:r>
      <w:r w:rsidRPr="008F203E">
        <w:rPr>
          <w:b/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–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юридическое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лицо,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за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которым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закреплены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функции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координатора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реализации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Проекта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на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уровне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субъекта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РФ.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Необходимо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действующее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соглашение</w:t>
      </w:r>
      <w:r w:rsidRPr="008F203E">
        <w:rPr>
          <w:spacing w:val="-2"/>
          <w:sz w:val="28"/>
          <w:szCs w:val="28"/>
        </w:rPr>
        <w:t xml:space="preserve"> </w:t>
      </w:r>
      <w:r w:rsidRPr="008F203E">
        <w:rPr>
          <w:sz w:val="28"/>
          <w:szCs w:val="28"/>
        </w:rPr>
        <w:t>с Федеральным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оператором.</w:t>
      </w:r>
    </w:p>
    <w:p w14:paraId="409B67A6" w14:textId="77777777" w:rsidR="007A2310" w:rsidRPr="008F203E" w:rsidRDefault="007A2310" w:rsidP="007A2310">
      <w:pPr>
        <w:pStyle w:val="a5"/>
        <w:ind w:left="0" w:right="-102" w:firstLine="709"/>
        <w:jc w:val="both"/>
        <w:rPr>
          <w:sz w:val="28"/>
          <w:szCs w:val="28"/>
        </w:rPr>
      </w:pPr>
      <w:r w:rsidRPr="008F203E">
        <w:rPr>
          <w:b/>
          <w:sz w:val="28"/>
          <w:szCs w:val="28"/>
        </w:rPr>
        <w:t>Рекомендация</w:t>
      </w:r>
      <w:r w:rsidRPr="008F203E">
        <w:rPr>
          <w:b/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–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документ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с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предложениями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по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построению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индивидуальной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образовательно-профессиональной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траектории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как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пути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освоения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универсальных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профессиональных компетенций. Формируется в соответствии с выявленными интересами,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знаниями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навыками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обучающегося,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выбранными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профессиональными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направлениями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(профессиональными областями деятельности).</w:t>
      </w:r>
    </w:p>
    <w:p w14:paraId="24E42871" w14:textId="77777777" w:rsidR="007A2310" w:rsidRPr="008F203E" w:rsidRDefault="007A2310" w:rsidP="007A2310">
      <w:pPr>
        <w:pStyle w:val="a5"/>
        <w:ind w:left="0" w:right="-102" w:firstLine="709"/>
        <w:jc w:val="both"/>
        <w:rPr>
          <w:sz w:val="28"/>
          <w:szCs w:val="28"/>
        </w:rPr>
      </w:pPr>
      <w:r w:rsidRPr="008F203E">
        <w:rPr>
          <w:b/>
          <w:sz w:val="28"/>
          <w:szCs w:val="28"/>
        </w:rPr>
        <w:t>Территориальный</w:t>
      </w:r>
      <w:r w:rsidRPr="008F203E">
        <w:rPr>
          <w:b/>
          <w:spacing w:val="1"/>
          <w:sz w:val="28"/>
          <w:szCs w:val="28"/>
        </w:rPr>
        <w:t xml:space="preserve"> </w:t>
      </w:r>
      <w:r w:rsidRPr="008F203E">
        <w:rPr>
          <w:b/>
          <w:sz w:val="28"/>
          <w:szCs w:val="28"/>
        </w:rPr>
        <w:t>администратор</w:t>
      </w:r>
      <w:r w:rsidRPr="008F203E">
        <w:rPr>
          <w:b/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–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специалист,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назначенный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региональным</w:t>
      </w:r>
      <w:r w:rsidRPr="008F203E">
        <w:rPr>
          <w:spacing w:val="-57"/>
          <w:sz w:val="28"/>
          <w:szCs w:val="28"/>
        </w:rPr>
        <w:t xml:space="preserve"> </w:t>
      </w:r>
      <w:r w:rsidRPr="008F203E">
        <w:rPr>
          <w:sz w:val="28"/>
          <w:szCs w:val="28"/>
        </w:rPr>
        <w:t>оператором, за которым закреплены функции координатора реализации Проекта на уровне</w:t>
      </w:r>
      <w:r w:rsidRPr="008F203E">
        <w:rPr>
          <w:spacing w:val="1"/>
          <w:sz w:val="28"/>
          <w:szCs w:val="28"/>
        </w:rPr>
        <w:t xml:space="preserve"> </w:t>
      </w:r>
      <w:r w:rsidRPr="008F203E">
        <w:rPr>
          <w:sz w:val="28"/>
          <w:szCs w:val="28"/>
        </w:rPr>
        <w:t>муниципалитета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или</w:t>
      </w:r>
      <w:r w:rsidRPr="008F203E">
        <w:rPr>
          <w:spacing w:val="-1"/>
          <w:sz w:val="28"/>
          <w:szCs w:val="28"/>
        </w:rPr>
        <w:t xml:space="preserve"> </w:t>
      </w:r>
      <w:r w:rsidRPr="008F203E">
        <w:rPr>
          <w:sz w:val="28"/>
          <w:szCs w:val="28"/>
        </w:rPr>
        <w:t>территории.</w:t>
      </w:r>
    </w:p>
    <w:p w14:paraId="5FF0486C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173B1E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3A63F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D8924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930425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12BFA8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4F5D0F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B1D7CD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B094AA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43F248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B29AAA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E42275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0AACE9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982848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4E307F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71F8D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722C88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231BC0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C4D05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53A277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8C8D6A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C073AB" w14:textId="77777777" w:rsidR="007A2310" w:rsidRDefault="007A2310" w:rsidP="00FB7C4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2224CA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1DEA1FAB" w14:textId="77777777" w:rsidR="007A2310" w:rsidRP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"/>
          <w:szCs w:val="24"/>
        </w:rPr>
      </w:pPr>
    </w:p>
    <w:p w14:paraId="39CDA522" w14:textId="77777777" w:rsidR="007A2310" w:rsidRPr="00B32474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B324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Программа </w:t>
      </w:r>
      <w:r w:rsidRPr="00B32474">
        <w:rPr>
          <w:rFonts w:ascii="Times New Roman" w:eastAsia="Times New Roman" w:hAnsi="Times New Roman" w:cs="Times New Roman"/>
          <w:sz w:val="28"/>
          <w:szCs w:val="28"/>
        </w:rPr>
        <w:t xml:space="preserve">курса внеурочной деятельности по профориентации </w:t>
      </w:r>
      <w:r w:rsidRPr="00B32474">
        <w:rPr>
          <w:rFonts w:ascii="Times New Roman" w:eastAsia="Times New Roman" w:hAnsi="Times New Roman" w:cs="Times New Roman"/>
          <w:sz w:val="28"/>
          <w:szCs w:val="28"/>
          <w:highlight w:val="white"/>
        </w:rPr>
        <w:t>«Билет в будущее» (далее — Программа) составлена на основе по</w:t>
      </w:r>
      <w:r w:rsidRPr="00B32474">
        <w:rPr>
          <w:rFonts w:ascii="Times New Roman" w:eastAsia="Times New Roman" w:hAnsi="Times New Roman" w:cs="Times New Roman"/>
          <w:sz w:val="28"/>
          <w:szCs w:val="28"/>
        </w:rPr>
        <w:t xml:space="preserve">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</w:t>
      </w:r>
      <w:r w:rsidRPr="00B324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соответствии с </w:t>
      </w:r>
      <w:r w:rsidRPr="00B3247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31.07.2020 № 304-ФЗ «О внесении изменений в Федеральный закон </w:t>
      </w:r>
      <w:r w:rsidRPr="00B3247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B32474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Pr="00B3247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B32474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воспитания обучающихся, во исполнение поручений Президента РФ Пр-328 п. 1 от 23.02.2018 года, Пр-2182 от 20.12.2020 года»), </w:t>
      </w:r>
      <w:r w:rsidRPr="00B324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</w:t>
      </w:r>
      <w:r w:rsidRPr="00B32474">
        <w:rPr>
          <w:rFonts w:ascii="Times New Roman" w:eastAsia="Times New Roman" w:hAnsi="Times New Roman" w:cs="Times New Roman"/>
          <w:sz w:val="28"/>
          <w:szCs w:val="28"/>
        </w:rPr>
        <w:t>Распоряжения Минпросвещения Росс</w:t>
      </w:r>
      <w:r w:rsidRPr="00B32474">
        <w:rPr>
          <w:rFonts w:ascii="Times New Roman" w:eastAsia="Times New Roman" w:hAnsi="Times New Roman" w:cs="Times New Roman"/>
          <w:sz w:val="28"/>
          <w:szCs w:val="28"/>
          <w:highlight w:val="white"/>
        </w:rPr>
        <w:t>ии от 08.09.2021 N АБ-33/05вн «О</w:t>
      </w:r>
      <w:r w:rsidRPr="00B32474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методических рекомендаций о реализации проекта «Билет в будущее» в рамках федерального проекта «Успех каждого ребенка» </w:t>
      </w:r>
      <w:r w:rsidRPr="00B32474">
        <w:rPr>
          <w:rFonts w:ascii="Times New Roman" w:eastAsia="Times New Roman" w:hAnsi="Times New Roman" w:cs="Times New Roman"/>
          <w:sz w:val="28"/>
          <w:szCs w:val="28"/>
          <w:highlight w:val="white"/>
        </w:rPr>
        <w:t>(вместе с «Методическими рекомендациями о реализации проекта «Билет в будущее» в рамках федерального проекта «Успех каждого ребенка» в 2022 году»).</w:t>
      </w:r>
      <w:r w:rsidRPr="00B3247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</w:p>
    <w:p w14:paraId="2144E42B" w14:textId="77777777" w:rsidR="007A2310" w:rsidRPr="00B32474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</w:rPr>
      </w:pPr>
      <w:r w:rsidRPr="00B32474"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</w:t>
      </w:r>
      <w:r w:rsidRPr="00B32474">
        <w:rPr>
          <w:rFonts w:ascii="Times New Roman" w:eastAsia="Times New Roman" w:hAnsi="Times New Roman" w:cs="Times New Roman"/>
          <w:sz w:val="28"/>
          <w:szCs w:val="24"/>
          <w:lang w:val="ru-RU"/>
        </w:rPr>
        <w:t>П</w:t>
      </w:r>
      <w:r w:rsidRPr="00B32474">
        <w:rPr>
          <w:rFonts w:ascii="Times New Roman" w:eastAsia="Times New Roman" w:hAnsi="Times New Roman" w:cs="Times New Roman"/>
          <w:sz w:val="28"/>
          <w:szCs w:val="24"/>
        </w:rPr>
        <w:t>проекта</w:t>
      </w:r>
      <w:r w:rsidRPr="00B32474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B32474">
        <w:rPr>
          <w:rFonts w:ascii="Times New Roman" w:eastAsia="Times New Roman" w:hAnsi="Times New Roman" w:cs="Times New Roman"/>
          <w:sz w:val="28"/>
          <w:szCs w:val="24"/>
        </w:rPr>
        <w:t>«Билет в будущее»</w:t>
      </w:r>
      <w:r w:rsidRPr="00B32474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(далее проект)</w:t>
      </w:r>
      <w:r w:rsidRPr="00B32474">
        <w:rPr>
          <w:rFonts w:ascii="Times New Roman" w:eastAsia="Times New Roman" w:hAnsi="Times New Roman" w:cs="Times New Roman"/>
          <w:sz w:val="28"/>
          <w:szCs w:val="24"/>
        </w:rPr>
        <w:t>. Проект реализуется в рамках федерального проекта «Успех каждого ребенка», национального проекта «Образование»</w:t>
      </w:r>
      <w:r w:rsidRPr="00B32474">
        <w:rPr>
          <w:rFonts w:ascii="Times New Roman" w:eastAsia="Times New Roman" w:hAnsi="Times New Roman" w:cs="Times New Roman"/>
          <w:sz w:val="28"/>
          <w:szCs w:val="24"/>
          <w:highlight w:val="white"/>
        </w:rPr>
        <w:t>. Оператором проекта выступает Фонд гуманитарных проектов (далее – Оператор).</w:t>
      </w:r>
    </w:p>
    <w:p w14:paraId="6AF1FECA" w14:textId="77777777" w:rsidR="007A2310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74">
        <w:rPr>
          <w:rFonts w:ascii="Times New Roman" w:eastAsia="Times New Roman" w:hAnsi="Times New Roman" w:cs="Times New Roman"/>
          <w:sz w:val="28"/>
          <w:szCs w:val="24"/>
        </w:rPr>
        <w:t>Внеурочная деятельность — важная часть образовательного</w:t>
      </w:r>
      <w:r w:rsidRPr="00B32474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и воспитательного</w:t>
      </w:r>
      <w:r w:rsidRPr="00B32474">
        <w:rPr>
          <w:rFonts w:ascii="Times New Roman" w:eastAsia="Times New Roman" w:hAnsi="Times New Roman" w:cs="Times New Roman"/>
          <w:sz w:val="28"/>
          <w:szCs w:val="24"/>
        </w:rPr>
        <w:t xml:space="preserve">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</w:t>
      </w:r>
      <w:r w:rsidRPr="00395E9D">
        <w:rPr>
          <w:rFonts w:ascii="Times New Roman" w:eastAsia="Times New Roman" w:hAnsi="Times New Roman" w:cs="Times New Roman"/>
          <w:sz w:val="28"/>
          <w:szCs w:val="24"/>
        </w:rPr>
        <w:t>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</w:t>
      </w:r>
      <w:r w:rsidRPr="00395E9D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  <w:r w:rsidRPr="00395E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60C87BEC" w14:textId="77777777" w:rsidR="007A2310" w:rsidRPr="00395E9D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395E9D">
        <w:rPr>
          <w:rFonts w:ascii="Times New Roman" w:eastAsia="Times New Roman" w:hAnsi="Times New Roman" w:cs="Times New Roman"/>
          <w:sz w:val="28"/>
          <w:szCs w:val="24"/>
          <w:lang w:val="ru-RU"/>
        </w:rPr>
        <w:t>В</w:t>
      </w:r>
      <w:proofErr w:type="spellStart"/>
      <w:r w:rsidRPr="00395E9D">
        <w:rPr>
          <w:rFonts w:ascii="Times New Roman" w:eastAsia="Times New Roman" w:hAnsi="Times New Roman" w:cs="Times New Roman"/>
          <w:sz w:val="28"/>
          <w:szCs w:val="24"/>
        </w:rPr>
        <w:t>оспитание</w:t>
      </w:r>
      <w:proofErr w:type="spellEnd"/>
      <w:r w:rsidRPr="00395E9D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 w:rsidRPr="00395E9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это </w:t>
      </w:r>
      <w:r w:rsidRPr="00395E9D">
        <w:rPr>
          <w:rFonts w:ascii="Times New Roman" w:eastAsia="Times New Roman" w:hAnsi="Times New Roman" w:cs="Times New Roman"/>
          <w:sz w:val="28"/>
          <w:szCs w:val="24"/>
        </w:rPr>
        <w:t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395E9D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14:paraId="06470659" w14:textId="77777777" w:rsidR="007A2310" w:rsidRPr="00395E9D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5E9D">
        <w:rPr>
          <w:rFonts w:ascii="Times New Roman" w:eastAsia="Times New Roman" w:hAnsi="Times New Roman" w:cs="Times New Roman"/>
          <w:sz w:val="28"/>
          <w:szCs w:val="24"/>
        </w:rPr>
        <w:t xml:space="preserve">Мероприятия программы построены на основе системной модели содействия самоопределению обучающихся общеобразовательных </w:t>
      </w:r>
      <w:r w:rsidRPr="00395E9D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395E9D">
        <w:rPr>
          <w:rFonts w:ascii="Times New Roman" w:eastAsia="Times New Roman" w:hAnsi="Times New Roman" w:cs="Times New Roman"/>
          <w:sz w:val="28"/>
          <w:szCs w:val="24"/>
        </w:rPr>
        <w:t>диагностико</w:t>
      </w:r>
      <w:proofErr w:type="spellEnd"/>
      <w:r w:rsidRPr="00395E9D">
        <w:rPr>
          <w:rFonts w:ascii="Times New Roman" w:eastAsia="Times New Roman" w:hAnsi="Times New Roman" w:cs="Times New Roman"/>
          <w:sz w:val="28"/>
          <w:szCs w:val="24"/>
        </w:rPr>
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14:paraId="6DCB303D" w14:textId="77777777" w:rsidR="007A2310" w:rsidRPr="00C23619" w:rsidRDefault="007A2310" w:rsidP="007A2310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4EEA9060" w14:textId="77777777" w:rsidR="001333EE" w:rsidRDefault="001333EE" w:rsidP="001333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1333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1333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БЩАЯ ХАРАКТЕРИСТИКА ПРОГРАММЫ ПО ПРОФЕССИИ</w:t>
      </w:r>
    </w:p>
    <w:p w14:paraId="3385BF30" w14:textId="76CA6DFE" w:rsidR="001333EE" w:rsidRDefault="001333EE" w:rsidP="001333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33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</w:t>
      </w:r>
      <w:r w:rsidRPr="001333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БИЛЕТ В БУДУЩЕЕ</w:t>
      </w:r>
      <w:r w:rsidRPr="001333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0C71632D" w14:textId="77777777" w:rsidR="001333EE" w:rsidRDefault="001333EE" w:rsidP="001333EE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33EE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по профориентации «Билет в будущее» (далее — Программа) составлена на основе положений и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— ФГОС ООО), в соответствии 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Минпросвещения России от 08.09.2021 N АБ-33/05вн «Об утверждении методических рекомендаций о реализации проекта «Билет в будущее» в рамках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14:paraId="7B4FAFA4" w14:textId="77777777" w:rsidR="001333EE" w:rsidRDefault="001333EE" w:rsidP="001333EE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33EE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 Оператором проекта выступает Фонд гуманитарных проектов (далее – Оператор). 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</w:t>
      </w:r>
    </w:p>
    <w:p w14:paraId="74C829E1" w14:textId="46B1759E" w:rsidR="001333EE" w:rsidRDefault="001333EE" w:rsidP="00A55037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33EE">
        <w:rPr>
          <w:rFonts w:ascii="Times New Roman" w:hAnsi="Times New Roman" w:cs="Times New Roman"/>
          <w:sz w:val="28"/>
          <w:szCs w:val="28"/>
        </w:rPr>
        <w:t>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</w:t>
      </w:r>
      <w:r w:rsidR="00C53DE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333EE">
        <w:rPr>
          <w:rFonts w:ascii="Times New Roman" w:hAnsi="Times New Roman" w:cs="Times New Roman"/>
          <w:sz w:val="28"/>
          <w:szCs w:val="28"/>
        </w:rPr>
        <w:t xml:space="preserve">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</w:t>
      </w:r>
      <w:r w:rsidRPr="001333EE">
        <w:rPr>
          <w:rFonts w:ascii="Times New Roman" w:hAnsi="Times New Roman" w:cs="Times New Roman"/>
          <w:sz w:val="28"/>
          <w:szCs w:val="28"/>
        </w:rPr>
        <w:lastRenderedPageBreak/>
        <w:t>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</w:t>
      </w:r>
      <w:proofErr w:type="spellStart"/>
      <w:proofErr w:type="gramStart"/>
      <w:r w:rsidRPr="001333EE">
        <w:rPr>
          <w:rFonts w:ascii="Times New Roman" w:hAnsi="Times New Roman" w:cs="Times New Roman"/>
          <w:sz w:val="28"/>
          <w:szCs w:val="28"/>
        </w:rPr>
        <w:t>активизирующего,информационно</w:t>
      </w:r>
      <w:proofErr w:type="spellEnd"/>
      <w:proofErr w:type="gramEnd"/>
      <w:r w:rsidRPr="001333EE">
        <w:rPr>
          <w:rFonts w:ascii="Times New Roman" w:hAnsi="Times New Roman" w:cs="Times New Roman"/>
          <w:sz w:val="28"/>
          <w:szCs w:val="28"/>
        </w:rPr>
        <w:t>-обучающего,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EE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A5503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333EE">
        <w:rPr>
          <w:rFonts w:ascii="Times New Roman" w:hAnsi="Times New Roman" w:cs="Times New Roman"/>
          <w:sz w:val="28"/>
          <w:szCs w:val="28"/>
        </w:rPr>
        <w:t xml:space="preserve">ориентированного и </w:t>
      </w:r>
      <w:proofErr w:type="spellStart"/>
      <w:r w:rsidRPr="001333EE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1333EE">
        <w:rPr>
          <w:rFonts w:ascii="Times New Roman" w:hAnsi="Times New Roman" w:cs="Times New Roman"/>
          <w:sz w:val="28"/>
          <w:szCs w:val="28"/>
        </w:rPr>
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14:paraId="357682AD" w14:textId="77777777" w:rsidR="00A55037" w:rsidRPr="00A55037" w:rsidRDefault="00A55037" w:rsidP="00A55037">
      <w:pPr>
        <w:spacing w:line="240" w:lineRule="auto"/>
        <w:ind w:firstLine="705"/>
        <w:jc w:val="both"/>
        <w:rPr>
          <w:rFonts w:ascii="Times New Roman" w:hAnsi="Times New Roman" w:cs="Times New Roman"/>
          <w:sz w:val="14"/>
          <w:szCs w:val="14"/>
        </w:rPr>
      </w:pPr>
    </w:p>
    <w:p w14:paraId="27067EEF" w14:textId="3DFB9CCB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 ИЗУЧЕН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ИЯ КУРСА ПО ПРОФОРИЕНТАЦИИ</w:t>
      </w:r>
    </w:p>
    <w:p w14:paraId="3F406A85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«БИЛЕТ В БУДУЩЕЕ»</w:t>
      </w:r>
    </w:p>
    <w:p w14:paraId="25434609" w14:textId="77777777" w:rsidR="007A2310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62266">
        <w:rPr>
          <w:rFonts w:ascii="Times New Roman" w:eastAsia="Times New Roman" w:hAnsi="Times New Roman" w:cs="Times New Roman"/>
          <w:b/>
          <w:sz w:val="28"/>
          <w:szCs w:val="24"/>
        </w:rPr>
        <w:t xml:space="preserve">Цель: </w:t>
      </w:r>
    </w:p>
    <w:p w14:paraId="20E29951" w14:textId="77777777" w:rsidR="007A2310" w:rsidRDefault="007A2310" w:rsidP="007A23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- </w:t>
      </w:r>
      <w:r w:rsidRPr="00562266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14:paraId="30208E4B" w14:textId="77777777" w:rsidR="007A2310" w:rsidRPr="00562266" w:rsidRDefault="007A2310" w:rsidP="007A2310">
      <w:pPr>
        <w:spacing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Pr="00562266">
        <w:rPr>
          <w:rFonts w:ascii="Times New Roman" w:hAnsi="Times New Roman" w:cs="Times New Roman"/>
          <w:sz w:val="28"/>
        </w:rPr>
        <w:t>оказание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профориентационной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поддержки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учащимся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в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процессе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выбора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профиля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обучения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и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сферы</w:t>
      </w:r>
      <w:r w:rsidRPr="00562266">
        <w:rPr>
          <w:rFonts w:ascii="Times New Roman" w:hAnsi="Times New Roman" w:cs="Times New Roman"/>
          <w:spacing w:val="6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будущей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профессиональной</w:t>
      </w:r>
      <w:r w:rsidRPr="00562266">
        <w:rPr>
          <w:rFonts w:ascii="Times New Roman" w:hAnsi="Times New Roman" w:cs="Times New Roman"/>
          <w:spacing w:val="-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деятельности</w:t>
      </w:r>
      <w:r>
        <w:t>.</w:t>
      </w:r>
    </w:p>
    <w:p w14:paraId="6BFFB33A" w14:textId="77777777" w:rsidR="007A2310" w:rsidRDefault="007A2310" w:rsidP="007A2310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2266">
        <w:rPr>
          <w:rFonts w:ascii="Times New Roman" w:eastAsia="Times New Roman" w:hAnsi="Times New Roman" w:cs="Times New Roman"/>
          <w:b/>
          <w:sz w:val="28"/>
          <w:szCs w:val="24"/>
        </w:rPr>
        <w:t>Задачи</w:t>
      </w:r>
      <w:r w:rsidRPr="00562266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p w14:paraId="4B8BAC0F" w14:textId="77777777" w:rsidR="007A2310" w:rsidRPr="00562266" w:rsidRDefault="007A2310" w:rsidP="007A2310">
      <w:pPr>
        <w:pStyle w:val="a3"/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line="240" w:lineRule="auto"/>
        <w:ind w:right="237" w:firstLine="355"/>
        <w:contextualSpacing w:val="0"/>
        <w:jc w:val="both"/>
        <w:rPr>
          <w:rFonts w:ascii="Times New Roman" w:hAnsi="Times New Roman" w:cs="Times New Roman"/>
          <w:sz w:val="28"/>
        </w:rPr>
      </w:pPr>
      <w:r w:rsidRPr="00562266">
        <w:rPr>
          <w:rFonts w:ascii="Times New Roman" w:hAnsi="Times New Roman" w:cs="Times New Roman"/>
          <w:sz w:val="28"/>
        </w:rPr>
        <w:t>научить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постановке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дальних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и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ближних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профессиональных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целей,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помочь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определить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свою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готовность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к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достижению</w:t>
      </w:r>
      <w:r w:rsidRPr="00562266">
        <w:rPr>
          <w:rFonts w:ascii="Times New Roman" w:hAnsi="Times New Roman" w:cs="Times New Roman"/>
          <w:spacing w:val="-57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профессиональных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целей,</w:t>
      </w:r>
      <w:r w:rsidRPr="00562266">
        <w:rPr>
          <w:rFonts w:ascii="Times New Roman" w:hAnsi="Times New Roman" w:cs="Times New Roman"/>
          <w:spacing w:val="-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осознать трудности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в</w:t>
      </w:r>
      <w:r w:rsidRPr="00562266">
        <w:rPr>
          <w:rFonts w:ascii="Times New Roman" w:hAnsi="Times New Roman" w:cs="Times New Roman"/>
          <w:spacing w:val="-2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достижении</w:t>
      </w:r>
      <w:r w:rsidRPr="00562266">
        <w:rPr>
          <w:rFonts w:ascii="Times New Roman" w:hAnsi="Times New Roman" w:cs="Times New Roman"/>
          <w:spacing w:val="-3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профессиональных</w:t>
      </w:r>
      <w:r w:rsidRPr="00562266">
        <w:rPr>
          <w:rFonts w:ascii="Times New Roman" w:hAnsi="Times New Roman" w:cs="Times New Roman"/>
          <w:spacing w:val="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целей</w:t>
      </w:r>
      <w:r w:rsidRPr="00562266">
        <w:rPr>
          <w:rFonts w:ascii="Times New Roman" w:hAnsi="Times New Roman" w:cs="Times New Roman"/>
          <w:spacing w:val="-2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и</w:t>
      </w:r>
      <w:r w:rsidRPr="00562266">
        <w:rPr>
          <w:rFonts w:ascii="Times New Roman" w:hAnsi="Times New Roman" w:cs="Times New Roman"/>
          <w:spacing w:val="-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найти</w:t>
      </w:r>
      <w:r w:rsidRPr="00562266">
        <w:rPr>
          <w:rFonts w:ascii="Times New Roman" w:hAnsi="Times New Roman" w:cs="Times New Roman"/>
          <w:spacing w:val="-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пути их</w:t>
      </w:r>
      <w:r w:rsidRPr="00562266">
        <w:rPr>
          <w:rFonts w:ascii="Times New Roman" w:hAnsi="Times New Roman" w:cs="Times New Roman"/>
          <w:spacing w:val="-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преодоления;</w:t>
      </w:r>
    </w:p>
    <w:p w14:paraId="48549C2E" w14:textId="77777777" w:rsidR="007A2310" w:rsidRPr="00562266" w:rsidRDefault="007A2310" w:rsidP="007A2310">
      <w:pPr>
        <w:pStyle w:val="a3"/>
        <w:widowControl w:val="0"/>
        <w:tabs>
          <w:tab w:val="left" w:pos="1061"/>
        </w:tabs>
        <w:autoSpaceDE w:val="0"/>
        <w:autoSpaceDN w:val="0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- </w:t>
      </w:r>
      <w:r w:rsidRPr="00562266">
        <w:rPr>
          <w:rFonts w:ascii="Times New Roman" w:hAnsi="Times New Roman" w:cs="Times New Roman"/>
          <w:sz w:val="28"/>
        </w:rPr>
        <w:t>помочь</w:t>
      </w:r>
      <w:r w:rsidRPr="00562266">
        <w:rPr>
          <w:rFonts w:ascii="Times New Roman" w:hAnsi="Times New Roman" w:cs="Times New Roman"/>
          <w:spacing w:val="-3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сопоставить</w:t>
      </w:r>
      <w:r w:rsidRPr="00562266">
        <w:rPr>
          <w:rFonts w:ascii="Times New Roman" w:hAnsi="Times New Roman" w:cs="Times New Roman"/>
          <w:spacing w:val="-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свои</w:t>
      </w:r>
      <w:r w:rsidRPr="00562266">
        <w:rPr>
          <w:rFonts w:ascii="Times New Roman" w:hAnsi="Times New Roman" w:cs="Times New Roman"/>
          <w:spacing w:val="-3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возможности</w:t>
      </w:r>
      <w:r w:rsidRPr="00562266">
        <w:rPr>
          <w:rFonts w:ascii="Times New Roman" w:hAnsi="Times New Roman" w:cs="Times New Roman"/>
          <w:spacing w:val="-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с</w:t>
      </w:r>
      <w:r w:rsidRPr="00562266">
        <w:rPr>
          <w:rFonts w:ascii="Times New Roman" w:hAnsi="Times New Roman" w:cs="Times New Roman"/>
          <w:spacing w:val="-4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требованиями</w:t>
      </w:r>
      <w:r w:rsidRPr="00562266">
        <w:rPr>
          <w:rFonts w:ascii="Times New Roman" w:hAnsi="Times New Roman" w:cs="Times New Roman"/>
          <w:spacing w:val="-2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выбираемых</w:t>
      </w:r>
      <w:r w:rsidRPr="00562266">
        <w:rPr>
          <w:rFonts w:ascii="Times New Roman" w:hAnsi="Times New Roman" w:cs="Times New Roman"/>
          <w:spacing w:val="-1"/>
          <w:sz w:val="28"/>
        </w:rPr>
        <w:t xml:space="preserve"> </w:t>
      </w:r>
      <w:r w:rsidRPr="00562266">
        <w:rPr>
          <w:rFonts w:ascii="Times New Roman" w:hAnsi="Times New Roman" w:cs="Times New Roman"/>
          <w:sz w:val="28"/>
        </w:rPr>
        <w:t>профессий;</w:t>
      </w:r>
    </w:p>
    <w:p w14:paraId="70F87DA7" w14:textId="77777777" w:rsidR="007A2310" w:rsidRPr="00562266" w:rsidRDefault="007A2310" w:rsidP="007A2310">
      <w:pPr>
        <w:pStyle w:val="a3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spacing w:line="240" w:lineRule="auto"/>
        <w:ind w:right="243" w:firstLine="3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2266">
        <w:rPr>
          <w:rFonts w:ascii="Times New Roman" w:hAnsi="Times New Roman" w:cs="Times New Roman"/>
          <w:sz w:val="28"/>
          <w:szCs w:val="28"/>
        </w:rPr>
        <w:t>формировать</w:t>
      </w:r>
      <w:r w:rsidRPr="0056226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у</w:t>
      </w:r>
      <w:r w:rsidRPr="0056226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учащихся</w:t>
      </w:r>
      <w:r w:rsidRPr="0056226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и</w:t>
      </w:r>
      <w:r w:rsidRPr="0056226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выпускников</w:t>
      </w:r>
      <w:r w:rsidRPr="0056226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школы</w:t>
      </w:r>
      <w:r w:rsidRPr="0056226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мотивационной</w:t>
      </w:r>
      <w:r w:rsidRPr="0056226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основы</w:t>
      </w:r>
      <w:r w:rsidRPr="0056226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для</w:t>
      </w:r>
      <w:r w:rsidRPr="0056226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получения</w:t>
      </w:r>
      <w:r w:rsidRPr="0056226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начального</w:t>
      </w:r>
      <w:r w:rsidRPr="0056226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и</w:t>
      </w:r>
      <w:r w:rsidRPr="0056226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среднего</w:t>
      </w:r>
      <w:r w:rsidRPr="0056226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56226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образования</w:t>
      </w:r>
      <w:r w:rsidRPr="005622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и выбора</w:t>
      </w:r>
      <w:r w:rsidRPr="005622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ими рабочих профессий;</w:t>
      </w:r>
    </w:p>
    <w:p w14:paraId="07F973EC" w14:textId="77777777" w:rsidR="007A2310" w:rsidRPr="00562266" w:rsidRDefault="007A2310" w:rsidP="007A2310">
      <w:pPr>
        <w:pStyle w:val="a3"/>
        <w:widowControl w:val="0"/>
        <w:numPr>
          <w:ilvl w:val="0"/>
          <w:numId w:val="2"/>
        </w:numPr>
        <w:tabs>
          <w:tab w:val="left" w:pos="1186"/>
        </w:tabs>
        <w:autoSpaceDE w:val="0"/>
        <w:autoSpaceDN w:val="0"/>
        <w:spacing w:line="240" w:lineRule="auto"/>
        <w:ind w:right="237" w:firstLine="3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2266">
        <w:rPr>
          <w:rFonts w:ascii="Times New Roman" w:hAnsi="Times New Roman" w:cs="Times New Roman"/>
          <w:sz w:val="28"/>
          <w:szCs w:val="28"/>
        </w:rPr>
        <w:t>повышать</w:t>
      </w:r>
      <w:r w:rsidRPr="0056226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информированность</w:t>
      </w:r>
      <w:r w:rsidRPr="0056226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учащихся</w:t>
      </w:r>
      <w:r w:rsidRPr="005622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об</w:t>
      </w:r>
      <w:r w:rsidRPr="005622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основных</w:t>
      </w:r>
      <w:r w:rsidRPr="005622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профессиях,</w:t>
      </w:r>
      <w:r w:rsidRPr="0056226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по</w:t>
      </w:r>
      <w:r w:rsidRPr="0056226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которым</w:t>
      </w:r>
      <w:r w:rsidRPr="005622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наблюдается</w:t>
      </w:r>
      <w:r w:rsidRPr="0056226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или</w:t>
      </w:r>
      <w:r w:rsidRPr="005622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планируется</w:t>
      </w:r>
      <w:r w:rsidRPr="005622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существенный</w:t>
      </w:r>
      <w:r w:rsidRPr="0056226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дефицит</w:t>
      </w:r>
      <w:r w:rsidRPr="005622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2266">
        <w:rPr>
          <w:rFonts w:ascii="Times New Roman" w:hAnsi="Times New Roman" w:cs="Times New Roman"/>
          <w:sz w:val="28"/>
          <w:szCs w:val="28"/>
        </w:rPr>
        <w:t>кадров.</w:t>
      </w:r>
    </w:p>
    <w:p w14:paraId="07E0C8C7" w14:textId="77777777" w:rsidR="007A2310" w:rsidRPr="00562266" w:rsidRDefault="007A2310" w:rsidP="007A231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2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- </w:t>
      </w:r>
      <w:r w:rsidRPr="00562266">
        <w:rPr>
          <w:rFonts w:ascii="Times New Roman" w:eastAsia="Times New Roman" w:hAnsi="Times New Roman" w:cs="Times New Roman"/>
          <w:sz w:val="28"/>
          <w:szCs w:val="28"/>
        </w:rPr>
        <w:t xml:space="preserve"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562266">
        <w:rPr>
          <w:rFonts w:ascii="Times New Roman" w:eastAsia="Times New Roman" w:hAnsi="Times New Roman" w:cs="Times New Roman"/>
          <w:sz w:val="28"/>
          <w:szCs w:val="28"/>
        </w:rPr>
        <w:t>диагностико</w:t>
      </w:r>
      <w:proofErr w:type="spellEnd"/>
      <w:r w:rsidRPr="00562266">
        <w:rPr>
          <w:rFonts w:ascii="Times New Roman" w:eastAsia="Times New Roman" w:hAnsi="Times New Roman" w:cs="Times New Roman"/>
          <w:sz w:val="28"/>
          <w:szCs w:val="28"/>
        </w:rPr>
        <w:t>-консультационного подходов к формированию ГПС и вовлечению всех участников образовательного процесса;</w:t>
      </w:r>
    </w:p>
    <w:p w14:paraId="55833BEE" w14:textId="77777777" w:rsidR="007A2310" w:rsidRPr="00562266" w:rsidRDefault="007A2310" w:rsidP="007A231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- </w:t>
      </w:r>
      <w:r w:rsidRPr="00562266">
        <w:rPr>
          <w:rFonts w:ascii="Times New Roman" w:eastAsia="Times New Roman" w:hAnsi="Times New Roman" w:cs="Times New Roman"/>
          <w:sz w:val="28"/>
          <w:szCs w:val="28"/>
        </w:rPr>
        <w:t>выявление исходного уровня сформированности внутренней (мотивационно-личностной) и внешней (знание вой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</w:p>
    <w:p w14:paraId="269EF7CC" w14:textId="77777777" w:rsidR="007A2310" w:rsidRPr="00562266" w:rsidRDefault="007A2310" w:rsidP="007A231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- </w:t>
      </w:r>
      <w:r w:rsidRPr="00562266">
        <w:rPr>
          <w:rFonts w:ascii="Times New Roman" w:eastAsia="Times New Roman" w:hAnsi="Times New Roman" w:cs="Times New Roman"/>
          <w:sz w:val="28"/>
          <w:szCs w:val="28"/>
        </w:rPr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14:paraId="3B951AE3" w14:textId="77777777" w:rsidR="007A2310" w:rsidRPr="00562266" w:rsidRDefault="007A2310" w:rsidP="007A231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- </w:t>
      </w:r>
      <w:r w:rsidRPr="00562266">
        <w:rPr>
          <w:rFonts w:ascii="Times New Roman" w:eastAsia="Times New Roman" w:hAnsi="Times New Roman" w:cs="Times New Roman"/>
          <w:sz w:val="28"/>
          <w:szCs w:val="28"/>
        </w:rPr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14:paraId="62353EC5" w14:textId="77777777" w:rsidR="007A2310" w:rsidRPr="00562266" w:rsidRDefault="007A2310" w:rsidP="007A231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- </w:t>
      </w:r>
      <w:r w:rsidRPr="0056226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навыков и умений  карьерной грамотности и других компетенций, необходимых для осуществления всех этапов карьерной </w:t>
      </w:r>
      <w:proofErr w:type="spellStart"/>
      <w:r w:rsidRPr="00562266">
        <w:rPr>
          <w:rFonts w:ascii="Times New Roman" w:eastAsia="Times New Roman" w:hAnsi="Times New Roman" w:cs="Times New Roman"/>
          <w:sz w:val="28"/>
          <w:szCs w:val="28"/>
        </w:rPr>
        <w:t>самонавигации</w:t>
      </w:r>
      <w:proofErr w:type="spellEnd"/>
      <w:r w:rsidRPr="00562266">
        <w:rPr>
          <w:rFonts w:ascii="Times New Roman" w:eastAsia="Times New Roman" w:hAnsi="Times New Roman" w:cs="Times New Roman"/>
          <w:sz w:val="28"/>
          <w:szCs w:val="28"/>
        </w:rPr>
        <w:t xml:space="preserve">, приобретения и осмысления </w:t>
      </w:r>
      <w:proofErr w:type="spellStart"/>
      <w:r w:rsidRPr="00562266">
        <w:rPr>
          <w:rFonts w:ascii="Times New Roman" w:eastAsia="Times New Roman" w:hAnsi="Times New Roman" w:cs="Times New Roman"/>
          <w:sz w:val="28"/>
          <w:szCs w:val="28"/>
        </w:rPr>
        <w:t>профориентационно</w:t>
      </w:r>
      <w:proofErr w:type="spellEnd"/>
      <w:r w:rsidRPr="00562266">
        <w:rPr>
          <w:rFonts w:ascii="Times New Roman" w:eastAsia="Times New Roman" w:hAnsi="Times New Roman" w:cs="Times New Roman"/>
          <w:sz w:val="28"/>
          <w:szCs w:val="28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</w:t>
      </w:r>
      <w:r w:rsidRPr="0056226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2FB5F045" w14:textId="77777777" w:rsidR="007A2310" w:rsidRPr="00562266" w:rsidRDefault="007A2310" w:rsidP="007A231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- </w:t>
      </w:r>
      <w:r w:rsidRPr="005622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формирование ценностного отношения </w:t>
      </w:r>
      <w:r w:rsidRPr="00562266">
        <w:rPr>
          <w:rFonts w:ascii="Times New Roman" w:eastAsia="Times New Roman" w:hAnsi="Times New Roman" w:cs="Times New Roman"/>
          <w:sz w:val="28"/>
          <w:szCs w:val="28"/>
        </w:rPr>
        <w:t>к труду как основному способу достижения жизненного благополучия</w:t>
      </w:r>
      <w:r w:rsidRPr="0056226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62266">
        <w:rPr>
          <w:rFonts w:ascii="Times New Roman" w:eastAsia="Times New Roman" w:hAnsi="Times New Roman" w:cs="Times New Roman"/>
          <w:sz w:val="28"/>
          <w:szCs w:val="28"/>
        </w:rPr>
        <w:t xml:space="preserve"> залогу его успешного профессионального самоопределения и ощущения</w:t>
      </w:r>
      <w:r w:rsidRPr="005622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2266">
        <w:rPr>
          <w:rFonts w:ascii="Times New Roman" w:eastAsia="Times New Roman" w:hAnsi="Times New Roman" w:cs="Times New Roman"/>
          <w:sz w:val="28"/>
          <w:szCs w:val="28"/>
        </w:rPr>
        <w:t>уверенности в завтрашнем дне</w:t>
      </w:r>
      <w:r w:rsidRPr="005622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71CF65B3" w14:textId="77777777" w:rsidR="007A2310" w:rsidRPr="00C23619" w:rsidRDefault="007A2310" w:rsidP="007A231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4"/>
          <w:szCs w:val="24"/>
        </w:rPr>
      </w:pPr>
    </w:p>
    <w:p w14:paraId="3C7D6DAD" w14:textId="77777777" w:rsidR="007A2310" w:rsidRPr="001A5164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32E5642F" w14:textId="77777777" w:rsidR="00EA5EEC" w:rsidRPr="00EA5EEC" w:rsidRDefault="00EA5EEC" w:rsidP="00EA5EEC">
      <w:pPr>
        <w:spacing w:line="240" w:lineRule="auto"/>
        <w:ind w:right="-102" w:firstLine="705"/>
        <w:jc w:val="center"/>
        <w:rPr>
          <w:rFonts w:ascii="Times New Roman" w:hAnsi="Times New Roman"/>
          <w:b/>
          <w:sz w:val="28"/>
        </w:rPr>
      </w:pPr>
      <w:r w:rsidRPr="00EA5EEC">
        <w:rPr>
          <w:rFonts w:ascii="Times New Roman" w:hAnsi="Times New Roman"/>
          <w:b/>
          <w:sz w:val="28"/>
        </w:rPr>
        <w:t>Теоретическое обоснование</w:t>
      </w:r>
    </w:p>
    <w:p w14:paraId="25412CDA" w14:textId="77777777" w:rsidR="00EA5EEC" w:rsidRPr="00EA5EEC" w:rsidRDefault="00EA5EEC" w:rsidP="00EA5EEC">
      <w:pPr>
        <w:spacing w:line="240" w:lineRule="auto"/>
        <w:ind w:right="-102" w:firstLine="705"/>
        <w:jc w:val="center"/>
        <w:rPr>
          <w:rFonts w:ascii="Times New Roman" w:hAnsi="Times New Roman"/>
          <w:b/>
          <w:sz w:val="14"/>
        </w:rPr>
      </w:pPr>
    </w:p>
    <w:p w14:paraId="50626F80" w14:textId="77777777" w:rsidR="00EA5EEC" w:rsidRPr="00EA5EEC" w:rsidRDefault="00EA5EEC" w:rsidP="00EA5EEC">
      <w:pPr>
        <w:spacing w:line="240" w:lineRule="auto"/>
        <w:ind w:right="-1" w:firstLine="705"/>
        <w:jc w:val="both"/>
        <w:rPr>
          <w:rFonts w:ascii="Times New Roman" w:hAnsi="Times New Roman"/>
          <w:sz w:val="28"/>
        </w:rPr>
      </w:pPr>
      <w:r w:rsidRPr="00EA5EEC">
        <w:rPr>
          <w:rFonts w:ascii="Times New Roman" w:hAnsi="Times New Roman"/>
          <w:sz w:val="28"/>
        </w:rPr>
        <w:t>Выбор индивидуальной образовательно-профессиональной траектории – это важнейшая задача, стоящая перед старшеклассниками и выпускниками школ, и от того, насколько качественно, осознанно и своевременно она решается, зависит качество последующей социальной и профессиональной жизни человека.</w:t>
      </w:r>
    </w:p>
    <w:p w14:paraId="6B5C6634" w14:textId="77777777" w:rsidR="00EA5EEC" w:rsidRPr="00EA5EEC" w:rsidRDefault="00EA5EEC" w:rsidP="00EA5EEC">
      <w:pPr>
        <w:spacing w:line="240" w:lineRule="auto"/>
        <w:ind w:right="-1" w:firstLine="705"/>
        <w:jc w:val="both"/>
        <w:rPr>
          <w:rFonts w:ascii="Times New Roman" w:hAnsi="Times New Roman"/>
          <w:sz w:val="28"/>
        </w:rPr>
      </w:pPr>
      <w:r w:rsidRPr="00EA5EEC">
        <w:rPr>
          <w:rFonts w:ascii="Times New Roman" w:hAnsi="Times New Roman"/>
          <w:sz w:val="28"/>
        </w:rPr>
        <w:t xml:space="preserve">Решение данной задачи может быть найдено при условии, что в систему профессиональной ориентации и содействия профессиональному самоопределению обучающихся будут вовлечены не только школы, но и образовательные организации профессионального и высшего образования, а также компании-работодатели – т.е. будет присутствовать преемственность и согласованность действий всех участников на каждом из этапов этого процесса. Подобная система должна включать подготовку специалистов (наставников, педагогов, психологов, социальных работников, специалистов по воспитательной работе и др.), в задачу которых будет входить комплексная, целенаправленная поддержка и помощь обучающимся в профориентации, с опорой на научно подтвержденные и успешно зарекомендовавшие себя на практике подходы и инструменты профориентации. При построении профориентационной системы важно учитывать опыт внедрения региональных моделей профессиональной ориентации обучающихся, не перечеркивая его и не противореча ему, а напротив, способствуя расширению, обогащению и систематизации этих практик. Кроме того, необходимо, чтобы построение образовательно-профессиональной траектории учитывало индивидуальные особенности каждого ребенка, его интересы, возможности и </w:t>
      </w:r>
      <w:r w:rsidRPr="00EA5EEC">
        <w:rPr>
          <w:rFonts w:ascii="Times New Roman" w:hAnsi="Times New Roman"/>
          <w:sz w:val="28"/>
        </w:rPr>
        <w:lastRenderedPageBreak/>
        <w:t>способности, а также особенности его возраста и состояния здоровья, имеющиеся ограничения. При этом необходимо, чтобы доступ к информационным ресурсам по профессиональному самоопределению имели не только жители крупных городов России, но и обучающиеся из отдаленных и труднодоступных территорий (вне зависимости от их социального статуса и жизненного контекста).</w:t>
      </w:r>
    </w:p>
    <w:p w14:paraId="52C9B786" w14:textId="77777777" w:rsidR="00EA5EEC" w:rsidRPr="00EA5EEC" w:rsidRDefault="00EA5EEC" w:rsidP="00EA5EEC">
      <w:pPr>
        <w:spacing w:line="240" w:lineRule="auto"/>
        <w:ind w:right="-1" w:firstLine="705"/>
        <w:jc w:val="both"/>
        <w:rPr>
          <w:rFonts w:ascii="Times New Roman" w:hAnsi="Times New Roman"/>
          <w:sz w:val="28"/>
        </w:rPr>
      </w:pPr>
      <w:r w:rsidRPr="00EA5EEC">
        <w:rPr>
          <w:rFonts w:ascii="Times New Roman" w:hAnsi="Times New Roman"/>
          <w:sz w:val="28"/>
        </w:rPr>
        <w:t>Поскольку мир постоянно развивается и усложняется, появляются новые специальности, становятся востребованными новые компетенции, а полученные ранее знания и умения устаревают и теряют свою актуальность, одной из важнейших задач современного образования становится формирование универсальных учебных действий (универсальных компетенций). Акцент смещается с передачи конкретной, узконаправленной информации – на развитие у обучающихся готовности и способности эту информацию самостоятельно искать и далее применять в соответствии со стоящими перед ними учебными, профессиональными и жизненными задачами, а также – на развитие способности критически эту информацию осмыслять, творчески перерабатывать и дополнять, участвовать в продуцировании нового знания. По сути, речь идет о формировании у об</w:t>
      </w:r>
      <w:r>
        <w:rPr>
          <w:rFonts w:ascii="Times New Roman" w:hAnsi="Times New Roman"/>
          <w:sz w:val="28"/>
        </w:rPr>
        <w:t>учающихся специфического навыка</w:t>
      </w:r>
      <w:r w:rsidRPr="00EA5EEC">
        <w:rPr>
          <w:rFonts w:ascii="Times New Roman" w:hAnsi="Times New Roman"/>
          <w:sz w:val="28"/>
        </w:rPr>
        <w:t xml:space="preserve"> – готовности и способности к </w:t>
      </w:r>
      <w:proofErr w:type="spellStart"/>
      <w:r w:rsidRPr="00EA5EEC">
        <w:rPr>
          <w:rFonts w:ascii="Times New Roman" w:hAnsi="Times New Roman"/>
          <w:sz w:val="28"/>
        </w:rPr>
        <w:t>самоусложнению</w:t>
      </w:r>
      <w:proofErr w:type="spellEnd"/>
      <w:r w:rsidRPr="00EA5EEC">
        <w:rPr>
          <w:rFonts w:ascii="Times New Roman" w:hAnsi="Times New Roman"/>
          <w:sz w:val="28"/>
        </w:rPr>
        <w:t xml:space="preserve"> (развиваться всю жизнь, учитывая происходящие изменения), в противовес тенденции к </w:t>
      </w:r>
      <w:proofErr w:type="spellStart"/>
      <w:r w:rsidRPr="00EA5EEC">
        <w:rPr>
          <w:rFonts w:ascii="Times New Roman" w:hAnsi="Times New Roman"/>
          <w:sz w:val="28"/>
        </w:rPr>
        <w:t>самоупрощению</w:t>
      </w:r>
      <w:proofErr w:type="spellEnd"/>
      <w:r w:rsidRPr="00EA5EEC">
        <w:rPr>
          <w:rFonts w:ascii="Times New Roman" w:hAnsi="Times New Roman"/>
          <w:sz w:val="28"/>
        </w:rPr>
        <w:t>, ориентации на простые объяснения, к неосознанному воспроизведению чужих сценариев, некритичному восприятию мифов, в т.ч. в сфере выбора профессионального пути.</w:t>
      </w:r>
    </w:p>
    <w:p w14:paraId="1F927968" w14:textId="77777777" w:rsidR="00EA5EEC" w:rsidRPr="00EA5EEC" w:rsidRDefault="00EA5EEC" w:rsidP="00EA5EEC">
      <w:pPr>
        <w:spacing w:line="240" w:lineRule="auto"/>
        <w:ind w:right="-1" w:firstLine="705"/>
        <w:jc w:val="both"/>
        <w:rPr>
          <w:rFonts w:ascii="Times New Roman" w:hAnsi="Times New Roman"/>
          <w:sz w:val="28"/>
        </w:rPr>
      </w:pPr>
      <w:proofErr w:type="spellStart"/>
      <w:r w:rsidRPr="00EA5EEC">
        <w:rPr>
          <w:rFonts w:ascii="Times New Roman" w:hAnsi="Times New Roman"/>
          <w:sz w:val="28"/>
        </w:rPr>
        <w:t>Самоусложнение</w:t>
      </w:r>
      <w:proofErr w:type="spellEnd"/>
      <w:r w:rsidRPr="00EA5EEC">
        <w:rPr>
          <w:rFonts w:ascii="Times New Roman" w:hAnsi="Times New Roman"/>
          <w:sz w:val="28"/>
        </w:rPr>
        <w:t xml:space="preserve"> невозможно без принятия на себя ответственности и появления активной, субъектной позиции по отношению к себе, образовательному процессу и жизни в целом, и для формирования и поддержки этих качеств необходима специальная личностно- развивающая среда, где обучающиеся превращаются из объектов – в субъекты образовательного процесса, на чем основано большинство прогрессивных образовательных подходов. Несмотря на ряд содержательных различий между этими подходами, их объединяет общее понимание актуальных задач современного образования: снабдить обучающегося инструментами для того, чтобы он:</w:t>
      </w:r>
    </w:p>
    <w:p w14:paraId="51484992" w14:textId="77777777" w:rsidR="00EA5EEC" w:rsidRPr="00EA5EEC" w:rsidRDefault="00EA5EEC" w:rsidP="00EA5EEC">
      <w:pPr>
        <w:spacing w:line="240" w:lineRule="auto"/>
        <w:ind w:right="-1" w:firstLine="705"/>
        <w:jc w:val="both"/>
        <w:rPr>
          <w:rFonts w:ascii="Times New Roman" w:hAnsi="Times New Roman"/>
          <w:sz w:val="28"/>
        </w:rPr>
      </w:pPr>
      <w:r w:rsidRPr="00EA5EEC">
        <w:rPr>
          <w:rFonts w:ascii="Times New Roman" w:hAnsi="Times New Roman"/>
          <w:sz w:val="28"/>
        </w:rPr>
        <w:t>- был готов действовать в ситуациях неопределенности и мог адаптироваться к изменениям;</w:t>
      </w:r>
    </w:p>
    <w:p w14:paraId="5D3B481E" w14:textId="77777777" w:rsidR="00EA5EEC" w:rsidRPr="00EA5EEC" w:rsidRDefault="00EA5EEC" w:rsidP="00EA5EEC">
      <w:pPr>
        <w:spacing w:line="240" w:lineRule="auto"/>
        <w:ind w:right="-1" w:firstLine="705"/>
        <w:jc w:val="both"/>
        <w:rPr>
          <w:rFonts w:ascii="Times New Roman" w:hAnsi="Times New Roman"/>
          <w:sz w:val="28"/>
        </w:rPr>
      </w:pPr>
      <w:r w:rsidRPr="00EA5EEC">
        <w:rPr>
          <w:rFonts w:ascii="Times New Roman" w:hAnsi="Times New Roman"/>
          <w:sz w:val="28"/>
        </w:rPr>
        <w:t>- был способен видеть альтернативные возможности и самостоятельно совершать осознанный выбор;</w:t>
      </w:r>
    </w:p>
    <w:p w14:paraId="464A9E2F" w14:textId="77777777" w:rsidR="00EA5EEC" w:rsidRPr="00EA5EEC" w:rsidRDefault="00EA5EEC" w:rsidP="00EA5EEC">
      <w:pPr>
        <w:spacing w:line="240" w:lineRule="auto"/>
        <w:ind w:right="-1" w:firstLine="705"/>
        <w:jc w:val="both"/>
        <w:rPr>
          <w:rFonts w:ascii="Times New Roman" w:hAnsi="Times New Roman"/>
          <w:sz w:val="28"/>
        </w:rPr>
      </w:pPr>
      <w:r w:rsidRPr="00EA5EEC">
        <w:rPr>
          <w:rFonts w:ascii="Times New Roman" w:hAnsi="Times New Roman"/>
          <w:sz w:val="28"/>
        </w:rPr>
        <w:t>- ориентировался на проявление креативности в поиске нестандартных решений появляющихся новых задач;</w:t>
      </w:r>
    </w:p>
    <w:p w14:paraId="37A35182" w14:textId="77777777" w:rsidR="00EA5EEC" w:rsidRPr="00EA5EEC" w:rsidRDefault="00EA5EEC" w:rsidP="00EA5EEC">
      <w:pPr>
        <w:spacing w:line="240" w:lineRule="auto"/>
        <w:ind w:right="-1" w:firstLine="705"/>
        <w:jc w:val="both"/>
        <w:rPr>
          <w:rFonts w:ascii="Times New Roman" w:hAnsi="Times New Roman"/>
          <w:sz w:val="28"/>
        </w:rPr>
      </w:pPr>
      <w:r w:rsidRPr="00EA5EEC">
        <w:rPr>
          <w:rFonts w:ascii="Times New Roman" w:hAnsi="Times New Roman"/>
          <w:sz w:val="28"/>
        </w:rPr>
        <w:t>- умел ориентироваться в информационном потоке для достижения поставленных целей;</w:t>
      </w:r>
    </w:p>
    <w:p w14:paraId="0F7AB94D" w14:textId="77777777" w:rsidR="00EA5EEC" w:rsidRPr="00EA5EEC" w:rsidRDefault="00EA5EEC" w:rsidP="00EA5EEC">
      <w:pPr>
        <w:spacing w:line="240" w:lineRule="auto"/>
        <w:ind w:right="-1" w:firstLine="705"/>
        <w:jc w:val="both"/>
        <w:rPr>
          <w:rFonts w:ascii="Times New Roman" w:hAnsi="Times New Roman"/>
          <w:sz w:val="28"/>
        </w:rPr>
      </w:pPr>
      <w:r w:rsidRPr="00EA5EEC">
        <w:rPr>
          <w:rFonts w:ascii="Times New Roman" w:hAnsi="Times New Roman"/>
          <w:sz w:val="28"/>
        </w:rPr>
        <w:t xml:space="preserve">- сохранял и развивал осознанность и </w:t>
      </w:r>
      <w:proofErr w:type="spellStart"/>
      <w:r w:rsidRPr="00EA5EEC">
        <w:rPr>
          <w:rFonts w:ascii="Times New Roman" w:hAnsi="Times New Roman"/>
          <w:sz w:val="28"/>
        </w:rPr>
        <w:t>рефлексивность</w:t>
      </w:r>
      <w:proofErr w:type="spellEnd"/>
      <w:r w:rsidRPr="00EA5EEC">
        <w:rPr>
          <w:rFonts w:ascii="Times New Roman" w:hAnsi="Times New Roman"/>
          <w:sz w:val="28"/>
        </w:rPr>
        <w:t xml:space="preserve"> в отношении своего личностного и профессионального развития;</w:t>
      </w:r>
    </w:p>
    <w:p w14:paraId="722386FA" w14:textId="77777777" w:rsidR="00EA5EEC" w:rsidRPr="00EA5EEC" w:rsidRDefault="00EA5EEC" w:rsidP="00EA5EEC">
      <w:pPr>
        <w:spacing w:line="240" w:lineRule="auto"/>
        <w:ind w:right="-1" w:firstLine="705"/>
        <w:jc w:val="both"/>
        <w:rPr>
          <w:rFonts w:ascii="Times New Roman" w:hAnsi="Times New Roman"/>
          <w:sz w:val="28"/>
        </w:rPr>
      </w:pPr>
      <w:r w:rsidRPr="00EA5EEC">
        <w:rPr>
          <w:rFonts w:ascii="Times New Roman" w:hAnsi="Times New Roman"/>
          <w:sz w:val="28"/>
        </w:rPr>
        <w:lastRenderedPageBreak/>
        <w:t>- был в состоянии учитывать как свои собственные, индивидуальные ценности и потребности, так и ценности, потребности и особенности окружающих и общества, а также признавал социальное многообразие и важность толерантного отношения к различиям.</w:t>
      </w:r>
    </w:p>
    <w:p w14:paraId="57FE1403" w14:textId="77777777" w:rsidR="00EA5EEC" w:rsidRPr="00EA5EEC" w:rsidRDefault="00EA5EEC" w:rsidP="00EA5EEC">
      <w:pPr>
        <w:spacing w:line="240" w:lineRule="auto"/>
        <w:ind w:right="-1" w:firstLine="705"/>
        <w:jc w:val="both"/>
        <w:rPr>
          <w:rFonts w:ascii="Times New Roman" w:hAnsi="Times New Roman"/>
          <w:sz w:val="28"/>
        </w:rPr>
      </w:pPr>
      <w:r w:rsidRPr="00EA5EEC">
        <w:rPr>
          <w:rFonts w:ascii="Times New Roman" w:hAnsi="Times New Roman"/>
          <w:sz w:val="28"/>
        </w:rPr>
        <w:t>Современная и эффективная программа профессиональной ориентации, таким образом, должна выполнять опережающую и прогностическую функции, способствуя развитию у обучающихся готовности к профессиональному самоопределению. Используемое понятие профессионального самоопределения неслучайно, поскольку оно охватывает всю совокупность частных выборов, совершаемых человеком в данной области (в течение всей жизни). В отличие от профессионального выбора, профессиональное самоопределение затрагивает более широкую жизненную перспективу личности, опосредовано более отдаленными жизненными целями.</w:t>
      </w:r>
    </w:p>
    <w:p w14:paraId="4952A635" w14:textId="77777777" w:rsidR="00EA5EEC" w:rsidRPr="00EA5EEC" w:rsidRDefault="00EA5EEC" w:rsidP="00EA5EEC">
      <w:pPr>
        <w:spacing w:line="240" w:lineRule="auto"/>
        <w:ind w:right="-1" w:firstLine="705"/>
        <w:jc w:val="both"/>
        <w:rPr>
          <w:rFonts w:ascii="Times New Roman" w:hAnsi="Times New Roman"/>
          <w:sz w:val="28"/>
        </w:rPr>
      </w:pPr>
      <w:r w:rsidRPr="00EA5EEC">
        <w:rPr>
          <w:rFonts w:ascii="Times New Roman" w:hAnsi="Times New Roman"/>
          <w:sz w:val="28"/>
        </w:rPr>
        <w:t>Готовность к профессиональному самоопределению является комплексной характеристикой, имеющей как смысловую, содержательную, так и инструментальную стороны.</w:t>
      </w:r>
    </w:p>
    <w:p w14:paraId="02BF2769" w14:textId="77777777" w:rsidR="00EA5EEC" w:rsidRPr="00EA5EEC" w:rsidRDefault="00EA5EEC" w:rsidP="00EA5EEC">
      <w:pPr>
        <w:spacing w:line="240" w:lineRule="auto"/>
        <w:ind w:right="-1" w:firstLine="705"/>
        <w:jc w:val="both"/>
        <w:rPr>
          <w:rFonts w:ascii="Times New Roman" w:hAnsi="Times New Roman"/>
          <w:sz w:val="28"/>
        </w:rPr>
      </w:pPr>
      <w:r w:rsidRPr="00EA5EEC">
        <w:rPr>
          <w:rFonts w:ascii="Times New Roman" w:hAnsi="Times New Roman"/>
          <w:sz w:val="28"/>
        </w:rPr>
        <w:t>К смысловой стороне ГПС относятся мотивационно-личностные и психофизиологические предпосылки выбора профессии: интересы, мотивы, способности субъекта, его когнитивные качества, особенности нервной системы и др., а также готовность к выбору профессии в узком смысле слова – т.е. осознание и принятие на себя задачи профориентации как таковой, наличие внутренней мотивации (интереса) для ее решения.</w:t>
      </w:r>
    </w:p>
    <w:p w14:paraId="7A5786B0" w14:textId="77777777" w:rsidR="00EA5EEC" w:rsidRPr="00EA5EEC" w:rsidRDefault="00EA5EEC" w:rsidP="00EA5EEC">
      <w:pPr>
        <w:spacing w:line="240" w:lineRule="auto"/>
        <w:ind w:right="-1" w:firstLine="705"/>
        <w:jc w:val="both"/>
        <w:rPr>
          <w:rFonts w:ascii="Times New Roman" w:hAnsi="Times New Roman"/>
          <w:sz w:val="28"/>
        </w:rPr>
      </w:pPr>
      <w:r w:rsidRPr="00EA5EEC">
        <w:rPr>
          <w:rFonts w:ascii="Times New Roman" w:hAnsi="Times New Roman"/>
          <w:sz w:val="28"/>
        </w:rPr>
        <w:t>К инструментальной стороне ГПС относится уровень информированности о современном мире профессий, системе профессионального образования, способность использовать другие специальные знания и навыки, которые входят в понятие карьерной грамотности.</w:t>
      </w:r>
    </w:p>
    <w:p w14:paraId="0AD6F9D7" w14:textId="77777777" w:rsidR="00EA5EEC" w:rsidRPr="00EA5EEC" w:rsidRDefault="00EA5EEC" w:rsidP="00EA5EEC">
      <w:pPr>
        <w:spacing w:line="240" w:lineRule="auto"/>
        <w:ind w:right="-1" w:firstLine="705"/>
        <w:jc w:val="both"/>
        <w:rPr>
          <w:rFonts w:ascii="Times New Roman" w:hAnsi="Times New Roman"/>
          <w:sz w:val="28"/>
        </w:rPr>
      </w:pPr>
      <w:r w:rsidRPr="00EA5EEC">
        <w:rPr>
          <w:rFonts w:ascii="Times New Roman" w:hAnsi="Times New Roman"/>
          <w:sz w:val="28"/>
        </w:rPr>
        <w:t>Сформированность как смысловых, так и инструментальных аспектов ГПС приводит к готовности обучающегося деятельно вкладываться в процесс самоопределения, инициативно и самостоятельно выстраивая индивидуальную образовательно-профессиональную траекторию.</w:t>
      </w:r>
    </w:p>
    <w:p w14:paraId="743B66DF" w14:textId="77777777" w:rsidR="00EA5EEC" w:rsidRPr="00EA5EEC" w:rsidRDefault="00EA5EEC" w:rsidP="00EA5EEC">
      <w:pPr>
        <w:spacing w:line="240" w:lineRule="auto"/>
        <w:ind w:right="-1" w:firstLine="705"/>
        <w:jc w:val="both"/>
        <w:rPr>
          <w:rFonts w:ascii="Times New Roman" w:hAnsi="Times New Roman"/>
          <w:sz w:val="28"/>
        </w:rPr>
      </w:pPr>
      <w:r w:rsidRPr="00EA5EEC">
        <w:rPr>
          <w:rFonts w:ascii="Times New Roman" w:hAnsi="Times New Roman"/>
          <w:sz w:val="28"/>
        </w:rPr>
        <w:t>Таким образом, ГПС у обучающихся 6-11 классов предполагает формирование и развитие трех компонентов готовности к профессиональному самоопределению: мотивационно-личностного (смыслового), когнитивного (карьерная грамотность) и деятельностного. Систематическая, комплексная работа в этих трех взаимосвязанных направлениях (включающая как участие самого школьника, так и активную поддержку со стороны родителей и сотрудников образовательной организации) может позволить обучающемуся осознать себя в качестве активного субъекта выбора, отрефлексировать свои сильные стороны, ресурсы и ограничения (как объективные, так и устранимые самим субъектом), сверить свои представления о мире профессий и желаемых целях с действительностью, приступить к процессу профессиональных проб и отработке навыков профессионального выбора в конкретных жизненных ситуациях.</w:t>
      </w:r>
    </w:p>
    <w:p w14:paraId="25E67AF0" w14:textId="77777777" w:rsidR="00EA5EEC" w:rsidRPr="00EA5EEC" w:rsidRDefault="00EA5EEC" w:rsidP="00EA5EEC">
      <w:pPr>
        <w:spacing w:line="240" w:lineRule="auto"/>
        <w:ind w:right="-1" w:firstLine="705"/>
        <w:jc w:val="both"/>
        <w:rPr>
          <w:rFonts w:ascii="Times New Roman" w:hAnsi="Times New Roman"/>
          <w:sz w:val="28"/>
        </w:rPr>
      </w:pPr>
      <w:r w:rsidRPr="00EA5EEC">
        <w:rPr>
          <w:rFonts w:ascii="Times New Roman" w:hAnsi="Times New Roman"/>
          <w:sz w:val="28"/>
        </w:rPr>
        <w:lastRenderedPageBreak/>
        <w:t>Важно также отметить, что планирование своих профессиональных и жизненных перспектив – это дело каждого человека, проявления его стремлений и свободы выбора. В то же время, человек является частью общества, и общество заинтересовано в том, чтобы каждый, видя возможности для себя, стремился к тому, чтобы участвовать в жизни общества и его развитии.</w:t>
      </w:r>
    </w:p>
    <w:p w14:paraId="160721D5" w14:textId="77777777" w:rsidR="00EA5EEC" w:rsidRPr="00EA5EEC" w:rsidRDefault="00EA5EEC" w:rsidP="00EA5EEC">
      <w:pPr>
        <w:spacing w:line="240" w:lineRule="auto"/>
        <w:ind w:right="-1" w:firstLine="705"/>
        <w:jc w:val="both"/>
        <w:rPr>
          <w:rFonts w:ascii="Times New Roman" w:hAnsi="Times New Roman"/>
          <w:sz w:val="28"/>
        </w:rPr>
      </w:pPr>
      <w:r w:rsidRPr="00EA5EEC">
        <w:rPr>
          <w:rFonts w:ascii="Times New Roman" w:hAnsi="Times New Roman"/>
          <w:sz w:val="28"/>
        </w:rPr>
        <w:t xml:space="preserve">В результате системной работы, неосознанная некомпетентность обучающихся в сфере профессионального самоопределения сможет трансформироваться сначала в осознанную некомпетентность (понимание собственных дефицитов в вопросах выбора при осознании актуальности темы профориентации), а затем – в осознанную компетентность. Это станет возможным благодаря сочетанию мотивационно-активизирующего, информационно- обучающего и практико-ориентированного подходов к формированию ГПС (наряду с </w:t>
      </w:r>
      <w:proofErr w:type="spellStart"/>
      <w:r w:rsidRPr="00EA5EEC">
        <w:rPr>
          <w:rFonts w:ascii="Times New Roman" w:hAnsi="Times New Roman"/>
          <w:sz w:val="28"/>
        </w:rPr>
        <w:t>диагностико</w:t>
      </w:r>
      <w:proofErr w:type="spellEnd"/>
      <w:r w:rsidRPr="00EA5EEC">
        <w:rPr>
          <w:rFonts w:ascii="Times New Roman" w:hAnsi="Times New Roman"/>
          <w:sz w:val="28"/>
        </w:rPr>
        <w:t>-консультационным подходом для оценки профессиональных склонностей, мотивации и знаний обучающихся).</w:t>
      </w:r>
    </w:p>
    <w:p w14:paraId="2AA99749" w14:textId="77777777" w:rsidR="00EA5EEC" w:rsidRPr="00EA5EEC" w:rsidRDefault="00EA5EEC" w:rsidP="00EA5EEC">
      <w:pPr>
        <w:spacing w:line="240" w:lineRule="auto"/>
        <w:ind w:right="-1" w:firstLine="705"/>
        <w:jc w:val="both"/>
        <w:rPr>
          <w:rFonts w:ascii="Times New Roman" w:hAnsi="Times New Roman"/>
          <w:sz w:val="28"/>
        </w:rPr>
      </w:pPr>
      <w:r w:rsidRPr="00EA5EEC">
        <w:rPr>
          <w:rFonts w:ascii="Times New Roman" w:hAnsi="Times New Roman"/>
          <w:sz w:val="28"/>
        </w:rPr>
        <w:t xml:space="preserve">Результаты, достигнутые в ходе системной работы, будут иметь не временный, а пролонгированный эффект, поскольку процесс профессионального самоопределения не является узко локализованным в старшем подростковом и юношеском возрасте и не заканчивается с выбором среднего профессионального образования или высшего образования по окончании школы. </w:t>
      </w:r>
    </w:p>
    <w:p w14:paraId="471D9A1F" w14:textId="77777777" w:rsidR="00EA5EEC" w:rsidRPr="00EA5EEC" w:rsidRDefault="00EA5EEC" w:rsidP="00EA5EEC">
      <w:pPr>
        <w:spacing w:line="240" w:lineRule="auto"/>
        <w:ind w:right="-1" w:firstLine="705"/>
        <w:jc w:val="both"/>
        <w:rPr>
          <w:rFonts w:ascii="Times New Roman" w:hAnsi="Times New Roman"/>
          <w:sz w:val="28"/>
        </w:rPr>
      </w:pPr>
      <w:r w:rsidRPr="00EA5EEC">
        <w:rPr>
          <w:rFonts w:ascii="Times New Roman" w:hAnsi="Times New Roman"/>
          <w:sz w:val="28"/>
        </w:rPr>
        <w:t>Как уже отмечалось ранее, современный меняющийся мир является вызовом для образования и требует, чтобы оно было непрерывным на протяжении всей жизни человека.</w:t>
      </w:r>
      <w:r w:rsidRPr="00EA5EEC">
        <w:rPr>
          <w:rFonts w:ascii="Times New Roman" w:hAnsi="Times New Roman"/>
          <w:sz w:val="28"/>
        </w:rPr>
        <w:tab/>
      </w:r>
    </w:p>
    <w:p w14:paraId="55AE5F7E" w14:textId="77777777" w:rsidR="00EA5EEC" w:rsidRPr="00EA5EEC" w:rsidRDefault="00EA5EEC" w:rsidP="00EA5EEC">
      <w:pPr>
        <w:spacing w:line="240" w:lineRule="auto"/>
        <w:ind w:right="-1" w:firstLine="705"/>
        <w:jc w:val="both"/>
        <w:rPr>
          <w:rFonts w:ascii="Times New Roman" w:hAnsi="Times New Roman"/>
          <w:sz w:val="28"/>
        </w:rPr>
      </w:pPr>
      <w:r w:rsidRPr="00EA5EEC">
        <w:rPr>
          <w:rFonts w:ascii="Times New Roman" w:hAnsi="Times New Roman"/>
          <w:sz w:val="28"/>
        </w:rPr>
        <w:t>Профессиональное</w:t>
      </w:r>
      <w:r w:rsidRPr="00EA5EEC">
        <w:rPr>
          <w:rFonts w:ascii="Times New Roman" w:hAnsi="Times New Roman"/>
          <w:sz w:val="28"/>
        </w:rPr>
        <w:tab/>
        <w:t>же</w:t>
      </w:r>
      <w:r w:rsidRPr="00EA5EEC">
        <w:rPr>
          <w:rFonts w:ascii="Times New Roman" w:hAnsi="Times New Roman"/>
          <w:sz w:val="28"/>
        </w:rPr>
        <w:tab/>
        <w:t>самоопределении становится</w:t>
      </w:r>
      <w:r w:rsidRPr="00EA5EEC">
        <w:rPr>
          <w:rFonts w:ascii="Times New Roman" w:hAnsi="Times New Roman"/>
          <w:sz w:val="28"/>
        </w:rPr>
        <w:tab/>
        <w:t>частью жизненного самоопределения.</w:t>
      </w:r>
    </w:p>
    <w:p w14:paraId="1D924283" w14:textId="77777777" w:rsidR="00EA5EEC" w:rsidRPr="00EA5EEC" w:rsidRDefault="00EA5EEC" w:rsidP="00EA5EEC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14:paraId="0F0E57FC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И РОЛЬ КУРСА ПО ПРОФОРИЕНТАЦИИ «БИЛЕТ В БУДУЩЕЕ» </w:t>
      </w:r>
    </w:p>
    <w:p w14:paraId="34522175" w14:textId="77777777" w:rsidR="007A2310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 ВНЕУРОЧНОЙ ДЕЯТЕЛЬНОСТИ</w:t>
      </w:r>
    </w:p>
    <w:p w14:paraId="4DDA6736" w14:textId="77777777" w:rsidR="007A2310" w:rsidRPr="00E4322D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color w:val="1155CC"/>
          <w:sz w:val="28"/>
          <w:szCs w:val="24"/>
          <w:u w:val="single"/>
          <w:lang w:val="ru-RU"/>
        </w:rPr>
      </w:pPr>
      <w:r w:rsidRPr="00E4322D">
        <w:rPr>
          <w:rFonts w:ascii="Times New Roman" w:eastAsia="Times New Roman" w:hAnsi="Times New Roman" w:cs="Times New Roman"/>
          <w:sz w:val="28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14:paraId="4EB65710" w14:textId="77777777" w:rsidR="007A2310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4322D">
        <w:rPr>
          <w:rFonts w:ascii="Times New Roman" w:eastAsia="Times New Roman" w:hAnsi="Times New Roman" w:cs="Times New Roman"/>
          <w:sz w:val="28"/>
          <w:szCs w:val="24"/>
        </w:rPr>
        <w:t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</w:t>
      </w:r>
      <w:r w:rsidRPr="00E4322D">
        <w:rPr>
          <w:rFonts w:ascii="Times New Roman" w:eastAsia="Times New Roman" w:hAnsi="Times New Roman" w:cs="Times New Roman"/>
          <w:sz w:val="28"/>
          <w:szCs w:val="24"/>
          <w:lang w:val="ru-RU"/>
        </w:rPr>
        <w:t>,</w:t>
      </w:r>
      <w:r w:rsidRPr="00E4322D">
        <w:rPr>
          <w:rFonts w:ascii="Times New Roman" w:eastAsia="Times New Roman" w:hAnsi="Times New Roman" w:cs="Times New Roman"/>
          <w:sz w:val="28"/>
          <w:szCs w:val="24"/>
        </w:rPr>
        <w:t xml:space="preserve"> профориентационная работа в школах является одним из важнейших компонентов в развитии как отдельно взятого человека, так и общества в целом. Участие </w:t>
      </w:r>
      <w:r w:rsidRPr="00E4322D">
        <w:rPr>
          <w:rFonts w:ascii="Times New Roman" w:eastAsia="Times New Roman" w:hAnsi="Times New Roman" w:cs="Times New Roman"/>
          <w:sz w:val="28"/>
          <w:szCs w:val="24"/>
          <w:lang w:val="ru-RU"/>
        </w:rPr>
        <w:t>МБОУ СОШ №15</w:t>
      </w:r>
      <w:r w:rsidRPr="00E4322D">
        <w:rPr>
          <w:rFonts w:ascii="Times New Roman" w:eastAsia="Times New Roman" w:hAnsi="Times New Roman" w:cs="Times New Roman"/>
          <w:sz w:val="28"/>
          <w:szCs w:val="24"/>
        </w:rPr>
        <w:t xml:space="preserve"> во Всероссийском проекте «Билет в будущее» позволит реализовать ключевые задачи профориентационной </w:t>
      </w:r>
      <w:r w:rsidRPr="00E4322D">
        <w:rPr>
          <w:rFonts w:ascii="Times New Roman" w:eastAsia="Times New Roman" w:hAnsi="Times New Roman" w:cs="Times New Roman"/>
          <w:sz w:val="28"/>
          <w:szCs w:val="24"/>
        </w:rPr>
        <w:lastRenderedPageBreak/>
        <w:t>деятельности и получить информационно-методическое сопровождение специалистов, ответственных за реализацию программы</w:t>
      </w:r>
      <w:r w:rsidRPr="00E4322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. </w:t>
      </w:r>
      <w:r w:rsidRPr="00E4322D">
        <w:rPr>
          <w:rFonts w:ascii="Times New Roman" w:eastAsia="Times New Roman" w:hAnsi="Times New Roman" w:cs="Times New Roman"/>
          <w:sz w:val="28"/>
          <w:szCs w:val="24"/>
        </w:rPr>
        <w:t>Программа разработана с учетом преемственности профориентационных задач при переходе обучаю</w:t>
      </w:r>
      <w:r w:rsidRPr="00E4322D">
        <w:rPr>
          <w:rFonts w:ascii="Times New Roman" w:eastAsia="Times New Roman" w:hAnsi="Times New Roman" w:cs="Times New Roman"/>
          <w:sz w:val="28"/>
          <w:szCs w:val="24"/>
          <w:highlight w:val="white"/>
        </w:rPr>
        <w:t xml:space="preserve">щихся 6-11 классов с одной ступени обучения на другую (при переходе из класса в класс). </w:t>
      </w:r>
    </w:p>
    <w:p w14:paraId="4436CF7D" w14:textId="77777777" w:rsidR="007A2310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E4322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Учебная нагрузка – </w:t>
      </w:r>
      <w:r w:rsidRPr="00E4322D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24 часа</w:t>
      </w:r>
      <w:r w:rsidRPr="00E4322D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E4322D">
        <w:rPr>
          <w:rFonts w:ascii="Times New Roman" w:eastAsia="Times New Roman" w:hAnsi="Times New Roman" w:cs="Times New Roman"/>
          <w:sz w:val="28"/>
          <w:szCs w:val="24"/>
        </w:rPr>
        <w:t>аудиторн</w:t>
      </w:r>
      <w:r w:rsidRPr="00E4322D">
        <w:rPr>
          <w:rFonts w:ascii="Times New Roman" w:eastAsia="Times New Roman" w:hAnsi="Times New Roman" w:cs="Times New Roman"/>
          <w:sz w:val="28"/>
          <w:szCs w:val="24"/>
          <w:lang w:val="ru-RU"/>
        </w:rPr>
        <w:t>ая</w:t>
      </w:r>
      <w:proofErr w:type="spellEnd"/>
      <w:r w:rsidRPr="00E4322D">
        <w:rPr>
          <w:rFonts w:ascii="Times New Roman" w:eastAsia="Times New Roman" w:hAnsi="Times New Roman" w:cs="Times New Roman"/>
          <w:sz w:val="28"/>
          <w:szCs w:val="24"/>
        </w:rPr>
        <w:t xml:space="preserve"> и внеаудиторная (самостоятельная) работа), с учетом основной активности проекта в периоды: сентябрь – декабрь, март – апрель (ежегодно). </w:t>
      </w:r>
      <w:r w:rsidRPr="00E4322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Региональный компонент - </w:t>
      </w:r>
      <w:r w:rsidRPr="00E4322D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10 часов</w:t>
      </w:r>
      <w:r w:rsidRPr="00E4322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(подготовка и участие в профориентационных конкурсах и мероприятиях в соответствии с Дорожной картой)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14:paraId="05C2BD9D" w14:textId="77777777" w:rsidR="007A2310" w:rsidRPr="00E4322D" w:rsidRDefault="007A2310" w:rsidP="007A2310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</w:pPr>
      <w:r w:rsidRPr="00E4322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Программа </w:t>
      </w:r>
      <w:proofErr w:type="spellStart"/>
      <w:r w:rsidRPr="00E4322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курcа</w:t>
      </w:r>
      <w:proofErr w:type="spellEnd"/>
      <w:r w:rsidRPr="00E4322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Pr="00E4322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раccчитана</w:t>
      </w:r>
      <w:proofErr w:type="spellEnd"/>
      <w:r w:rsidRPr="00E4322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на </w:t>
      </w:r>
      <w:r w:rsidRPr="007A2310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/>
        </w:rPr>
        <w:t xml:space="preserve">34 </w:t>
      </w:r>
      <w:proofErr w:type="spellStart"/>
      <w:r w:rsidRPr="007A2310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/>
        </w:rPr>
        <w:t>чаcа</w:t>
      </w:r>
      <w:proofErr w:type="spellEnd"/>
      <w:r w:rsidRPr="00E4322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(ежегодно), в рамках которых</w:t>
      </w:r>
    </w:p>
    <w:p w14:paraId="1AF0E34A" w14:textId="77777777" w:rsidR="007A2310" w:rsidRPr="00E663B2" w:rsidRDefault="007A2310" w:rsidP="007A23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</w:pPr>
      <w:r w:rsidRPr="00E4322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предусмотрены такие формы работы, как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:</w:t>
      </w:r>
      <w:r w:rsidRPr="00E4322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беседы, дискуссии, мастер-классы, экскурсии на производство, решения кейсов, встречи c представителями разных профессий, профессиональные пробы, коммуникативные и деловые игры, консультации педагога и психолога.</w:t>
      </w:r>
    </w:p>
    <w:p w14:paraId="264C4AA7" w14:textId="77777777" w:rsidR="007A2310" w:rsidRPr="00E4322D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22D">
        <w:rPr>
          <w:rFonts w:ascii="Times New Roman" w:eastAsia="Times New Roman" w:hAnsi="Times New Roman" w:cs="Times New Roman"/>
          <w:sz w:val="28"/>
          <w:szCs w:val="28"/>
        </w:rPr>
        <w:t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интернет-платформе</w:t>
      </w:r>
      <w:hyperlink r:id="rId8">
        <w:r w:rsidRPr="00E4322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9">
        <w:r w:rsidRPr="00E4322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https://bvbinfo.ru/</w:t>
        </w:r>
      </w:hyperlink>
      <w:r w:rsidRPr="00E4322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D8A80E" w14:textId="77777777" w:rsidR="007A2310" w:rsidRPr="00E4322D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Программа курса</w:t>
      </w:r>
      <w:r w:rsidRPr="00E4322D">
        <w:rPr>
          <w:rFonts w:ascii="Times New Roman" w:eastAsia="Times New Roman" w:hAnsi="Times New Roman" w:cs="Times New Roman"/>
          <w:sz w:val="28"/>
          <w:szCs w:val="24"/>
        </w:rPr>
        <w:t xml:space="preserve">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профориентационные виды деятельности: профориентационные уроки, диагностика, разбор результатов диагностики, посещение мероприятий профориентационного выбора в регионе (очный формат и онлайн-формат), прохождение профессиональных проб и др.</w:t>
      </w:r>
    </w:p>
    <w:p w14:paraId="2DB4148D" w14:textId="77777777" w:rsidR="007A2310" w:rsidRPr="001A5164" w:rsidRDefault="007A2310" w:rsidP="007A2310">
      <w:pPr>
        <w:spacing w:before="44" w:line="240" w:lineRule="auto"/>
        <w:ind w:left="921"/>
        <w:jc w:val="center"/>
        <w:rPr>
          <w:rFonts w:ascii="Times New Roman" w:hAnsi="Times New Roman" w:cs="Times New Roman"/>
          <w:b/>
          <w:sz w:val="6"/>
          <w:szCs w:val="8"/>
        </w:rPr>
      </w:pPr>
    </w:p>
    <w:p w14:paraId="70853B8A" w14:textId="77777777" w:rsidR="007A2310" w:rsidRDefault="007A2310" w:rsidP="007A2310">
      <w:pPr>
        <w:spacing w:before="44" w:line="240" w:lineRule="auto"/>
        <w:ind w:left="921"/>
        <w:jc w:val="center"/>
        <w:rPr>
          <w:rFonts w:ascii="Times New Roman" w:hAnsi="Times New Roman" w:cs="Times New Roman"/>
          <w:b/>
          <w:sz w:val="28"/>
        </w:rPr>
      </w:pPr>
      <w:r w:rsidRPr="00E663B2">
        <w:rPr>
          <w:rFonts w:ascii="Times New Roman" w:hAnsi="Times New Roman" w:cs="Times New Roman"/>
          <w:b/>
          <w:sz w:val="28"/>
        </w:rPr>
        <w:t>Методы</w:t>
      </w:r>
      <w:r w:rsidRPr="00E663B2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E663B2">
        <w:rPr>
          <w:rFonts w:ascii="Times New Roman" w:hAnsi="Times New Roman" w:cs="Times New Roman"/>
          <w:b/>
          <w:sz w:val="28"/>
        </w:rPr>
        <w:t>и</w:t>
      </w:r>
      <w:r w:rsidRPr="00E663B2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E663B2">
        <w:rPr>
          <w:rFonts w:ascii="Times New Roman" w:hAnsi="Times New Roman" w:cs="Times New Roman"/>
          <w:b/>
          <w:sz w:val="28"/>
        </w:rPr>
        <w:t>формы</w:t>
      </w:r>
      <w:r w:rsidRPr="00E663B2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E663B2">
        <w:rPr>
          <w:rFonts w:ascii="Times New Roman" w:hAnsi="Times New Roman" w:cs="Times New Roman"/>
          <w:b/>
          <w:sz w:val="28"/>
        </w:rPr>
        <w:t>реализации</w:t>
      </w:r>
      <w:r w:rsidRPr="00E663B2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E663B2">
        <w:rPr>
          <w:rFonts w:ascii="Times New Roman" w:hAnsi="Times New Roman" w:cs="Times New Roman"/>
          <w:b/>
          <w:sz w:val="28"/>
        </w:rPr>
        <w:t>программы:</w:t>
      </w:r>
    </w:p>
    <w:p w14:paraId="424A0090" w14:textId="77777777" w:rsidR="007A2310" w:rsidRPr="00C23619" w:rsidRDefault="007A2310" w:rsidP="007A2310">
      <w:pPr>
        <w:spacing w:before="44" w:line="240" w:lineRule="auto"/>
        <w:ind w:left="921"/>
        <w:jc w:val="center"/>
        <w:rPr>
          <w:rFonts w:ascii="Times New Roman" w:hAnsi="Times New Roman" w:cs="Times New Roman"/>
          <w:b/>
          <w:sz w:val="10"/>
        </w:rPr>
      </w:pPr>
    </w:p>
    <w:p w14:paraId="2C046FA7" w14:textId="77777777" w:rsidR="007A2310" w:rsidRPr="00E663B2" w:rsidRDefault="007A2310" w:rsidP="007A2310">
      <w:pPr>
        <w:pStyle w:val="a5"/>
        <w:ind w:left="981" w:hanging="981"/>
        <w:rPr>
          <w:sz w:val="28"/>
        </w:rPr>
      </w:pPr>
      <w:r>
        <w:rPr>
          <w:sz w:val="28"/>
        </w:rPr>
        <w:t xml:space="preserve">       </w:t>
      </w:r>
      <w:r w:rsidRPr="00E663B2">
        <w:rPr>
          <w:sz w:val="28"/>
        </w:rPr>
        <w:t>Основными</w:t>
      </w:r>
      <w:r w:rsidRPr="00E663B2">
        <w:rPr>
          <w:spacing w:val="-3"/>
          <w:sz w:val="28"/>
        </w:rPr>
        <w:t xml:space="preserve"> </w:t>
      </w:r>
      <w:r w:rsidRPr="004E015E">
        <w:rPr>
          <w:sz w:val="28"/>
        </w:rPr>
        <w:t>методами</w:t>
      </w:r>
      <w:r w:rsidRPr="00E663B2">
        <w:rPr>
          <w:b/>
          <w:spacing w:val="-6"/>
          <w:sz w:val="28"/>
        </w:rPr>
        <w:t xml:space="preserve"> </w:t>
      </w:r>
      <w:r w:rsidRPr="00E663B2">
        <w:rPr>
          <w:sz w:val="28"/>
        </w:rPr>
        <w:t>программы</w:t>
      </w:r>
      <w:r w:rsidRPr="00E663B2">
        <w:rPr>
          <w:spacing w:val="-3"/>
          <w:sz w:val="28"/>
        </w:rPr>
        <w:t xml:space="preserve"> </w:t>
      </w:r>
      <w:r w:rsidRPr="00E663B2">
        <w:rPr>
          <w:sz w:val="28"/>
        </w:rPr>
        <w:t>профессиональной</w:t>
      </w:r>
      <w:r w:rsidRPr="00E663B2">
        <w:rPr>
          <w:spacing w:val="-4"/>
          <w:sz w:val="28"/>
        </w:rPr>
        <w:t xml:space="preserve"> </w:t>
      </w:r>
      <w:r w:rsidRPr="00E663B2">
        <w:rPr>
          <w:sz w:val="28"/>
        </w:rPr>
        <w:t>ориентации являются:</w:t>
      </w:r>
    </w:p>
    <w:p w14:paraId="413C1D41" w14:textId="77777777" w:rsidR="007A2310" w:rsidRPr="00E663B2" w:rsidRDefault="007A2310" w:rsidP="007A2310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line="240" w:lineRule="auto"/>
        <w:ind w:left="0" w:right="229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4E015E">
        <w:rPr>
          <w:rFonts w:ascii="Times New Roman" w:hAnsi="Times New Roman" w:cs="Times New Roman"/>
          <w:b/>
          <w:i/>
          <w:sz w:val="28"/>
        </w:rPr>
        <w:t>диагностические методы:</w:t>
      </w:r>
      <w:r w:rsidRPr="00E663B2">
        <w:rPr>
          <w:rFonts w:ascii="Times New Roman" w:hAnsi="Times New Roman" w:cs="Times New Roman"/>
          <w:sz w:val="28"/>
        </w:rPr>
        <w:t xml:space="preserve"> психодиагностические процедуры, наблюдение, педагогический мониторинг, анализ документов и</w:t>
      </w:r>
      <w:r w:rsidRPr="00E663B2">
        <w:rPr>
          <w:rFonts w:ascii="Times New Roman" w:hAnsi="Times New Roman" w:cs="Times New Roman"/>
          <w:spacing w:val="1"/>
          <w:sz w:val="28"/>
        </w:rPr>
        <w:t xml:space="preserve"> </w:t>
      </w:r>
      <w:r w:rsidRPr="00E663B2">
        <w:rPr>
          <w:rFonts w:ascii="Times New Roman" w:hAnsi="Times New Roman" w:cs="Times New Roman"/>
          <w:sz w:val="28"/>
        </w:rPr>
        <w:t>продуктов</w:t>
      </w:r>
      <w:r w:rsidRPr="00E663B2">
        <w:rPr>
          <w:rFonts w:ascii="Times New Roman" w:hAnsi="Times New Roman" w:cs="Times New Roman"/>
          <w:spacing w:val="1"/>
          <w:sz w:val="28"/>
        </w:rPr>
        <w:t xml:space="preserve"> </w:t>
      </w:r>
      <w:r w:rsidRPr="00E663B2">
        <w:rPr>
          <w:rFonts w:ascii="Times New Roman" w:hAnsi="Times New Roman" w:cs="Times New Roman"/>
          <w:sz w:val="28"/>
        </w:rPr>
        <w:t>деятельности</w:t>
      </w:r>
      <w:r w:rsidRPr="00E663B2">
        <w:rPr>
          <w:rFonts w:ascii="Times New Roman" w:hAnsi="Times New Roman" w:cs="Times New Roman"/>
          <w:spacing w:val="1"/>
          <w:sz w:val="28"/>
        </w:rPr>
        <w:t xml:space="preserve"> </w:t>
      </w:r>
      <w:r w:rsidRPr="00E663B2">
        <w:rPr>
          <w:rFonts w:ascii="Times New Roman" w:hAnsi="Times New Roman" w:cs="Times New Roman"/>
          <w:sz w:val="28"/>
        </w:rPr>
        <w:t>воспитанников,</w:t>
      </w:r>
      <w:r w:rsidRPr="00E663B2">
        <w:rPr>
          <w:rFonts w:ascii="Times New Roman" w:hAnsi="Times New Roman" w:cs="Times New Roman"/>
          <w:spacing w:val="1"/>
          <w:sz w:val="28"/>
        </w:rPr>
        <w:t xml:space="preserve"> </w:t>
      </w:r>
      <w:r w:rsidRPr="00E663B2">
        <w:rPr>
          <w:rFonts w:ascii="Times New Roman" w:hAnsi="Times New Roman" w:cs="Times New Roman"/>
          <w:sz w:val="28"/>
        </w:rPr>
        <w:t>анализ</w:t>
      </w:r>
      <w:r w:rsidRPr="00E663B2">
        <w:rPr>
          <w:rFonts w:ascii="Times New Roman" w:hAnsi="Times New Roman" w:cs="Times New Roman"/>
          <w:spacing w:val="1"/>
          <w:sz w:val="28"/>
        </w:rPr>
        <w:t xml:space="preserve"> </w:t>
      </w:r>
      <w:r w:rsidRPr="00E663B2">
        <w:rPr>
          <w:rFonts w:ascii="Times New Roman" w:hAnsi="Times New Roman" w:cs="Times New Roman"/>
          <w:sz w:val="28"/>
        </w:rPr>
        <w:t>практических</w:t>
      </w:r>
      <w:r w:rsidRPr="00E663B2">
        <w:rPr>
          <w:rFonts w:ascii="Times New Roman" w:hAnsi="Times New Roman" w:cs="Times New Roman"/>
          <w:spacing w:val="1"/>
          <w:sz w:val="28"/>
        </w:rPr>
        <w:t xml:space="preserve"> </w:t>
      </w:r>
      <w:r w:rsidRPr="00E663B2">
        <w:rPr>
          <w:rFonts w:ascii="Times New Roman" w:hAnsi="Times New Roman" w:cs="Times New Roman"/>
          <w:sz w:val="28"/>
        </w:rPr>
        <w:t>действий</w:t>
      </w:r>
      <w:r w:rsidRPr="00E663B2">
        <w:rPr>
          <w:rFonts w:ascii="Times New Roman" w:hAnsi="Times New Roman" w:cs="Times New Roman"/>
          <w:spacing w:val="1"/>
          <w:sz w:val="28"/>
        </w:rPr>
        <w:t xml:space="preserve"> </w:t>
      </w:r>
      <w:r w:rsidRPr="00E663B2">
        <w:rPr>
          <w:rFonts w:ascii="Times New Roman" w:hAnsi="Times New Roman" w:cs="Times New Roman"/>
          <w:sz w:val="28"/>
        </w:rPr>
        <w:t>участников</w:t>
      </w:r>
      <w:r w:rsidRPr="00E663B2">
        <w:rPr>
          <w:rFonts w:ascii="Times New Roman" w:hAnsi="Times New Roman" w:cs="Times New Roman"/>
          <w:spacing w:val="1"/>
          <w:sz w:val="28"/>
        </w:rPr>
        <w:t xml:space="preserve"> </w:t>
      </w:r>
      <w:r w:rsidRPr="00E663B2">
        <w:rPr>
          <w:rFonts w:ascii="Times New Roman" w:hAnsi="Times New Roman" w:cs="Times New Roman"/>
          <w:sz w:val="28"/>
        </w:rPr>
        <w:t>программы,</w:t>
      </w:r>
      <w:r w:rsidRPr="00E663B2">
        <w:rPr>
          <w:rFonts w:ascii="Times New Roman" w:hAnsi="Times New Roman" w:cs="Times New Roman"/>
          <w:spacing w:val="1"/>
          <w:sz w:val="28"/>
        </w:rPr>
        <w:t xml:space="preserve"> </w:t>
      </w:r>
      <w:r w:rsidRPr="00E663B2">
        <w:rPr>
          <w:rFonts w:ascii="Times New Roman" w:hAnsi="Times New Roman" w:cs="Times New Roman"/>
          <w:sz w:val="28"/>
        </w:rPr>
        <w:t>анкетирование,</w:t>
      </w:r>
      <w:r w:rsidRPr="00E663B2">
        <w:rPr>
          <w:rFonts w:ascii="Times New Roman" w:hAnsi="Times New Roman" w:cs="Times New Roman"/>
          <w:spacing w:val="1"/>
          <w:sz w:val="28"/>
        </w:rPr>
        <w:t xml:space="preserve"> </w:t>
      </w:r>
      <w:r w:rsidRPr="00E663B2">
        <w:rPr>
          <w:rFonts w:ascii="Times New Roman" w:hAnsi="Times New Roman" w:cs="Times New Roman"/>
          <w:sz w:val="28"/>
        </w:rPr>
        <w:t>беседа-интервью,</w:t>
      </w:r>
      <w:r w:rsidRPr="00E663B2">
        <w:rPr>
          <w:rFonts w:ascii="Times New Roman" w:hAnsi="Times New Roman" w:cs="Times New Roman"/>
          <w:spacing w:val="1"/>
          <w:sz w:val="28"/>
        </w:rPr>
        <w:t xml:space="preserve"> </w:t>
      </w:r>
      <w:r w:rsidRPr="00E663B2">
        <w:rPr>
          <w:rFonts w:ascii="Times New Roman" w:hAnsi="Times New Roman" w:cs="Times New Roman"/>
          <w:sz w:val="28"/>
        </w:rPr>
        <w:t>тестирование;</w:t>
      </w:r>
    </w:p>
    <w:p w14:paraId="3A3B1A4F" w14:textId="77777777" w:rsidR="007A2310" w:rsidRPr="00E663B2" w:rsidRDefault="007A2310" w:rsidP="007A2310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line="240" w:lineRule="auto"/>
        <w:ind w:left="0" w:right="232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4E015E">
        <w:rPr>
          <w:rFonts w:ascii="Times New Roman" w:hAnsi="Times New Roman" w:cs="Times New Roman"/>
          <w:b/>
          <w:i/>
          <w:sz w:val="28"/>
        </w:rPr>
        <w:t>методы</w:t>
      </w:r>
      <w:r w:rsidRPr="004E015E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4E015E">
        <w:rPr>
          <w:rFonts w:ascii="Times New Roman" w:hAnsi="Times New Roman" w:cs="Times New Roman"/>
          <w:b/>
          <w:i/>
          <w:sz w:val="28"/>
        </w:rPr>
        <w:t>профессионального</w:t>
      </w:r>
      <w:r w:rsidRPr="004E015E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4E015E">
        <w:rPr>
          <w:rFonts w:ascii="Times New Roman" w:hAnsi="Times New Roman" w:cs="Times New Roman"/>
          <w:b/>
          <w:i/>
          <w:sz w:val="28"/>
        </w:rPr>
        <w:t>просвещения</w:t>
      </w:r>
      <w:r w:rsidRPr="004E015E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4E015E">
        <w:rPr>
          <w:rFonts w:ascii="Times New Roman" w:hAnsi="Times New Roman" w:cs="Times New Roman"/>
          <w:b/>
          <w:i/>
          <w:sz w:val="28"/>
        </w:rPr>
        <w:t>и</w:t>
      </w:r>
      <w:r w:rsidRPr="004E015E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4E015E">
        <w:rPr>
          <w:rFonts w:ascii="Times New Roman" w:hAnsi="Times New Roman" w:cs="Times New Roman"/>
          <w:b/>
          <w:i/>
          <w:sz w:val="28"/>
        </w:rPr>
        <w:t>формирования</w:t>
      </w:r>
      <w:r w:rsidRPr="004E015E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4E015E">
        <w:rPr>
          <w:rFonts w:ascii="Times New Roman" w:hAnsi="Times New Roman" w:cs="Times New Roman"/>
          <w:b/>
          <w:i/>
          <w:sz w:val="28"/>
        </w:rPr>
        <w:t>профессиональной</w:t>
      </w:r>
      <w:r w:rsidRPr="004E015E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4E015E">
        <w:rPr>
          <w:rFonts w:ascii="Times New Roman" w:hAnsi="Times New Roman" w:cs="Times New Roman"/>
          <w:b/>
          <w:i/>
          <w:sz w:val="28"/>
        </w:rPr>
        <w:t>направленности:</w:t>
      </w:r>
      <w:r w:rsidRPr="00E663B2">
        <w:rPr>
          <w:rFonts w:ascii="Times New Roman" w:hAnsi="Times New Roman" w:cs="Times New Roman"/>
          <w:spacing w:val="1"/>
          <w:sz w:val="28"/>
        </w:rPr>
        <w:t xml:space="preserve"> </w:t>
      </w:r>
      <w:r w:rsidRPr="00E663B2">
        <w:rPr>
          <w:rFonts w:ascii="Times New Roman" w:hAnsi="Times New Roman" w:cs="Times New Roman"/>
          <w:sz w:val="28"/>
        </w:rPr>
        <w:t>рассказ,</w:t>
      </w:r>
      <w:r w:rsidRPr="00E663B2">
        <w:rPr>
          <w:rFonts w:ascii="Times New Roman" w:hAnsi="Times New Roman" w:cs="Times New Roman"/>
          <w:spacing w:val="1"/>
          <w:sz w:val="28"/>
        </w:rPr>
        <w:t xml:space="preserve"> </w:t>
      </w:r>
      <w:r w:rsidRPr="00E663B2">
        <w:rPr>
          <w:rFonts w:ascii="Times New Roman" w:hAnsi="Times New Roman" w:cs="Times New Roman"/>
          <w:sz w:val="28"/>
        </w:rPr>
        <w:t>информационный</w:t>
      </w:r>
      <w:r w:rsidRPr="00E663B2">
        <w:rPr>
          <w:rFonts w:ascii="Times New Roman" w:hAnsi="Times New Roman" w:cs="Times New Roman"/>
          <w:spacing w:val="1"/>
          <w:sz w:val="28"/>
        </w:rPr>
        <w:t xml:space="preserve"> </w:t>
      </w:r>
      <w:r w:rsidRPr="00E663B2">
        <w:rPr>
          <w:rFonts w:ascii="Times New Roman" w:hAnsi="Times New Roman" w:cs="Times New Roman"/>
          <w:sz w:val="28"/>
        </w:rPr>
        <w:t xml:space="preserve">лекторий, беседа, убеждение, метод положительного трудового примера, экскурсия, диспут, игровые методы, </w:t>
      </w:r>
      <w:proofErr w:type="spellStart"/>
      <w:r w:rsidRPr="00E663B2">
        <w:rPr>
          <w:rFonts w:ascii="Times New Roman" w:hAnsi="Times New Roman" w:cs="Times New Roman"/>
          <w:sz w:val="28"/>
        </w:rPr>
        <w:t>профессиография</w:t>
      </w:r>
      <w:proofErr w:type="spellEnd"/>
      <w:r w:rsidRPr="00E663B2">
        <w:rPr>
          <w:rFonts w:ascii="Times New Roman" w:hAnsi="Times New Roman" w:cs="Times New Roman"/>
          <w:sz w:val="28"/>
        </w:rPr>
        <w:t>, встречи со</w:t>
      </w:r>
      <w:r w:rsidRPr="00E663B2">
        <w:rPr>
          <w:rFonts w:ascii="Times New Roman" w:hAnsi="Times New Roman" w:cs="Times New Roman"/>
          <w:spacing w:val="1"/>
          <w:sz w:val="28"/>
        </w:rPr>
        <w:t xml:space="preserve"> </w:t>
      </w:r>
      <w:r w:rsidRPr="00E663B2">
        <w:rPr>
          <w:rFonts w:ascii="Times New Roman" w:hAnsi="Times New Roman" w:cs="Times New Roman"/>
          <w:sz w:val="28"/>
        </w:rPr>
        <w:t>специалистами;</w:t>
      </w:r>
    </w:p>
    <w:p w14:paraId="086D1E6C" w14:textId="77777777" w:rsidR="007A2310" w:rsidRDefault="007A2310" w:rsidP="007A2310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line="240" w:lineRule="auto"/>
        <w:ind w:left="0" w:right="241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4E015E">
        <w:rPr>
          <w:rFonts w:ascii="Times New Roman" w:hAnsi="Times New Roman" w:cs="Times New Roman"/>
          <w:b/>
          <w:i/>
          <w:sz w:val="28"/>
        </w:rPr>
        <w:t>методы профессиональной адаптации и воспитания:</w:t>
      </w:r>
      <w:r w:rsidRPr="00E663B2">
        <w:rPr>
          <w:rFonts w:ascii="Times New Roman" w:hAnsi="Times New Roman" w:cs="Times New Roman"/>
          <w:sz w:val="28"/>
        </w:rPr>
        <w:t xml:space="preserve"> поручение, упражнение, трудовое задание, общественно полезный труд,</w:t>
      </w:r>
      <w:r w:rsidRPr="00E663B2">
        <w:rPr>
          <w:rFonts w:ascii="Times New Roman" w:hAnsi="Times New Roman" w:cs="Times New Roman"/>
          <w:spacing w:val="1"/>
          <w:sz w:val="28"/>
        </w:rPr>
        <w:t xml:space="preserve"> </w:t>
      </w:r>
      <w:r w:rsidRPr="00E663B2">
        <w:rPr>
          <w:rFonts w:ascii="Times New Roman" w:hAnsi="Times New Roman" w:cs="Times New Roman"/>
          <w:sz w:val="28"/>
        </w:rPr>
        <w:t>производительный труд, метод профессиональных проб, тренинг, создание воспитывающих ситуаций, соревнование, сюжетно-ролевая,</w:t>
      </w:r>
      <w:r w:rsidRPr="00E663B2">
        <w:rPr>
          <w:rFonts w:ascii="Times New Roman" w:hAnsi="Times New Roman" w:cs="Times New Roman"/>
          <w:spacing w:val="1"/>
          <w:sz w:val="28"/>
        </w:rPr>
        <w:t xml:space="preserve"> </w:t>
      </w:r>
      <w:r w:rsidRPr="00E663B2">
        <w:rPr>
          <w:rFonts w:ascii="Times New Roman" w:hAnsi="Times New Roman" w:cs="Times New Roman"/>
          <w:sz w:val="28"/>
        </w:rPr>
        <w:t>деловая</w:t>
      </w:r>
      <w:r w:rsidRPr="00E663B2">
        <w:rPr>
          <w:rFonts w:ascii="Times New Roman" w:hAnsi="Times New Roman" w:cs="Times New Roman"/>
          <w:spacing w:val="-1"/>
          <w:sz w:val="28"/>
        </w:rPr>
        <w:t xml:space="preserve"> </w:t>
      </w:r>
      <w:r w:rsidRPr="00E663B2">
        <w:rPr>
          <w:rFonts w:ascii="Times New Roman" w:hAnsi="Times New Roman" w:cs="Times New Roman"/>
          <w:sz w:val="28"/>
        </w:rPr>
        <w:t xml:space="preserve">игра, </w:t>
      </w:r>
      <w:r w:rsidRPr="00E663B2">
        <w:rPr>
          <w:rFonts w:ascii="Times New Roman" w:hAnsi="Times New Roman" w:cs="Times New Roman"/>
          <w:sz w:val="28"/>
        </w:rPr>
        <w:lastRenderedPageBreak/>
        <w:t>воспитание</w:t>
      </w:r>
      <w:r w:rsidRPr="00E663B2">
        <w:rPr>
          <w:rFonts w:ascii="Times New Roman" w:hAnsi="Times New Roman" w:cs="Times New Roman"/>
          <w:spacing w:val="-1"/>
          <w:sz w:val="28"/>
        </w:rPr>
        <w:t xml:space="preserve"> </w:t>
      </w:r>
      <w:r w:rsidRPr="00E663B2">
        <w:rPr>
          <w:rFonts w:ascii="Times New Roman" w:hAnsi="Times New Roman" w:cs="Times New Roman"/>
          <w:sz w:val="28"/>
        </w:rPr>
        <w:t>на</w:t>
      </w:r>
      <w:r w:rsidRPr="00E663B2">
        <w:rPr>
          <w:rFonts w:ascii="Times New Roman" w:hAnsi="Times New Roman" w:cs="Times New Roman"/>
          <w:spacing w:val="-1"/>
          <w:sz w:val="28"/>
        </w:rPr>
        <w:t xml:space="preserve"> </w:t>
      </w:r>
      <w:r w:rsidRPr="00E663B2">
        <w:rPr>
          <w:rFonts w:ascii="Times New Roman" w:hAnsi="Times New Roman" w:cs="Times New Roman"/>
          <w:sz w:val="28"/>
        </w:rPr>
        <w:t>трудовых</w:t>
      </w:r>
      <w:r w:rsidRPr="00E663B2">
        <w:rPr>
          <w:rFonts w:ascii="Times New Roman" w:hAnsi="Times New Roman" w:cs="Times New Roman"/>
          <w:spacing w:val="2"/>
          <w:sz w:val="28"/>
        </w:rPr>
        <w:t xml:space="preserve"> </w:t>
      </w:r>
      <w:r w:rsidRPr="00E663B2">
        <w:rPr>
          <w:rFonts w:ascii="Times New Roman" w:hAnsi="Times New Roman" w:cs="Times New Roman"/>
          <w:sz w:val="28"/>
        </w:rPr>
        <w:t>традициях.</w:t>
      </w:r>
    </w:p>
    <w:p w14:paraId="5D34C0EB" w14:textId="77777777" w:rsidR="007A2310" w:rsidRPr="00C23619" w:rsidRDefault="007A2310" w:rsidP="007A2310">
      <w:pPr>
        <w:pStyle w:val="a3"/>
        <w:widowControl w:val="0"/>
        <w:tabs>
          <w:tab w:val="left" w:pos="284"/>
        </w:tabs>
        <w:autoSpaceDE w:val="0"/>
        <w:autoSpaceDN w:val="0"/>
        <w:spacing w:line="240" w:lineRule="auto"/>
        <w:ind w:left="0" w:right="241"/>
        <w:contextualSpacing w:val="0"/>
        <w:jc w:val="both"/>
        <w:rPr>
          <w:rFonts w:ascii="Times New Roman" w:hAnsi="Times New Roman" w:cs="Times New Roman"/>
          <w:sz w:val="14"/>
        </w:rPr>
      </w:pPr>
    </w:p>
    <w:p w14:paraId="4BD9CD3D" w14:textId="77777777" w:rsidR="007A2310" w:rsidRDefault="007A2310" w:rsidP="007A2310">
      <w:pPr>
        <w:pStyle w:val="a5"/>
        <w:ind w:left="0" w:right="232" w:firstLine="708"/>
        <w:jc w:val="both"/>
        <w:rPr>
          <w:sz w:val="28"/>
        </w:rPr>
      </w:pPr>
      <w:r w:rsidRPr="004E015E">
        <w:rPr>
          <w:b/>
          <w:sz w:val="28"/>
        </w:rPr>
        <w:t>Формы профориентационной</w:t>
      </w:r>
      <w:r w:rsidRPr="004E015E">
        <w:rPr>
          <w:b/>
          <w:spacing w:val="1"/>
          <w:sz w:val="28"/>
        </w:rPr>
        <w:t xml:space="preserve"> </w:t>
      </w:r>
      <w:r w:rsidRPr="004E015E">
        <w:rPr>
          <w:b/>
          <w:sz w:val="28"/>
        </w:rPr>
        <w:t>работы</w:t>
      </w:r>
      <w:r w:rsidRPr="004E015E">
        <w:rPr>
          <w:sz w:val="28"/>
        </w:rPr>
        <w:t>:</w:t>
      </w:r>
      <w:r w:rsidRPr="004E015E">
        <w:rPr>
          <w:spacing w:val="1"/>
          <w:sz w:val="28"/>
        </w:rPr>
        <w:t xml:space="preserve"> </w:t>
      </w:r>
      <w:r w:rsidRPr="004E015E">
        <w:rPr>
          <w:sz w:val="28"/>
        </w:rPr>
        <w:t>профориентационный</w:t>
      </w:r>
      <w:r w:rsidRPr="004E015E">
        <w:rPr>
          <w:spacing w:val="1"/>
          <w:sz w:val="28"/>
        </w:rPr>
        <w:t xml:space="preserve"> </w:t>
      </w:r>
      <w:r w:rsidRPr="004E015E">
        <w:rPr>
          <w:sz w:val="28"/>
        </w:rPr>
        <w:t>урок</w:t>
      </w:r>
      <w:r w:rsidRPr="004E015E">
        <w:rPr>
          <w:spacing w:val="1"/>
          <w:sz w:val="28"/>
        </w:rPr>
        <w:t xml:space="preserve"> </w:t>
      </w:r>
      <w:r w:rsidRPr="004E015E">
        <w:rPr>
          <w:sz w:val="28"/>
        </w:rPr>
        <w:t>или</w:t>
      </w:r>
      <w:r w:rsidRPr="004E015E">
        <w:rPr>
          <w:spacing w:val="1"/>
          <w:sz w:val="28"/>
        </w:rPr>
        <w:t xml:space="preserve"> </w:t>
      </w:r>
      <w:r w:rsidRPr="004E015E">
        <w:rPr>
          <w:sz w:val="28"/>
        </w:rPr>
        <w:t>его</w:t>
      </w:r>
      <w:r w:rsidRPr="004E015E">
        <w:rPr>
          <w:spacing w:val="1"/>
          <w:sz w:val="28"/>
        </w:rPr>
        <w:t xml:space="preserve"> </w:t>
      </w:r>
      <w:r w:rsidRPr="004E015E">
        <w:rPr>
          <w:sz w:val="28"/>
        </w:rPr>
        <w:t>фрагменты,</w:t>
      </w:r>
      <w:r w:rsidRPr="004E015E">
        <w:rPr>
          <w:spacing w:val="1"/>
          <w:sz w:val="28"/>
        </w:rPr>
        <w:t xml:space="preserve"> </w:t>
      </w:r>
      <w:r w:rsidRPr="004E015E">
        <w:rPr>
          <w:sz w:val="28"/>
        </w:rPr>
        <w:t>профориентационные</w:t>
      </w:r>
      <w:r w:rsidRPr="004E015E">
        <w:rPr>
          <w:spacing w:val="1"/>
          <w:sz w:val="28"/>
        </w:rPr>
        <w:t xml:space="preserve"> </w:t>
      </w:r>
      <w:r w:rsidRPr="004E015E">
        <w:rPr>
          <w:sz w:val="28"/>
        </w:rPr>
        <w:t>встречи</w:t>
      </w:r>
      <w:r w:rsidRPr="004E015E">
        <w:rPr>
          <w:spacing w:val="1"/>
          <w:sz w:val="28"/>
        </w:rPr>
        <w:t xml:space="preserve"> </w:t>
      </w:r>
      <w:r w:rsidRPr="004E015E">
        <w:rPr>
          <w:sz w:val="28"/>
        </w:rPr>
        <w:t>со</w:t>
      </w:r>
      <w:r w:rsidRPr="004E015E">
        <w:rPr>
          <w:spacing w:val="1"/>
          <w:sz w:val="28"/>
        </w:rPr>
        <w:t xml:space="preserve"> </w:t>
      </w:r>
      <w:r w:rsidRPr="004E015E">
        <w:rPr>
          <w:sz w:val="28"/>
        </w:rPr>
        <w:t>специалистами,</w:t>
      </w:r>
      <w:r w:rsidRPr="004E015E">
        <w:rPr>
          <w:spacing w:val="-1"/>
          <w:sz w:val="28"/>
        </w:rPr>
        <w:t xml:space="preserve"> </w:t>
      </w:r>
      <w:r w:rsidRPr="004E015E">
        <w:rPr>
          <w:sz w:val="28"/>
        </w:rPr>
        <w:t>профориентационная экскурсия, вечер</w:t>
      </w:r>
      <w:r w:rsidRPr="004E015E">
        <w:rPr>
          <w:spacing w:val="-1"/>
          <w:sz w:val="28"/>
        </w:rPr>
        <w:t xml:space="preserve"> </w:t>
      </w:r>
      <w:r w:rsidRPr="004E015E">
        <w:rPr>
          <w:sz w:val="28"/>
        </w:rPr>
        <w:t>защиты профессий, лектории,</w:t>
      </w:r>
      <w:r w:rsidRPr="004E015E">
        <w:rPr>
          <w:spacing w:val="-1"/>
          <w:sz w:val="28"/>
        </w:rPr>
        <w:t xml:space="preserve"> </w:t>
      </w:r>
      <w:r w:rsidRPr="004E015E">
        <w:rPr>
          <w:sz w:val="28"/>
        </w:rPr>
        <w:t>проведение</w:t>
      </w:r>
      <w:r w:rsidRPr="004E015E">
        <w:rPr>
          <w:spacing w:val="-1"/>
          <w:sz w:val="28"/>
        </w:rPr>
        <w:t xml:space="preserve"> </w:t>
      </w:r>
      <w:r w:rsidRPr="004E015E">
        <w:rPr>
          <w:sz w:val="28"/>
        </w:rPr>
        <w:t>профессиональных проб,</w:t>
      </w:r>
      <w:r w:rsidRPr="004E015E">
        <w:rPr>
          <w:spacing w:val="-1"/>
          <w:sz w:val="28"/>
        </w:rPr>
        <w:t xml:space="preserve"> </w:t>
      </w:r>
      <w:r w:rsidRPr="004E015E">
        <w:rPr>
          <w:sz w:val="28"/>
        </w:rPr>
        <w:t>сюжетно-ролевые</w:t>
      </w:r>
      <w:r>
        <w:rPr>
          <w:sz w:val="28"/>
        </w:rPr>
        <w:t xml:space="preserve"> </w:t>
      </w:r>
      <w:r w:rsidRPr="004E015E">
        <w:rPr>
          <w:sz w:val="28"/>
        </w:rPr>
        <w:t>игры,</w:t>
      </w:r>
      <w:r w:rsidRPr="004E015E">
        <w:rPr>
          <w:spacing w:val="4"/>
          <w:sz w:val="28"/>
        </w:rPr>
        <w:t xml:space="preserve"> </w:t>
      </w:r>
      <w:r w:rsidRPr="004E015E">
        <w:rPr>
          <w:sz w:val="28"/>
        </w:rPr>
        <w:t>тренинговые</w:t>
      </w:r>
      <w:r w:rsidRPr="004E015E">
        <w:rPr>
          <w:spacing w:val="4"/>
          <w:sz w:val="28"/>
        </w:rPr>
        <w:t xml:space="preserve"> </w:t>
      </w:r>
      <w:r w:rsidRPr="004E015E">
        <w:rPr>
          <w:sz w:val="28"/>
        </w:rPr>
        <w:t>тематические</w:t>
      </w:r>
      <w:r w:rsidRPr="004E015E">
        <w:rPr>
          <w:spacing w:val="4"/>
          <w:sz w:val="28"/>
        </w:rPr>
        <w:t xml:space="preserve"> </w:t>
      </w:r>
      <w:r w:rsidRPr="004E015E">
        <w:rPr>
          <w:sz w:val="28"/>
        </w:rPr>
        <w:t>занятия,</w:t>
      </w:r>
      <w:r w:rsidRPr="004E015E">
        <w:rPr>
          <w:spacing w:val="2"/>
          <w:sz w:val="28"/>
        </w:rPr>
        <w:t xml:space="preserve"> </w:t>
      </w:r>
      <w:r w:rsidRPr="004E015E">
        <w:rPr>
          <w:sz w:val="28"/>
        </w:rPr>
        <w:t>научно-исследовательские</w:t>
      </w:r>
      <w:r w:rsidRPr="004E015E">
        <w:rPr>
          <w:spacing w:val="4"/>
          <w:sz w:val="28"/>
        </w:rPr>
        <w:t xml:space="preserve"> </w:t>
      </w:r>
      <w:r w:rsidRPr="004E015E">
        <w:rPr>
          <w:sz w:val="28"/>
        </w:rPr>
        <w:t>работы</w:t>
      </w:r>
      <w:r w:rsidRPr="004E015E">
        <w:rPr>
          <w:spacing w:val="6"/>
          <w:sz w:val="28"/>
        </w:rPr>
        <w:t xml:space="preserve"> </w:t>
      </w:r>
      <w:r w:rsidRPr="004E015E">
        <w:rPr>
          <w:sz w:val="28"/>
        </w:rPr>
        <w:t>участников</w:t>
      </w:r>
      <w:r w:rsidRPr="004E015E">
        <w:rPr>
          <w:spacing w:val="4"/>
          <w:sz w:val="28"/>
        </w:rPr>
        <w:t xml:space="preserve"> </w:t>
      </w:r>
      <w:r w:rsidRPr="004E015E">
        <w:rPr>
          <w:sz w:val="28"/>
        </w:rPr>
        <w:t>программы,</w:t>
      </w:r>
      <w:r w:rsidRPr="004E015E">
        <w:rPr>
          <w:spacing w:val="4"/>
          <w:sz w:val="28"/>
        </w:rPr>
        <w:t xml:space="preserve"> </w:t>
      </w:r>
      <w:r w:rsidRPr="004E015E">
        <w:rPr>
          <w:sz w:val="28"/>
        </w:rPr>
        <w:t>обзор</w:t>
      </w:r>
      <w:r w:rsidRPr="004E015E">
        <w:rPr>
          <w:spacing w:val="4"/>
          <w:sz w:val="28"/>
        </w:rPr>
        <w:t xml:space="preserve"> </w:t>
      </w:r>
      <w:r w:rsidRPr="004E015E">
        <w:rPr>
          <w:sz w:val="28"/>
        </w:rPr>
        <w:t>научно-популярной</w:t>
      </w:r>
      <w:r w:rsidRPr="004E015E">
        <w:rPr>
          <w:spacing w:val="5"/>
          <w:sz w:val="28"/>
        </w:rPr>
        <w:t xml:space="preserve"> </w:t>
      </w:r>
      <w:r w:rsidRPr="004E015E">
        <w:rPr>
          <w:sz w:val="28"/>
        </w:rPr>
        <w:t>и</w:t>
      </w:r>
      <w:r w:rsidRPr="004E015E">
        <w:rPr>
          <w:spacing w:val="-57"/>
          <w:sz w:val="28"/>
        </w:rPr>
        <w:t xml:space="preserve"> </w:t>
      </w:r>
      <w:r w:rsidRPr="004E015E">
        <w:rPr>
          <w:sz w:val="28"/>
        </w:rPr>
        <w:t>художественной</w:t>
      </w:r>
      <w:r w:rsidRPr="004E015E">
        <w:rPr>
          <w:spacing w:val="-1"/>
          <w:sz w:val="28"/>
        </w:rPr>
        <w:t xml:space="preserve"> </w:t>
      </w:r>
      <w:r w:rsidRPr="004E015E">
        <w:rPr>
          <w:sz w:val="28"/>
        </w:rPr>
        <w:t>литературы по профориентации,</w:t>
      </w:r>
      <w:r w:rsidRPr="004E015E">
        <w:rPr>
          <w:spacing w:val="-1"/>
          <w:sz w:val="28"/>
        </w:rPr>
        <w:t xml:space="preserve"> </w:t>
      </w:r>
      <w:r w:rsidRPr="004E015E">
        <w:rPr>
          <w:sz w:val="28"/>
        </w:rPr>
        <w:t>посещение</w:t>
      </w:r>
      <w:r w:rsidRPr="004E015E">
        <w:rPr>
          <w:spacing w:val="-1"/>
          <w:sz w:val="28"/>
        </w:rPr>
        <w:t xml:space="preserve"> </w:t>
      </w:r>
      <w:r w:rsidRPr="004E015E">
        <w:rPr>
          <w:sz w:val="28"/>
        </w:rPr>
        <w:t>ярмарок</w:t>
      </w:r>
      <w:r w:rsidRPr="004E015E">
        <w:rPr>
          <w:spacing w:val="-2"/>
          <w:sz w:val="28"/>
        </w:rPr>
        <w:t xml:space="preserve"> </w:t>
      </w:r>
      <w:r w:rsidRPr="004E015E">
        <w:rPr>
          <w:sz w:val="28"/>
        </w:rPr>
        <w:t>и фестивалей</w:t>
      </w:r>
      <w:r w:rsidRPr="004E015E">
        <w:rPr>
          <w:spacing w:val="-1"/>
          <w:sz w:val="28"/>
        </w:rPr>
        <w:t xml:space="preserve"> </w:t>
      </w:r>
      <w:r w:rsidRPr="004E015E">
        <w:rPr>
          <w:sz w:val="28"/>
        </w:rPr>
        <w:t>профессий.</w:t>
      </w:r>
    </w:p>
    <w:p w14:paraId="7DA37D24" w14:textId="77777777" w:rsidR="007A2310" w:rsidRPr="00C23619" w:rsidRDefault="007A2310" w:rsidP="007A2310">
      <w:pPr>
        <w:pStyle w:val="a5"/>
        <w:ind w:left="0" w:right="232" w:firstLine="708"/>
        <w:jc w:val="both"/>
        <w:rPr>
          <w:sz w:val="8"/>
        </w:rPr>
      </w:pPr>
    </w:p>
    <w:p w14:paraId="0404C212" w14:textId="77777777" w:rsidR="007A2310" w:rsidRPr="004E015E" w:rsidRDefault="007A2310" w:rsidP="007A2310">
      <w:pPr>
        <w:pStyle w:val="1"/>
        <w:spacing w:before="0" w:after="0" w:line="240" w:lineRule="auto"/>
        <w:ind w:left="921" w:hanging="213"/>
        <w:rPr>
          <w:rFonts w:ascii="Times New Roman" w:hAnsi="Times New Roman" w:cs="Times New Roman"/>
          <w:b/>
          <w:sz w:val="28"/>
        </w:rPr>
      </w:pPr>
      <w:r w:rsidRPr="004E015E">
        <w:rPr>
          <w:rFonts w:ascii="Times New Roman" w:hAnsi="Times New Roman" w:cs="Times New Roman"/>
          <w:b/>
          <w:sz w:val="28"/>
        </w:rPr>
        <w:t>Планируемые</w:t>
      </w:r>
      <w:r w:rsidRPr="004E015E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E015E">
        <w:rPr>
          <w:rFonts w:ascii="Times New Roman" w:hAnsi="Times New Roman" w:cs="Times New Roman"/>
          <w:b/>
          <w:sz w:val="28"/>
        </w:rPr>
        <w:t>результаты:</w:t>
      </w:r>
    </w:p>
    <w:p w14:paraId="4595E6E8" w14:textId="77777777" w:rsidR="007A2310" w:rsidRDefault="007A2310" w:rsidP="007A2310">
      <w:pPr>
        <w:pStyle w:val="a3"/>
        <w:widowControl w:val="0"/>
        <w:autoSpaceDE w:val="0"/>
        <w:autoSpaceDN w:val="0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Pr="004E015E">
        <w:rPr>
          <w:rFonts w:ascii="Times New Roman" w:hAnsi="Times New Roman" w:cs="Times New Roman"/>
          <w:sz w:val="28"/>
        </w:rPr>
        <w:t>представление</w:t>
      </w:r>
      <w:r w:rsidRPr="004E015E">
        <w:rPr>
          <w:rFonts w:ascii="Times New Roman" w:hAnsi="Times New Roman" w:cs="Times New Roman"/>
          <w:spacing w:val="-4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о</w:t>
      </w:r>
      <w:r w:rsidRPr="004E015E">
        <w:rPr>
          <w:rFonts w:ascii="Times New Roman" w:hAnsi="Times New Roman" w:cs="Times New Roman"/>
          <w:spacing w:val="-3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содержании</w:t>
      </w:r>
      <w:r w:rsidRPr="004E015E">
        <w:rPr>
          <w:rFonts w:ascii="Times New Roman" w:hAnsi="Times New Roman" w:cs="Times New Roman"/>
          <w:spacing w:val="-3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профессий;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22C83F3B" w14:textId="77777777" w:rsidR="007A2310" w:rsidRDefault="007A2310" w:rsidP="007A2310">
      <w:pPr>
        <w:pStyle w:val="a3"/>
        <w:widowControl w:val="0"/>
        <w:autoSpaceDE w:val="0"/>
        <w:autoSpaceDN w:val="0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E015E">
        <w:rPr>
          <w:rFonts w:ascii="Times New Roman" w:hAnsi="Times New Roman" w:cs="Times New Roman"/>
          <w:sz w:val="28"/>
          <w:szCs w:val="28"/>
        </w:rPr>
        <w:t>получение</w:t>
      </w:r>
      <w:r w:rsidRPr="004E01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015E">
        <w:rPr>
          <w:rFonts w:ascii="Times New Roman" w:hAnsi="Times New Roman" w:cs="Times New Roman"/>
          <w:sz w:val="28"/>
          <w:szCs w:val="28"/>
        </w:rPr>
        <w:t>информации</w:t>
      </w:r>
      <w:r w:rsidRPr="004E01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015E">
        <w:rPr>
          <w:rFonts w:ascii="Times New Roman" w:hAnsi="Times New Roman" w:cs="Times New Roman"/>
          <w:sz w:val="28"/>
          <w:szCs w:val="28"/>
        </w:rPr>
        <w:t>о</w:t>
      </w:r>
      <w:r w:rsidRPr="004E01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015E">
        <w:rPr>
          <w:rFonts w:ascii="Times New Roman" w:hAnsi="Times New Roman" w:cs="Times New Roman"/>
          <w:sz w:val="28"/>
          <w:szCs w:val="28"/>
        </w:rPr>
        <w:t>правилах</w:t>
      </w:r>
      <w:r w:rsidRPr="004E01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015E">
        <w:rPr>
          <w:rFonts w:ascii="Times New Roman" w:hAnsi="Times New Roman" w:cs="Times New Roman"/>
          <w:sz w:val="28"/>
          <w:szCs w:val="28"/>
        </w:rPr>
        <w:t>выбора</w:t>
      </w:r>
      <w:r w:rsidRPr="004E01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015E">
        <w:rPr>
          <w:rFonts w:ascii="Times New Roman" w:hAnsi="Times New Roman" w:cs="Times New Roman"/>
          <w:sz w:val="28"/>
          <w:szCs w:val="28"/>
        </w:rPr>
        <w:t>профессии;</w:t>
      </w:r>
      <w:r w:rsidRPr="004E01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72E71F4" w14:textId="77777777" w:rsidR="007A2310" w:rsidRDefault="007A2310" w:rsidP="007A2310">
      <w:pPr>
        <w:pStyle w:val="a3"/>
        <w:widowControl w:val="0"/>
        <w:autoSpaceDE w:val="0"/>
        <w:autoSpaceDN w:val="0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E015E">
        <w:rPr>
          <w:rFonts w:ascii="Times New Roman" w:hAnsi="Times New Roman" w:cs="Times New Roman"/>
          <w:sz w:val="28"/>
          <w:szCs w:val="28"/>
        </w:rPr>
        <w:t>терминология</w:t>
      </w:r>
      <w:r w:rsidRPr="004E01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015E">
        <w:rPr>
          <w:rFonts w:ascii="Times New Roman" w:hAnsi="Times New Roman" w:cs="Times New Roman"/>
          <w:sz w:val="28"/>
          <w:szCs w:val="28"/>
        </w:rPr>
        <w:t>профориентации</w:t>
      </w:r>
      <w:r w:rsidRPr="004E015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4E015E">
        <w:rPr>
          <w:rFonts w:ascii="Times New Roman" w:hAnsi="Times New Roman" w:cs="Times New Roman"/>
          <w:sz w:val="28"/>
          <w:szCs w:val="28"/>
        </w:rPr>
        <w:t>требования,</w:t>
      </w:r>
      <w:r w:rsidRPr="004E01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015E">
        <w:rPr>
          <w:rFonts w:ascii="Times New Roman" w:hAnsi="Times New Roman" w:cs="Times New Roman"/>
          <w:sz w:val="28"/>
          <w:szCs w:val="28"/>
        </w:rPr>
        <w:t>предъявляемые</w:t>
      </w:r>
      <w:r w:rsidRPr="004E01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015E">
        <w:rPr>
          <w:rFonts w:ascii="Times New Roman" w:hAnsi="Times New Roman" w:cs="Times New Roman"/>
          <w:sz w:val="28"/>
          <w:szCs w:val="28"/>
        </w:rPr>
        <w:t>к</w:t>
      </w:r>
      <w:r w:rsidRPr="004E015E">
        <w:rPr>
          <w:rFonts w:ascii="Times New Roman" w:hAnsi="Times New Roman" w:cs="Times New Roman"/>
          <w:spacing w:val="-2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человеку,</w:t>
      </w:r>
      <w:r w:rsidRPr="004E015E">
        <w:rPr>
          <w:rFonts w:ascii="Times New Roman" w:hAnsi="Times New Roman" w:cs="Times New Roman"/>
          <w:spacing w:val="-2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желающему</w:t>
      </w:r>
      <w:r w:rsidRPr="004E015E">
        <w:rPr>
          <w:rFonts w:ascii="Times New Roman" w:hAnsi="Times New Roman" w:cs="Times New Roman"/>
          <w:spacing w:val="-7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приобрести</w:t>
      </w:r>
      <w:r w:rsidRPr="004E015E">
        <w:rPr>
          <w:rFonts w:ascii="Times New Roman" w:hAnsi="Times New Roman" w:cs="Times New Roman"/>
          <w:spacing w:val="-1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данную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специальность;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4BD68E55" w14:textId="77777777" w:rsidR="007A2310" w:rsidRDefault="007A2310" w:rsidP="007A2310">
      <w:pPr>
        <w:pStyle w:val="a3"/>
        <w:widowControl w:val="0"/>
        <w:autoSpaceDE w:val="0"/>
        <w:autoSpaceDN w:val="0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Pr="004E015E">
        <w:rPr>
          <w:rFonts w:ascii="Times New Roman" w:hAnsi="Times New Roman" w:cs="Times New Roman"/>
          <w:sz w:val="28"/>
        </w:rPr>
        <w:t>пути</w:t>
      </w:r>
      <w:r w:rsidRPr="004E015E">
        <w:rPr>
          <w:rFonts w:ascii="Times New Roman" w:hAnsi="Times New Roman" w:cs="Times New Roman"/>
          <w:spacing w:val="-2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и</w:t>
      </w:r>
      <w:r w:rsidRPr="004E015E">
        <w:rPr>
          <w:rFonts w:ascii="Times New Roman" w:hAnsi="Times New Roman" w:cs="Times New Roman"/>
          <w:spacing w:val="1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условия</w:t>
      </w:r>
      <w:r w:rsidRPr="004E015E">
        <w:rPr>
          <w:rFonts w:ascii="Times New Roman" w:hAnsi="Times New Roman" w:cs="Times New Roman"/>
          <w:spacing w:val="-2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профессиональной</w:t>
      </w:r>
      <w:r w:rsidRPr="004E015E">
        <w:rPr>
          <w:rFonts w:ascii="Times New Roman" w:hAnsi="Times New Roman" w:cs="Times New Roman"/>
          <w:spacing w:val="-4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подготовки</w:t>
      </w:r>
      <w:r w:rsidRPr="004E015E">
        <w:rPr>
          <w:rFonts w:ascii="Times New Roman" w:hAnsi="Times New Roman" w:cs="Times New Roman"/>
          <w:spacing w:val="-2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с</w:t>
      </w:r>
      <w:r w:rsidRPr="004E015E">
        <w:rPr>
          <w:rFonts w:ascii="Times New Roman" w:hAnsi="Times New Roman" w:cs="Times New Roman"/>
          <w:spacing w:val="-1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учетом</w:t>
      </w:r>
      <w:r w:rsidRPr="004E015E">
        <w:rPr>
          <w:rFonts w:ascii="Times New Roman" w:hAnsi="Times New Roman" w:cs="Times New Roman"/>
          <w:spacing w:val="-2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реальных</w:t>
      </w:r>
      <w:r w:rsidRPr="004E015E">
        <w:rPr>
          <w:rFonts w:ascii="Times New Roman" w:hAnsi="Times New Roman" w:cs="Times New Roman"/>
          <w:spacing w:val="-1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возможностей трудоустройства;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011F33EA" w14:textId="77777777" w:rsidR="007A2310" w:rsidRDefault="007A2310" w:rsidP="007A2310">
      <w:pPr>
        <w:pStyle w:val="a3"/>
        <w:widowControl w:val="0"/>
        <w:autoSpaceDE w:val="0"/>
        <w:autoSpaceDN w:val="0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Pr="004E015E">
        <w:rPr>
          <w:rFonts w:ascii="Times New Roman" w:hAnsi="Times New Roman" w:cs="Times New Roman"/>
          <w:sz w:val="28"/>
        </w:rPr>
        <w:t>получение</w:t>
      </w:r>
      <w:r w:rsidRPr="004E015E">
        <w:rPr>
          <w:rFonts w:ascii="Times New Roman" w:hAnsi="Times New Roman" w:cs="Times New Roman"/>
          <w:spacing w:val="-5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подробной</w:t>
      </w:r>
      <w:r w:rsidRPr="004E015E">
        <w:rPr>
          <w:rFonts w:ascii="Times New Roman" w:hAnsi="Times New Roman" w:cs="Times New Roman"/>
          <w:spacing w:val="-5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информации</w:t>
      </w:r>
      <w:r w:rsidRPr="004E015E">
        <w:rPr>
          <w:rFonts w:ascii="Times New Roman" w:hAnsi="Times New Roman" w:cs="Times New Roman"/>
          <w:spacing w:val="-4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об</w:t>
      </w:r>
      <w:r w:rsidRPr="004E015E">
        <w:rPr>
          <w:rFonts w:ascii="Times New Roman" w:hAnsi="Times New Roman" w:cs="Times New Roman"/>
          <w:spacing w:val="-2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учебных</w:t>
      </w:r>
      <w:r w:rsidRPr="004E015E">
        <w:rPr>
          <w:rFonts w:ascii="Times New Roman" w:hAnsi="Times New Roman" w:cs="Times New Roman"/>
          <w:spacing w:val="-2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заведениях</w:t>
      </w:r>
      <w:r w:rsidRPr="004E015E">
        <w:rPr>
          <w:rFonts w:ascii="Times New Roman" w:hAnsi="Times New Roman" w:cs="Times New Roman"/>
          <w:spacing w:val="-5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и</w:t>
      </w:r>
      <w:r w:rsidRPr="004E015E">
        <w:rPr>
          <w:rFonts w:ascii="Times New Roman" w:hAnsi="Times New Roman" w:cs="Times New Roman"/>
          <w:spacing w:val="-3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различных</w:t>
      </w:r>
      <w:r w:rsidRPr="004E015E">
        <w:rPr>
          <w:rFonts w:ascii="Times New Roman" w:hAnsi="Times New Roman" w:cs="Times New Roman"/>
          <w:spacing w:val="-3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профессиях;</w:t>
      </w:r>
      <w:r w:rsidRPr="004E015E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2517541A" w14:textId="77777777" w:rsidR="007A2310" w:rsidRDefault="007A2310" w:rsidP="007A2310">
      <w:pPr>
        <w:pStyle w:val="a3"/>
        <w:widowControl w:val="0"/>
        <w:autoSpaceDE w:val="0"/>
        <w:autoSpaceDN w:val="0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Pr="004E015E">
        <w:rPr>
          <w:rFonts w:ascii="Times New Roman" w:hAnsi="Times New Roman" w:cs="Times New Roman"/>
          <w:sz w:val="28"/>
        </w:rPr>
        <w:t>знакомство</w:t>
      </w:r>
      <w:r w:rsidRPr="004E015E">
        <w:rPr>
          <w:rFonts w:ascii="Times New Roman" w:hAnsi="Times New Roman" w:cs="Times New Roman"/>
          <w:spacing w:val="-3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с</w:t>
      </w:r>
      <w:r w:rsidRPr="004E015E">
        <w:rPr>
          <w:rFonts w:ascii="Times New Roman" w:hAnsi="Times New Roman" w:cs="Times New Roman"/>
          <w:spacing w:val="-3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типами</w:t>
      </w:r>
      <w:r w:rsidRPr="004E015E">
        <w:rPr>
          <w:rFonts w:ascii="Times New Roman" w:hAnsi="Times New Roman" w:cs="Times New Roman"/>
          <w:spacing w:val="-5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обстоятельств</w:t>
      </w:r>
      <w:r w:rsidRPr="004E015E">
        <w:rPr>
          <w:rFonts w:ascii="Times New Roman" w:hAnsi="Times New Roman" w:cs="Times New Roman"/>
          <w:spacing w:val="-2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(факторами),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которые</w:t>
      </w:r>
      <w:r w:rsidRPr="004E015E">
        <w:rPr>
          <w:rFonts w:ascii="Times New Roman" w:hAnsi="Times New Roman" w:cs="Times New Roman"/>
          <w:spacing w:val="-5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необходимо учитывать</w:t>
      </w:r>
      <w:r w:rsidRPr="004E015E">
        <w:rPr>
          <w:rFonts w:ascii="Times New Roman" w:hAnsi="Times New Roman" w:cs="Times New Roman"/>
          <w:spacing w:val="-2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при</w:t>
      </w:r>
      <w:r w:rsidRPr="004E015E">
        <w:rPr>
          <w:rFonts w:ascii="Times New Roman" w:hAnsi="Times New Roman" w:cs="Times New Roman"/>
          <w:spacing w:val="-2"/>
          <w:sz w:val="28"/>
        </w:rPr>
        <w:t xml:space="preserve"> </w:t>
      </w:r>
      <w:r w:rsidRPr="004E015E">
        <w:rPr>
          <w:rFonts w:ascii="Times New Roman" w:hAnsi="Times New Roman" w:cs="Times New Roman"/>
          <w:sz w:val="28"/>
        </w:rPr>
        <w:t>выборе</w:t>
      </w:r>
      <w:r w:rsidRPr="004E015E"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профессии.</w:t>
      </w:r>
    </w:p>
    <w:p w14:paraId="0B0236DA" w14:textId="77777777" w:rsidR="007A2310" w:rsidRPr="00465261" w:rsidRDefault="007A2310" w:rsidP="007A2310">
      <w:pPr>
        <w:pStyle w:val="a3"/>
        <w:widowControl w:val="0"/>
        <w:autoSpaceDE w:val="0"/>
        <w:autoSpaceDN w:val="0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18"/>
          <w:szCs w:val="14"/>
        </w:rPr>
      </w:pPr>
    </w:p>
    <w:p w14:paraId="6EFEFA29" w14:textId="77777777" w:rsidR="007A2310" w:rsidRDefault="007A2310" w:rsidP="007A2310">
      <w:pPr>
        <w:pStyle w:val="a5"/>
        <w:spacing w:before="42"/>
        <w:ind w:left="981"/>
        <w:jc w:val="center"/>
        <w:rPr>
          <w:i/>
          <w:sz w:val="28"/>
        </w:rPr>
      </w:pPr>
      <w:r w:rsidRPr="00C23619">
        <w:rPr>
          <w:i/>
          <w:sz w:val="28"/>
        </w:rPr>
        <w:t>Основным</w:t>
      </w:r>
      <w:r w:rsidRPr="00C23619">
        <w:rPr>
          <w:i/>
          <w:spacing w:val="-4"/>
          <w:sz w:val="28"/>
        </w:rPr>
        <w:t xml:space="preserve"> </w:t>
      </w:r>
      <w:r w:rsidRPr="00C23619">
        <w:rPr>
          <w:i/>
          <w:sz w:val="28"/>
        </w:rPr>
        <w:t>результативным</w:t>
      </w:r>
      <w:r w:rsidRPr="00C23619">
        <w:rPr>
          <w:i/>
          <w:spacing w:val="-5"/>
          <w:sz w:val="28"/>
        </w:rPr>
        <w:t xml:space="preserve"> </w:t>
      </w:r>
      <w:r w:rsidRPr="00C23619">
        <w:rPr>
          <w:i/>
          <w:sz w:val="28"/>
        </w:rPr>
        <w:t>критериям</w:t>
      </w:r>
      <w:r w:rsidRPr="00C23619">
        <w:rPr>
          <w:i/>
          <w:spacing w:val="-1"/>
          <w:sz w:val="28"/>
        </w:rPr>
        <w:t xml:space="preserve"> </w:t>
      </w:r>
      <w:r w:rsidRPr="00C23619">
        <w:rPr>
          <w:i/>
          <w:sz w:val="28"/>
        </w:rPr>
        <w:t>и</w:t>
      </w:r>
      <w:r w:rsidRPr="00C23619">
        <w:rPr>
          <w:i/>
          <w:spacing w:val="-5"/>
          <w:sz w:val="28"/>
        </w:rPr>
        <w:t xml:space="preserve"> </w:t>
      </w:r>
      <w:r w:rsidRPr="00C23619">
        <w:rPr>
          <w:i/>
          <w:sz w:val="28"/>
        </w:rPr>
        <w:t>показателям</w:t>
      </w:r>
      <w:r w:rsidRPr="00C23619">
        <w:rPr>
          <w:i/>
          <w:spacing w:val="-4"/>
          <w:sz w:val="28"/>
        </w:rPr>
        <w:t xml:space="preserve"> </w:t>
      </w:r>
      <w:r w:rsidRPr="00C23619">
        <w:rPr>
          <w:i/>
          <w:sz w:val="28"/>
        </w:rPr>
        <w:t>эффективности</w:t>
      </w:r>
      <w:r w:rsidRPr="00C23619">
        <w:rPr>
          <w:i/>
          <w:spacing w:val="-3"/>
          <w:sz w:val="28"/>
        </w:rPr>
        <w:t xml:space="preserve"> </w:t>
      </w:r>
      <w:r w:rsidRPr="00C23619">
        <w:rPr>
          <w:i/>
          <w:sz w:val="28"/>
        </w:rPr>
        <w:t>профориентационной</w:t>
      </w:r>
      <w:r w:rsidRPr="00C23619">
        <w:rPr>
          <w:i/>
          <w:spacing w:val="-3"/>
          <w:sz w:val="28"/>
        </w:rPr>
        <w:t xml:space="preserve"> </w:t>
      </w:r>
      <w:r w:rsidRPr="00C23619">
        <w:rPr>
          <w:i/>
          <w:sz w:val="28"/>
        </w:rPr>
        <w:t>программы,</w:t>
      </w:r>
      <w:r w:rsidRPr="00C23619">
        <w:rPr>
          <w:i/>
          <w:spacing w:val="-3"/>
          <w:sz w:val="28"/>
        </w:rPr>
        <w:t xml:space="preserve"> </w:t>
      </w:r>
      <w:r w:rsidRPr="00C23619">
        <w:rPr>
          <w:i/>
          <w:sz w:val="28"/>
        </w:rPr>
        <w:t>прежде</w:t>
      </w:r>
      <w:r w:rsidRPr="00C23619">
        <w:rPr>
          <w:i/>
          <w:spacing w:val="-1"/>
          <w:sz w:val="28"/>
        </w:rPr>
        <w:t xml:space="preserve"> </w:t>
      </w:r>
      <w:r w:rsidRPr="00C23619">
        <w:rPr>
          <w:i/>
          <w:sz w:val="28"/>
        </w:rPr>
        <w:t>всего,</w:t>
      </w:r>
      <w:r w:rsidRPr="00C23619">
        <w:rPr>
          <w:i/>
          <w:spacing w:val="-3"/>
          <w:sz w:val="28"/>
        </w:rPr>
        <w:t xml:space="preserve"> </w:t>
      </w:r>
      <w:r w:rsidRPr="00C23619">
        <w:rPr>
          <w:i/>
          <w:sz w:val="28"/>
        </w:rPr>
        <w:t>относятся:</w:t>
      </w:r>
    </w:p>
    <w:p w14:paraId="46CFD87D" w14:textId="77777777" w:rsidR="007A2310" w:rsidRPr="00C23619" w:rsidRDefault="007A2310" w:rsidP="007A2310">
      <w:pPr>
        <w:pStyle w:val="a5"/>
        <w:spacing w:before="42"/>
        <w:ind w:left="981"/>
        <w:jc w:val="center"/>
        <w:rPr>
          <w:i/>
          <w:sz w:val="14"/>
        </w:rPr>
      </w:pPr>
    </w:p>
    <w:p w14:paraId="2EB110B2" w14:textId="77777777" w:rsidR="007A2310" w:rsidRPr="00C23619" w:rsidRDefault="007A2310" w:rsidP="007A2310">
      <w:pPr>
        <w:pStyle w:val="a3"/>
        <w:widowControl w:val="0"/>
        <w:numPr>
          <w:ilvl w:val="0"/>
          <w:numId w:val="4"/>
        </w:numPr>
        <w:tabs>
          <w:tab w:val="left" w:pos="1630"/>
        </w:tabs>
        <w:autoSpaceDE w:val="0"/>
        <w:autoSpaceDN w:val="0"/>
        <w:ind w:right="230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C23619">
        <w:rPr>
          <w:rFonts w:ascii="Times New Roman" w:hAnsi="Times New Roman" w:cs="Times New Roman"/>
          <w:i/>
          <w:sz w:val="28"/>
          <w:u w:val="single"/>
          <w:lang w:val="ru-RU"/>
        </w:rPr>
        <w:t>Д</w:t>
      </w:r>
      <w:r w:rsidRPr="00C23619">
        <w:rPr>
          <w:rFonts w:ascii="Times New Roman" w:hAnsi="Times New Roman" w:cs="Times New Roman"/>
          <w:i/>
          <w:sz w:val="28"/>
          <w:u w:val="single"/>
        </w:rPr>
        <w:t>остаточная информация о профессии и путях ее получения</w:t>
      </w:r>
      <w:r w:rsidRPr="00C23619">
        <w:rPr>
          <w:rFonts w:ascii="Times New Roman" w:hAnsi="Times New Roman" w:cs="Times New Roman"/>
          <w:i/>
          <w:sz w:val="28"/>
        </w:rPr>
        <w:t xml:space="preserve">. </w:t>
      </w:r>
      <w:r w:rsidRPr="00C23619">
        <w:rPr>
          <w:rFonts w:ascii="Times New Roman" w:hAnsi="Times New Roman" w:cs="Times New Roman"/>
          <w:sz w:val="28"/>
        </w:rPr>
        <w:t>Без ясного представления о содержании и условиях труда в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избираемой профессии воспитанник не сможет сделать обоснованного ее выбора. Показателем достаточности информации в данном случае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является ясное представление им требований профессии к человеку, конкретного места ее получения, потребностей общества в данных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специалистах.</w:t>
      </w:r>
    </w:p>
    <w:p w14:paraId="59DA5BF9" w14:textId="77777777" w:rsidR="007A2310" w:rsidRPr="00C23619" w:rsidRDefault="007A2310" w:rsidP="007A2310">
      <w:pPr>
        <w:pStyle w:val="a3"/>
        <w:widowControl w:val="0"/>
        <w:numPr>
          <w:ilvl w:val="0"/>
          <w:numId w:val="4"/>
        </w:numPr>
        <w:tabs>
          <w:tab w:val="left" w:pos="1630"/>
        </w:tabs>
        <w:autoSpaceDE w:val="0"/>
        <w:autoSpaceDN w:val="0"/>
        <w:ind w:right="232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C23619">
        <w:rPr>
          <w:rFonts w:ascii="Times New Roman" w:hAnsi="Times New Roman" w:cs="Times New Roman"/>
          <w:i/>
          <w:sz w:val="28"/>
          <w:u w:val="single"/>
          <w:lang w:val="ru-RU"/>
        </w:rPr>
        <w:t>П</w:t>
      </w:r>
      <w:proofErr w:type="spellStart"/>
      <w:r w:rsidRPr="00C23619">
        <w:rPr>
          <w:rFonts w:ascii="Times New Roman" w:hAnsi="Times New Roman" w:cs="Times New Roman"/>
          <w:i/>
          <w:sz w:val="28"/>
          <w:u w:val="single"/>
        </w:rPr>
        <w:t>отребность</w:t>
      </w:r>
      <w:proofErr w:type="spellEnd"/>
      <w:r w:rsidRPr="00C23619">
        <w:rPr>
          <w:rFonts w:ascii="Times New Roman" w:hAnsi="Times New Roman" w:cs="Times New Roman"/>
          <w:i/>
          <w:spacing w:val="1"/>
          <w:sz w:val="28"/>
          <w:u w:val="single"/>
        </w:rPr>
        <w:t xml:space="preserve"> </w:t>
      </w:r>
      <w:r w:rsidRPr="00C23619">
        <w:rPr>
          <w:rFonts w:ascii="Times New Roman" w:hAnsi="Times New Roman" w:cs="Times New Roman"/>
          <w:i/>
          <w:sz w:val="28"/>
          <w:u w:val="single"/>
        </w:rPr>
        <w:t>в</w:t>
      </w:r>
      <w:r w:rsidRPr="00C23619">
        <w:rPr>
          <w:rFonts w:ascii="Times New Roman" w:hAnsi="Times New Roman" w:cs="Times New Roman"/>
          <w:i/>
          <w:spacing w:val="1"/>
          <w:sz w:val="28"/>
          <w:u w:val="single"/>
        </w:rPr>
        <w:t xml:space="preserve"> </w:t>
      </w:r>
      <w:r w:rsidRPr="00C23619">
        <w:rPr>
          <w:rFonts w:ascii="Times New Roman" w:hAnsi="Times New Roman" w:cs="Times New Roman"/>
          <w:i/>
          <w:sz w:val="28"/>
          <w:u w:val="single"/>
        </w:rPr>
        <w:t>обоснованном</w:t>
      </w:r>
      <w:r w:rsidRPr="00C23619">
        <w:rPr>
          <w:rFonts w:ascii="Times New Roman" w:hAnsi="Times New Roman" w:cs="Times New Roman"/>
          <w:i/>
          <w:spacing w:val="1"/>
          <w:sz w:val="28"/>
          <w:u w:val="single"/>
        </w:rPr>
        <w:t xml:space="preserve"> </w:t>
      </w:r>
      <w:r w:rsidRPr="00C23619">
        <w:rPr>
          <w:rFonts w:ascii="Times New Roman" w:hAnsi="Times New Roman" w:cs="Times New Roman"/>
          <w:i/>
          <w:sz w:val="28"/>
          <w:u w:val="single"/>
        </w:rPr>
        <w:t>выборе</w:t>
      </w:r>
      <w:r w:rsidRPr="00C23619">
        <w:rPr>
          <w:rFonts w:ascii="Times New Roman" w:hAnsi="Times New Roman" w:cs="Times New Roman"/>
          <w:i/>
          <w:spacing w:val="1"/>
          <w:sz w:val="28"/>
          <w:u w:val="single"/>
        </w:rPr>
        <w:t xml:space="preserve"> </w:t>
      </w:r>
      <w:r w:rsidRPr="00C23619">
        <w:rPr>
          <w:rFonts w:ascii="Times New Roman" w:hAnsi="Times New Roman" w:cs="Times New Roman"/>
          <w:i/>
          <w:sz w:val="28"/>
          <w:u w:val="single"/>
        </w:rPr>
        <w:t>профессии</w:t>
      </w:r>
      <w:r w:rsidRPr="00C23619">
        <w:rPr>
          <w:rFonts w:ascii="Times New Roman" w:hAnsi="Times New Roman" w:cs="Times New Roman"/>
          <w:i/>
          <w:sz w:val="28"/>
        </w:rPr>
        <w:t xml:space="preserve">. </w:t>
      </w:r>
      <w:r w:rsidRPr="00C23619">
        <w:rPr>
          <w:rFonts w:ascii="Times New Roman" w:hAnsi="Times New Roman" w:cs="Times New Roman"/>
          <w:sz w:val="28"/>
        </w:rPr>
        <w:t>Показатели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сформированности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потребности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в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обоснованном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профессиональном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выборе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профессии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–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это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самостоятельно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проявляемая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воспитанником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активность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по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получению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необходимой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информации о той или иной профессии, желание (не обязательно реализуемое, но проявляемое) пробы своих сил в конкретных областях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деятельности,</w:t>
      </w:r>
      <w:r w:rsidRPr="00C23619">
        <w:rPr>
          <w:rFonts w:ascii="Times New Roman" w:hAnsi="Times New Roman" w:cs="Times New Roman"/>
          <w:spacing w:val="-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самостоятельное</w:t>
      </w:r>
      <w:r w:rsidRPr="00C23619">
        <w:rPr>
          <w:rFonts w:ascii="Times New Roman" w:hAnsi="Times New Roman" w:cs="Times New Roman"/>
          <w:spacing w:val="-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составление</w:t>
      </w:r>
      <w:r w:rsidRPr="00C23619">
        <w:rPr>
          <w:rFonts w:ascii="Times New Roman" w:hAnsi="Times New Roman" w:cs="Times New Roman"/>
          <w:spacing w:val="-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своего</w:t>
      </w:r>
      <w:r w:rsidRPr="00C23619">
        <w:rPr>
          <w:rFonts w:ascii="Times New Roman" w:hAnsi="Times New Roman" w:cs="Times New Roman"/>
          <w:spacing w:val="-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профессионального плана.</w:t>
      </w:r>
    </w:p>
    <w:p w14:paraId="29073B19" w14:textId="77777777" w:rsidR="007A2310" w:rsidRPr="00C23619" w:rsidRDefault="007A2310" w:rsidP="007A2310">
      <w:pPr>
        <w:pStyle w:val="a3"/>
        <w:widowControl w:val="0"/>
        <w:numPr>
          <w:ilvl w:val="0"/>
          <w:numId w:val="4"/>
        </w:numPr>
        <w:tabs>
          <w:tab w:val="left" w:pos="1630"/>
        </w:tabs>
        <w:autoSpaceDE w:val="0"/>
        <w:autoSpaceDN w:val="0"/>
        <w:ind w:right="229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C23619">
        <w:rPr>
          <w:rFonts w:ascii="Times New Roman" w:hAnsi="Times New Roman" w:cs="Times New Roman"/>
          <w:i/>
          <w:sz w:val="28"/>
          <w:u w:val="single"/>
          <w:lang w:val="ru-RU"/>
        </w:rPr>
        <w:t>У</w:t>
      </w:r>
      <w:proofErr w:type="spellStart"/>
      <w:r w:rsidRPr="00C23619">
        <w:rPr>
          <w:rFonts w:ascii="Times New Roman" w:hAnsi="Times New Roman" w:cs="Times New Roman"/>
          <w:i/>
          <w:sz w:val="28"/>
          <w:u w:val="single"/>
        </w:rPr>
        <w:t>веренность</w:t>
      </w:r>
      <w:proofErr w:type="spellEnd"/>
      <w:r w:rsidRPr="00C23619">
        <w:rPr>
          <w:rFonts w:ascii="Times New Roman" w:hAnsi="Times New Roman" w:cs="Times New Roman"/>
          <w:i/>
          <w:spacing w:val="1"/>
          <w:sz w:val="28"/>
          <w:u w:val="single"/>
        </w:rPr>
        <w:t xml:space="preserve"> </w:t>
      </w:r>
      <w:r w:rsidRPr="00C23619">
        <w:rPr>
          <w:rFonts w:ascii="Times New Roman" w:hAnsi="Times New Roman" w:cs="Times New Roman"/>
          <w:i/>
          <w:sz w:val="28"/>
          <w:u w:val="single"/>
        </w:rPr>
        <w:t>воспитанника</w:t>
      </w:r>
      <w:r w:rsidRPr="00C23619">
        <w:rPr>
          <w:rFonts w:ascii="Times New Roman" w:hAnsi="Times New Roman" w:cs="Times New Roman"/>
          <w:i/>
          <w:spacing w:val="1"/>
          <w:sz w:val="28"/>
          <w:u w:val="single"/>
        </w:rPr>
        <w:t xml:space="preserve"> </w:t>
      </w:r>
      <w:r w:rsidRPr="00C23619">
        <w:rPr>
          <w:rFonts w:ascii="Times New Roman" w:hAnsi="Times New Roman" w:cs="Times New Roman"/>
          <w:i/>
          <w:sz w:val="28"/>
          <w:u w:val="single"/>
        </w:rPr>
        <w:t>в</w:t>
      </w:r>
      <w:r w:rsidRPr="00C23619">
        <w:rPr>
          <w:rFonts w:ascii="Times New Roman" w:hAnsi="Times New Roman" w:cs="Times New Roman"/>
          <w:i/>
          <w:spacing w:val="1"/>
          <w:sz w:val="28"/>
          <w:u w:val="single"/>
        </w:rPr>
        <w:t xml:space="preserve"> </w:t>
      </w:r>
      <w:r w:rsidRPr="00C23619">
        <w:rPr>
          <w:rFonts w:ascii="Times New Roman" w:hAnsi="Times New Roman" w:cs="Times New Roman"/>
          <w:i/>
          <w:sz w:val="28"/>
          <w:u w:val="single"/>
        </w:rPr>
        <w:t>социальной</w:t>
      </w:r>
      <w:r w:rsidRPr="00C23619">
        <w:rPr>
          <w:rFonts w:ascii="Times New Roman" w:hAnsi="Times New Roman" w:cs="Times New Roman"/>
          <w:i/>
          <w:spacing w:val="1"/>
          <w:sz w:val="28"/>
          <w:u w:val="single"/>
        </w:rPr>
        <w:t xml:space="preserve"> </w:t>
      </w:r>
      <w:r w:rsidRPr="00C23619">
        <w:rPr>
          <w:rFonts w:ascii="Times New Roman" w:hAnsi="Times New Roman" w:cs="Times New Roman"/>
          <w:i/>
          <w:sz w:val="28"/>
          <w:u w:val="single"/>
        </w:rPr>
        <w:t>значимости</w:t>
      </w:r>
      <w:r w:rsidRPr="00C23619">
        <w:rPr>
          <w:rFonts w:ascii="Times New Roman" w:hAnsi="Times New Roman" w:cs="Times New Roman"/>
          <w:i/>
          <w:spacing w:val="1"/>
          <w:sz w:val="28"/>
          <w:u w:val="single"/>
        </w:rPr>
        <w:t xml:space="preserve"> </w:t>
      </w:r>
      <w:r w:rsidRPr="00C23619">
        <w:rPr>
          <w:rFonts w:ascii="Times New Roman" w:hAnsi="Times New Roman" w:cs="Times New Roman"/>
          <w:i/>
          <w:sz w:val="28"/>
          <w:u w:val="single"/>
        </w:rPr>
        <w:t>труда</w:t>
      </w:r>
      <w:r w:rsidRPr="00C23619">
        <w:rPr>
          <w:rFonts w:ascii="Times New Roman" w:hAnsi="Times New Roman" w:cs="Times New Roman"/>
          <w:sz w:val="28"/>
        </w:rPr>
        <w:t>, т.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е.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сформированное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отношение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к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нему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как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к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жизненной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ценности.</w:t>
      </w:r>
    </w:p>
    <w:p w14:paraId="1572E72E" w14:textId="77777777" w:rsidR="007A2310" w:rsidRPr="00C23619" w:rsidRDefault="007A2310" w:rsidP="007A2310">
      <w:pPr>
        <w:pStyle w:val="a3"/>
        <w:widowControl w:val="0"/>
        <w:numPr>
          <w:ilvl w:val="0"/>
          <w:numId w:val="4"/>
        </w:numPr>
        <w:tabs>
          <w:tab w:val="left" w:pos="1630"/>
        </w:tabs>
        <w:autoSpaceDE w:val="0"/>
        <w:autoSpaceDN w:val="0"/>
        <w:ind w:right="239" w:firstLine="708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  <w:lang w:val="ru-RU"/>
        </w:rPr>
        <w:t>С</w:t>
      </w:r>
      <w:proofErr w:type="spellStart"/>
      <w:r w:rsidRPr="00C23619">
        <w:rPr>
          <w:rFonts w:ascii="Times New Roman" w:hAnsi="Times New Roman" w:cs="Times New Roman"/>
          <w:i/>
          <w:sz w:val="28"/>
          <w:u w:val="single"/>
        </w:rPr>
        <w:t>тепень</w:t>
      </w:r>
      <w:proofErr w:type="spellEnd"/>
      <w:r w:rsidRPr="00C23619">
        <w:rPr>
          <w:rFonts w:ascii="Times New Roman" w:hAnsi="Times New Roman" w:cs="Times New Roman"/>
          <w:i/>
          <w:sz w:val="28"/>
          <w:u w:val="single"/>
        </w:rPr>
        <w:t xml:space="preserve"> самопознания воспитанника</w:t>
      </w:r>
      <w:r w:rsidRPr="00C23619">
        <w:rPr>
          <w:rFonts w:ascii="Times New Roman" w:hAnsi="Times New Roman" w:cs="Times New Roman"/>
          <w:sz w:val="28"/>
          <w:u w:val="single"/>
        </w:rPr>
        <w:t>.</w:t>
      </w:r>
      <w:r w:rsidRPr="00C23619">
        <w:rPr>
          <w:rFonts w:ascii="Times New Roman" w:hAnsi="Times New Roman" w:cs="Times New Roman"/>
          <w:sz w:val="28"/>
        </w:rPr>
        <w:t xml:space="preserve"> От того, насколько глубоко он сможет изучить свои профессионально важные качества,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во</w:t>
      </w:r>
      <w:r w:rsidRPr="00C23619">
        <w:rPr>
          <w:rFonts w:ascii="Times New Roman" w:hAnsi="Times New Roman" w:cs="Times New Roman"/>
          <w:spacing w:val="-2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многом</w:t>
      </w:r>
      <w:r w:rsidRPr="00C23619">
        <w:rPr>
          <w:rFonts w:ascii="Times New Roman" w:hAnsi="Times New Roman" w:cs="Times New Roman"/>
          <w:spacing w:val="-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будет зависеть</w:t>
      </w:r>
      <w:r w:rsidRPr="00C23619">
        <w:rPr>
          <w:rFonts w:ascii="Times New Roman" w:hAnsi="Times New Roman" w:cs="Times New Roman"/>
          <w:spacing w:val="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обоснованность его</w:t>
      </w:r>
      <w:r w:rsidRPr="00C23619">
        <w:rPr>
          <w:rFonts w:ascii="Times New Roman" w:hAnsi="Times New Roman" w:cs="Times New Roman"/>
          <w:spacing w:val="-1"/>
          <w:sz w:val="28"/>
        </w:rPr>
        <w:t xml:space="preserve"> </w:t>
      </w:r>
      <w:r w:rsidRPr="00C23619">
        <w:rPr>
          <w:rFonts w:ascii="Times New Roman" w:hAnsi="Times New Roman" w:cs="Times New Roman"/>
          <w:sz w:val="28"/>
        </w:rPr>
        <w:t>выбора.</w:t>
      </w:r>
    </w:p>
    <w:p w14:paraId="2E5E161F" w14:textId="48D11D6C" w:rsidR="00EA5EEC" w:rsidRPr="00A55037" w:rsidRDefault="007A2310" w:rsidP="00A55037">
      <w:pPr>
        <w:pStyle w:val="a3"/>
        <w:widowControl w:val="0"/>
        <w:numPr>
          <w:ilvl w:val="0"/>
          <w:numId w:val="4"/>
        </w:numPr>
        <w:tabs>
          <w:tab w:val="left" w:pos="1630"/>
        </w:tabs>
        <w:autoSpaceDE w:val="0"/>
        <w:autoSpaceDN w:val="0"/>
        <w:ind w:left="1629" w:hanging="709"/>
        <w:contextualSpacing w:val="0"/>
        <w:jc w:val="both"/>
        <w:rPr>
          <w:rFonts w:ascii="Times New Roman" w:hAnsi="Times New Roman" w:cs="Times New Roman"/>
          <w:sz w:val="28"/>
          <w:u w:val="single"/>
        </w:rPr>
      </w:pPr>
      <w:r w:rsidRPr="00C23619">
        <w:rPr>
          <w:rFonts w:ascii="Times New Roman" w:hAnsi="Times New Roman" w:cs="Times New Roman"/>
          <w:i/>
          <w:sz w:val="28"/>
          <w:u w:val="single"/>
          <w:lang w:val="ru-RU"/>
        </w:rPr>
        <w:lastRenderedPageBreak/>
        <w:t>На</w:t>
      </w:r>
      <w:proofErr w:type="spellStart"/>
      <w:r w:rsidRPr="00C23619">
        <w:rPr>
          <w:rFonts w:ascii="Times New Roman" w:hAnsi="Times New Roman" w:cs="Times New Roman"/>
          <w:i/>
          <w:sz w:val="28"/>
          <w:u w:val="single"/>
        </w:rPr>
        <w:t>личие</w:t>
      </w:r>
      <w:proofErr w:type="spellEnd"/>
      <w:r w:rsidRPr="00C23619">
        <w:rPr>
          <w:rFonts w:ascii="Times New Roman" w:hAnsi="Times New Roman" w:cs="Times New Roman"/>
          <w:i/>
          <w:spacing w:val="-2"/>
          <w:sz w:val="28"/>
          <w:u w:val="single"/>
        </w:rPr>
        <w:t xml:space="preserve"> </w:t>
      </w:r>
      <w:r w:rsidRPr="00C23619">
        <w:rPr>
          <w:rFonts w:ascii="Times New Roman" w:hAnsi="Times New Roman" w:cs="Times New Roman"/>
          <w:i/>
          <w:sz w:val="28"/>
          <w:u w:val="single"/>
        </w:rPr>
        <w:t>у</w:t>
      </w:r>
      <w:r w:rsidRPr="00C23619">
        <w:rPr>
          <w:rFonts w:ascii="Times New Roman" w:hAnsi="Times New Roman" w:cs="Times New Roman"/>
          <w:i/>
          <w:spacing w:val="-2"/>
          <w:sz w:val="28"/>
          <w:u w:val="single"/>
        </w:rPr>
        <w:t xml:space="preserve"> </w:t>
      </w:r>
      <w:r w:rsidRPr="00C23619">
        <w:rPr>
          <w:rFonts w:ascii="Times New Roman" w:hAnsi="Times New Roman" w:cs="Times New Roman"/>
          <w:i/>
          <w:sz w:val="28"/>
          <w:u w:val="single"/>
        </w:rPr>
        <w:t>воспитанника</w:t>
      </w:r>
      <w:r w:rsidRPr="00C23619">
        <w:rPr>
          <w:rFonts w:ascii="Times New Roman" w:hAnsi="Times New Roman" w:cs="Times New Roman"/>
          <w:i/>
          <w:spacing w:val="-1"/>
          <w:sz w:val="28"/>
          <w:u w:val="single"/>
        </w:rPr>
        <w:t xml:space="preserve"> </w:t>
      </w:r>
      <w:r w:rsidRPr="00C23619">
        <w:rPr>
          <w:rFonts w:ascii="Times New Roman" w:hAnsi="Times New Roman" w:cs="Times New Roman"/>
          <w:i/>
          <w:sz w:val="28"/>
          <w:u w:val="single"/>
        </w:rPr>
        <w:t>обоснованного</w:t>
      </w:r>
      <w:r w:rsidRPr="00C23619">
        <w:rPr>
          <w:rFonts w:ascii="Times New Roman" w:hAnsi="Times New Roman" w:cs="Times New Roman"/>
          <w:i/>
          <w:spacing w:val="-1"/>
          <w:sz w:val="28"/>
          <w:u w:val="single"/>
        </w:rPr>
        <w:t xml:space="preserve"> </w:t>
      </w:r>
      <w:r w:rsidRPr="00C23619">
        <w:rPr>
          <w:rFonts w:ascii="Times New Roman" w:hAnsi="Times New Roman" w:cs="Times New Roman"/>
          <w:i/>
          <w:sz w:val="28"/>
          <w:u w:val="single"/>
        </w:rPr>
        <w:t>профессионального</w:t>
      </w:r>
      <w:r w:rsidRPr="00C23619">
        <w:rPr>
          <w:rFonts w:ascii="Times New Roman" w:hAnsi="Times New Roman" w:cs="Times New Roman"/>
          <w:i/>
          <w:spacing w:val="-1"/>
          <w:sz w:val="28"/>
          <w:u w:val="single"/>
        </w:rPr>
        <w:t xml:space="preserve"> </w:t>
      </w:r>
      <w:r w:rsidRPr="00C23619">
        <w:rPr>
          <w:rFonts w:ascii="Times New Roman" w:hAnsi="Times New Roman" w:cs="Times New Roman"/>
          <w:i/>
          <w:sz w:val="28"/>
          <w:u w:val="single"/>
        </w:rPr>
        <w:t>плана</w:t>
      </w:r>
      <w:r w:rsidRPr="00C23619">
        <w:rPr>
          <w:rFonts w:ascii="Times New Roman" w:hAnsi="Times New Roman" w:cs="Times New Roman"/>
          <w:sz w:val="28"/>
          <w:u w:val="single"/>
        </w:rPr>
        <w:t>.</w:t>
      </w:r>
    </w:p>
    <w:p w14:paraId="6A83645F" w14:textId="77777777" w:rsidR="007A2310" w:rsidRPr="004F6B3E" w:rsidRDefault="007A2310" w:rsidP="007A2310">
      <w:pPr>
        <w:spacing w:line="240" w:lineRule="auto"/>
        <w:ind w:right="-102" w:firstLine="705"/>
        <w:jc w:val="center"/>
        <w:rPr>
          <w:rFonts w:ascii="Times New Roman" w:hAnsi="Times New Roman"/>
          <w:b/>
          <w:sz w:val="28"/>
          <w:szCs w:val="24"/>
        </w:rPr>
      </w:pPr>
      <w:r w:rsidRPr="004F6B3E">
        <w:rPr>
          <w:rFonts w:ascii="Times New Roman" w:hAnsi="Times New Roman"/>
          <w:b/>
          <w:sz w:val="28"/>
          <w:szCs w:val="24"/>
        </w:rPr>
        <w:t>Этапы реализации Проекта</w:t>
      </w:r>
    </w:p>
    <w:p w14:paraId="4DAE8ACB" w14:textId="77777777" w:rsidR="007A2310" w:rsidRPr="004F6B3E" w:rsidRDefault="007A2310" w:rsidP="007A2310">
      <w:pPr>
        <w:spacing w:line="240" w:lineRule="auto"/>
        <w:ind w:right="-102"/>
        <w:jc w:val="both"/>
        <w:rPr>
          <w:rFonts w:ascii="Times New Roman" w:hAnsi="Times New Roman"/>
          <w:sz w:val="28"/>
          <w:szCs w:val="24"/>
        </w:rPr>
      </w:pPr>
      <w:r w:rsidRPr="004F6B3E">
        <w:rPr>
          <w:rFonts w:ascii="Times New Roman" w:hAnsi="Times New Roman"/>
          <w:sz w:val="28"/>
          <w:szCs w:val="24"/>
        </w:rPr>
        <w:t>Для</w:t>
      </w:r>
      <w:r w:rsidRPr="004F6B3E">
        <w:rPr>
          <w:rFonts w:ascii="Times New Roman" w:hAnsi="Times New Roman"/>
          <w:sz w:val="28"/>
          <w:szCs w:val="24"/>
        </w:rPr>
        <w:tab/>
        <w:t>реализации</w:t>
      </w:r>
      <w:r w:rsidRPr="004F6B3E">
        <w:rPr>
          <w:rFonts w:ascii="Times New Roman" w:hAnsi="Times New Roman"/>
          <w:sz w:val="28"/>
          <w:szCs w:val="24"/>
        </w:rPr>
        <w:tab/>
        <w:t>Проекта</w:t>
      </w:r>
      <w:r w:rsidRPr="004F6B3E">
        <w:rPr>
          <w:rFonts w:ascii="Times New Roman" w:hAnsi="Times New Roman"/>
          <w:sz w:val="28"/>
          <w:szCs w:val="24"/>
        </w:rPr>
        <w:tab/>
        <w:t>в</w:t>
      </w:r>
      <w:r w:rsidRPr="004F6B3E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lang w:val="ru-RU"/>
        </w:rPr>
        <w:t xml:space="preserve">школе </w:t>
      </w:r>
      <w:r w:rsidRPr="004F6B3E">
        <w:rPr>
          <w:rFonts w:ascii="Times New Roman" w:hAnsi="Times New Roman"/>
          <w:sz w:val="28"/>
          <w:szCs w:val="24"/>
        </w:rPr>
        <w:t>создаются организационные и методические условия.</w:t>
      </w:r>
    </w:p>
    <w:p w14:paraId="3C0F785F" w14:textId="77777777" w:rsidR="007A2310" w:rsidRPr="004F6B3E" w:rsidRDefault="007A2310" w:rsidP="007A2310">
      <w:pPr>
        <w:spacing w:line="240" w:lineRule="auto"/>
        <w:ind w:right="-102" w:firstLine="705"/>
        <w:jc w:val="both"/>
        <w:rPr>
          <w:rFonts w:ascii="Times New Roman" w:hAnsi="Times New Roman"/>
          <w:sz w:val="28"/>
          <w:szCs w:val="24"/>
        </w:rPr>
      </w:pPr>
      <w:r w:rsidRPr="004F6B3E">
        <w:rPr>
          <w:rFonts w:ascii="Times New Roman" w:hAnsi="Times New Roman"/>
          <w:sz w:val="28"/>
          <w:szCs w:val="24"/>
        </w:rPr>
        <w:t>1.</w:t>
      </w:r>
      <w:r w:rsidRPr="004F6B3E">
        <w:rPr>
          <w:rFonts w:ascii="Times New Roman" w:hAnsi="Times New Roman"/>
          <w:sz w:val="28"/>
          <w:szCs w:val="24"/>
        </w:rPr>
        <w:tab/>
        <w:t xml:space="preserve">Приказом </w:t>
      </w:r>
      <w:proofErr w:type="gramStart"/>
      <w:r w:rsidRPr="004F6B3E">
        <w:rPr>
          <w:rFonts w:ascii="Times New Roman" w:hAnsi="Times New Roman"/>
          <w:sz w:val="28"/>
          <w:szCs w:val="24"/>
        </w:rPr>
        <w:t>определяются  ответственные</w:t>
      </w:r>
      <w:proofErr w:type="gramEnd"/>
      <w:r w:rsidRPr="004F6B3E">
        <w:rPr>
          <w:rFonts w:ascii="Times New Roman" w:hAnsi="Times New Roman"/>
          <w:sz w:val="28"/>
          <w:szCs w:val="24"/>
        </w:rPr>
        <w:t xml:space="preserve"> лица:</w:t>
      </w:r>
    </w:p>
    <w:p w14:paraId="38899A32" w14:textId="77777777" w:rsidR="007A2310" w:rsidRPr="004F6B3E" w:rsidRDefault="007A2310" w:rsidP="007A2310">
      <w:pPr>
        <w:spacing w:line="240" w:lineRule="auto"/>
        <w:ind w:right="-102" w:firstLine="705"/>
        <w:jc w:val="both"/>
        <w:rPr>
          <w:rFonts w:ascii="Times New Roman" w:hAnsi="Times New Roman"/>
          <w:sz w:val="28"/>
          <w:szCs w:val="24"/>
        </w:rPr>
      </w:pPr>
      <w:r w:rsidRPr="004F6B3E">
        <w:rPr>
          <w:rFonts w:ascii="Times New Roman" w:hAnsi="Times New Roman"/>
          <w:sz w:val="28"/>
          <w:szCs w:val="24"/>
        </w:rPr>
        <w:t>-</w:t>
      </w:r>
      <w:r w:rsidRPr="004F6B3E">
        <w:rPr>
          <w:rFonts w:ascii="Times New Roman" w:hAnsi="Times New Roman"/>
          <w:sz w:val="28"/>
          <w:szCs w:val="24"/>
        </w:rPr>
        <w:tab/>
        <w:t>администратора школы, ответственного за координацию работы на уровне школы и коммуникацию с региональным оператором (назначается территориальным администратором либо региональным оператором);</w:t>
      </w:r>
    </w:p>
    <w:p w14:paraId="11ED4729" w14:textId="77777777" w:rsidR="007A2310" w:rsidRPr="004F6B3E" w:rsidRDefault="007A2310" w:rsidP="007A2310">
      <w:pPr>
        <w:spacing w:line="240" w:lineRule="auto"/>
        <w:ind w:right="-102" w:firstLine="705"/>
        <w:jc w:val="both"/>
        <w:rPr>
          <w:rFonts w:ascii="Times New Roman" w:hAnsi="Times New Roman"/>
          <w:sz w:val="28"/>
          <w:szCs w:val="24"/>
        </w:rPr>
      </w:pPr>
      <w:r w:rsidRPr="004F6B3E">
        <w:rPr>
          <w:rFonts w:ascii="Times New Roman" w:hAnsi="Times New Roman"/>
          <w:sz w:val="28"/>
          <w:szCs w:val="24"/>
        </w:rPr>
        <w:t>-</w:t>
      </w:r>
      <w:r w:rsidRPr="004F6B3E">
        <w:rPr>
          <w:rFonts w:ascii="Times New Roman" w:hAnsi="Times New Roman"/>
          <w:sz w:val="28"/>
          <w:szCs w:val="24"/>
        </w:rPr>
        <w:tab/>
        <w:t>педагога-навигатора(</w:t>
      </w:r>
      <w:proofErr w:type="spellStart"/>
      <w:r w:rsidRPr="004F6B3E">
        <w:rPr>
          <w:rFonts w:ascii="Times New Roman" w:hAnsi="Times New Roman"/>
          <w:sz w:val="28"/>
          <w:szCs w:val="24"/>
        </w:rPr>
        <w:t>ов</w:t>
      </w:r>
      <w:proofErr w:type="spellEnd"/>
      <w:r w:rsidRPr="004F6B3E">
        <w:rPr>
          <w:rFonts w:ascii="Times New Roman" w:hAnsi="Times New Roman"/>
          <w:sz w:val="28"/>
          <w:szCs w:val="24"/>
        </w:rPr>
        <w:t>), т.е. специалиста(</w:t>
      </w:r>
      <w:proofErr w:type="spellStart"/>
      <w:r w:rsidRPr="004F6B3E">
        <w:rPr>
          <w:rFonts w:ascii="Times New Roman" w:hAnsi="Times New Roman"/>
          <w:sz w:val="28"/>
          <w:szCs w:val="24"/>
        </w:rPr>
        <w:t>ов</w:t>
      </w:r>
      <w:proofErr w:type="spellEnd"/>
      <w:r w:rsidRPr="004F6B3E">
        <w:rPr>
          <w:rFonts w:ascii="Times New Roman" w:hAnsi="Times New Roman"/>
          <w:sz w:val="28"/>
          <w:szCs w:val="24"/>
        </w:rPr>
        <w:t>) по организации профориентационной работы из числа педагогических работников (педагог-предметник, классный руководитель, педагог-психолог и др.</w:t>
      </w:r>
      <w:proofErr w:type="gramStart"/>
      <w:r w:rsidRPr="004F6B3E">
        <w:rPr>
          <w:rFonts w:ascii="Times New Roman" w:hAnsi="Times New Roman"/>
          <w:sz w:val="28"/>
          <w:szCs w:val="24"/>
        </w:rPr>
        <w:t>)..</w:t>
      </w:r>
      <w:proofErr w:type="gramEnd"/>
    </w:p>
    <w:p w14:paraId="56CF9EF3" w14:textId="77777777" w:rsidR="007A2310" w:rsidRPr="004F6B3E" w:rsidRDefault="007A2310" w:rsidP="007A2310">
      <w:pPr>
        <w:spacing w:line="240" w:lineRule="auto"/>
        <w:ind w:right="-102" w:firstLine="705"/>
        <w:jc w:val="both"/>
        <w:rPr>
          <w:rFonts w:ascii="Times New Roman" w:hAnsi="Times New Roman"/>
          <w:sz w:val="28"/>
          <w:szCs w:val="24"/>
        </w:rPr>
      </w:pPr>
      <w:r w:rsidRPr="004F6B3E">
        <w:rPr>
          <w:rFonts w:ascii="Times New Roman" w:hAnsi="Times New Roman"/>
          <w:sz w:val="28"/>
          <w:szCs w:val="24"/>
        </w:rPr>
        <w:t>2.</w:t>
      </w:r>
      <w:r w:rsidRPr="004F6B3E">
        <w:rPr>
          <w:rFonts w:ascii="Times New Roman" w:hAnsi="Times New Roman"/>
          <w:sz w:val="28"/>
          <w:szCs w:val="24"/>
        </w:rPr>
        <w:tab/>
        <w:t>Формируется список участников профориентационных мероприятий из числа обучающихся 6-11 классов (формирование учебных групп).</w:t>
      </w:r>
    </w:p>
    <w:p w14:paraId="7611ACD0" w14:textId="77777777" w:rsidR="007A2310" w:rsidRPr="004F6B3E" w:rsidRDefault="007A2310" w:rsidP="007A2310">
      <w:pPr>
        <w:spacing w:line="240" w:lineRule="auto"/>
        <w:ind w:right="-102" w:firstLine="705"/>
        <w:jc w:val="both"/>
        <w:rPr>
          <w:rFonts w:ascii="Times New Roman" w:hAnsi="Times New Roman"/>
          <w:sz w:val="28"/>
          <w:szCs w:val="24"/>
        </w:rPr>
      </w:pPr>
      <w:r w:rsidRPr="004F6B3E">
        <w:rPr>
          <w:rFonts w:ascii="Times New Roman" w:hAnsi="Times New Roman"/>
          <w:sz w:val="28"/>
          <w:szCs w:val="24"/>
        </w:rPr>
        <w:t>3.</w:t>
      </w:r>
      <w:r w:rsidRPr="004F6B3E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lang w:val="ru-RU"/>
        </w:rPr>
        <w:t>И</w:t>
      </w:r>
      <w:r w:rsidRPr="004F6B3E">
        <w:rPr>
          <w:rFonts w:ascii="Times New Roman" w:hAnsi="Times New Roman"/>
          <w:sz w:val="28"/>
          <w:szCs w:val="24"/>
        </w:rPr>
        <w:t>нформиров</w:t>
      </w:r>
      <w:r>
        <w:rPr>
          <w:rFonts w:ascii="Times New Roman" w:hAnsi="Times New Roman"/>
          <w:sz w:val="28"/>
          <w:szCs w:val="24"/>
          <w:lang w:val="ru-RU"/>
        </w:rPr>
        <w:t>ание</w:t>
      </w:r>
      <w:r w:rsidRPr="004F6B3E">
        <w:rPr>
          <w:rFonts w:ascii="Times New Roman" w:hAnsi="Times New Roman"/>
          <w:sz w:val="28"/>
          <w:szCs w:val="24"/>
        </w:rPr>
        <w:t xml:space="preserve"> всех заинтересованных участников о ресурсах общедоступного сегмента Платформы.</w:t>
      </w:r>
    </w:p>
    <w:p w14:paraId="1F1F8DEB" w14:textId="77777777" w:rsidR="007A2310" w:rsidRDefault="007A2310" w:rsidP="007A2310">
      <w:pPr>
        <w:spacing w:line="240" w:lineRule="auto"/>
        <w:ind w:right="-102" w:firstLine="705"/>
        <w:jc w:val="both"/>
        <w:rPr>
          <w:rFonts w:ascii="Times New Roman" w:hAnsi="Times New Roman"/>
          <w:sz w:val="28"/>
          <w:szCs w:val="24"/>
        </w:rPr>
      </w:pPr>
      <w:r w:rsidRPr="004F6B3E">
        <w:rPr>
          <w:rFonts w:ascii="Times New Roman" w:hAnsi="Times New Roman"/>
          <w:sz w:val="28"/>
          <w:szCs w:val="24"/>
        </w:rPr>
        <w:t>4.</w:t>
      </w:r>
      <w:r w:rsidRPr="004F6B3E">
        <w:rPr>
          <w:rFonts w:ascii="Times New Roman" w:hAnsi="Times New Roman"/>
          <w:sz w:val="28"/>
          <w:szCs w:val="24"/>
        </w:rPr>
        <w:tab/>
        <w:t>Органи</w:t>
      </w:r>
      <w:r>
        <w:rPr>
          <w:rFonts w:ascii="Times New Roman" w:hAnsi="Times New Roman"/>
          <w:sz w:val="28"/>
          <w:szCs w:val="24"/>
          <w:lang w:val="ru-RU"/>
        </w:rPr>
        <w:t>зация</w:t>
      </w:r>
      <w:r w:rsidRPr="004F6B3E">
        <w:rPr>
          <w:rFonts w:ascii="Times New Roman" w:hAnsi="Times New Roman"/>
          <w:sz w:val="28"/>
          <w:szCs w:val="24"/>
        </w:rPr>
        <w:t xml:space="preserve"> регистрации участников в школьном сегменте Платформы для участия в мероприятиях Проекта.</w:t>
      </w:r>
    </w:p>
    <w:p w14:paraId="189428A5" w14:textId="77777777" w:rsidR="007A2310" w:rsidRDefault="007A2310" w:rsidP="006C0B77">
      <w:pPr>
        <w:ind w:firstLine="709"/>
        <w:jc w:val="both"/>
      </w:pPr>
    </w:p>
    <w:tbl>
      <w:tblPr>
        <w:tblW w:w="9766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778"/>
      </w:tblGrid>
      <w:tr w:rsidR="007A2310" w14:paraId="180283D1" w14:textId="77777777" w:rsidTr="008A2B3D">
        <w:trPr>
          <w:trHeight w:val="47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8053B" w14:textId="77777777" w:rsidR="007A2310" w:rsidRPr="004F6B3E" w:rsidRDefault="007A2310" w:rsidP="00B427B2">
            <w:pPr>
              <w:pStyle w:val="TableParagraph"/>
              <w:spacing w:before="101"/>
              <w:ind w:left="124" w:right="112"/>
              <w:jc w:val="center"/>
              <w:rPr>
                <w:b/>
                <w:sz w:val="28"/>
                <w:szCs w:val="28"/>
              </w:rPr>
            </w:pPr>
            <w:r w:rsidRPr="004F6B3E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D6042" w14:textId="77777777" w:rsidR="007A2310" w:rsidRPr="004F6B3E" w:rsidRDefault="007A2310" w:rsidP="00B427B2">
            <w:pPr>
              <w:pStyle w:val="TableParagraph"/>
              <w:spacing w:before="101"/>
              <w:ind w:right="37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4F6B3E">
              <w:rPr>
                <w:b/>
                <w:sz w:val="28"/>
                <w:szCs w:val="28"/>
              </w:rPr>
              <w:t>Наполнение</w:t>
            </w:r>
          </w:p>
        </w:tc>
      </w:tr>
      <w:tr w:rsidR="007A2310" w14:paraId="4057E253" w14:textId="77777777" w:rsidTr="008A2B3D">
        <w:trPr>
          <w:trHeight w:val="150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7B97A" w14:textId="77777777" w:rsidR="007A2310" w:rsidRPr="004F6B3E" w:rsidRDefault="007A2310" w:rsidP="00B427B2">
            <w:pPr>
              <w:pStyle w:val="TableParagraph"/>
              <w:spacing w:before="101"/>
              <w:ind w:left="12"/>
              <w:jc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I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33AE9" w14:textId="77777777" w:rsidR="007A2310" w:rsidRPr="004F6B3E" w:rsidRDefault="007A2310" w:rsidP="008A2B3D">
            <w:pPr>
              <w:pStyle w:val="TableParagraph"/>
              <w:spacing w:before="97"/>
              <w:ind w:left="0" w:right="91"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Проведение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профориентационного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урока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для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обучающихся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6-11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классов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(для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каждого класса – отдельная программа). Для классов, впервые зарегистрированных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в</w:t>
            </w:r>
            <w:r w:rsidRPr="004F6B3E">
              <w:rPr>
                <w:spacing w:val="-8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Проекте,</w:t>
            </w:r>
            <w:r w:rsidRPr="004F6B3E">
              <w:rPr>
                <w:spacing w:val="-7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дополнительно</w:t>
            </w:r>
            <w:r w:rsidRPr="004F6B3E">
              <w:rPr>
                <w:spacing w:val="-8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проводится</w:t>
            </w:r>
            <w:r w:rsidRPr="004F6B3E">
              <w:rPr>
                <w:spacing w:val="-7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вводный</w:t>
            </w:r>
            <w:r w:rsidRPr="004F6B3E">
              <w:rPr>
                <w:spacing w:val="-8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урок</w:t>
            </w:r>
            <w:r w:rsidRPr="004F6B3E">
              <w:rPr>
                <w:spacing w:val="-7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«Моя</w:t>
            </w:r>
            <w:r w:rsidRPr="004F6B3E">
              <w:rPr>
                <w:spacing w:val="-8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Россия</w:t>
            </w:r>
            <w:r w:rsidRPr="004F6B3E">
              <w:rPr>
                <w:spacing w:val="-7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–</w:t>
            </w:r>
            <w:r w:rsidRPr="004F6B3E">
              <w:rPr>
                <w:spacing w:val="-8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мои</w:t>
            </w:r>
            <w:r w:rsidRPr="004F6B3E">
              <w:rPr>
                <w:spacing w:val="-7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горизонты»</w:t>
            </w:r>
            <w:r w:rsidRPr="004F6B3E">
              <w:rPr>
                <w:spacing w:val="-58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(с</w:t>
            </w:r>
            <w:r w:rsidRPr="004F6B3E">
              <w:rPr>
                <w:spacing w:val="-2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целью</w:t>
            </w:r>
            <w:r w:rsidRPr="004F6B3E">
              <w:rPr>
                <w:spacing w:val="-2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вовлечения</w:t>
            </w:r>
            <w:r w:rsidRPr="004F6B3E">
              <w:rPr>
                <w:spacing w:val="-2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в</w:t>
            </w:r>
            <w:r w:rsidRPr="004F6B3E">
              <w:rPr>
                <w:spacing w:val="-2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процесс</w:t>
            </w:r>
            <w:r w:rsidRPr="004F6B3E">
              <w:rPr>
                <w:spacing w:val="-2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профессионального</w:t>
            </w:r>
            <w:r w:rsidRPr="004F6B3E">
              <w:rPr>
                <w:spacing w:val="-2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самоопределения).</w:t>
            </w:r>
          </w:p>
        </w:tc>
      </w:tr>
      <w:tr w:rsidR="007A2310" w14:paraId="470935F3" w14:textId="77777777" w:rsidTr="008A2B3D">
        <w:trPr>
          <w:trHeight w:val="130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2505D" w14:textId="77777777" w:rsidR="007A2310" w:rsidRPr="004F6B3E" w:rsidRDefault="007A2310" w:rsidP="00B427B2">
            <w:pPr>
              <w:pStyle w:val="TableParagraph"/>
              <w:spacing w:before="101"/>
              <w:ind w:left="124" w:right="112"/>
              <w:jc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II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1BAD4" w14:textId="77777777" w:rsidR="007A2310" w:rsidRPr="004F6B3E" w:rsidRDefault="007A2310" w:rsidP="00B427B2">
            <w:pPr>
              <w:pStyle w:val="TableParagraph"/>
              <w:spacing w:before="97"/>
              <w:ind w:right="90"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Организация профориентационной онлайн-диагностики №1 для 6-11 классов (для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каждой</w:t>
            </w:r>
            <w:r w:rsidRPr="004F6B3E">
              <w:rPr>
                <w:spacing w:val="-13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возрастной</w:t>
            </w:r>
            <w:r w:rsidRPr="004F6B3E">
              <w:rPr>
                <w:spacing w:val="-13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группы</w:t>
            </w:r>
            <w:r w:rsidRPr="004F6B3E">
              <w:rPr>
                <w:spacing w:val="-12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–</w:t>
            </w:r>
            <w:r w:rsidRPr="004F6B3E">
              <w:rPr>
                <w:spacing w:val="-13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своя</w:t>
            </w:r>
            <w:r w:rsidRPr="004F6B3E">
              <w:rPr>
                <w:spacing w:val="-13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форма)</w:t>
            </w:r>
            <w:r w:rsidRPr="004F6B3E">
              <w:rPr>
                <w:spacing w:val="-12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–</w:t>
            </w:r>
            <w:r w:rsidRPr="004F6B3E">
              <w:rPr>
                <w:spacing w:val="-13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для</w:t>
            </w:r>
            <w:r w:rsidRPr="004F6B3E">
              <w:rPr>
                <w:spacing w:val="-13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навигации</w:t>
            </w:r>
            <w:r w:rsidRPr="004F6B3E">
              <w:rPr>
                <w:spacing w:val="-13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по</w:t>
            </w:r>
            <w:r w:rsidRPr="004F6B3E">
              <w:rPr>
                <w:spacing w:val="-13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мероприятиям</w:t>
            </w:r>
            <w:r w:rsidRPr="004F6B3E">
              <w:rPr>
                <w:spacing w:val="-12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в</w:t>
            </w:r>
            <w:r w:rsidRPr="004F6B3E">
              <w:rPr>
                <w:spacing w:val="-13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рамках</w:t>
            </w:r>
            <w:r w:rsidRPr="004F6B3E">
              <w:rPr>
                <w:spacing w:val="-58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Проекта.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Результаты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профориентационной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диагностики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сопровождаются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F6B3E">
              <w:rPr>
                <w:sz w:val="28"/>
                <w:szCs w:val="28"/>
              </w:rPr>
              <w:t>видеоконсультацией</w:t>
            </w:r>
            <w:proofErr w:type="spellEnd"/>
            <w:r w:rsidRPr="004F6B3E">
              <w:rPr>
                <w:sz w:val="28"/>
                <w:szCs w:val="28"/>
              </w:rPr>
              <w:t>.</w:t>
            </w:r>
          </w:p>
        </w:tc>
      </w:tr>
      <w:tr w:rsidR="007A2310" w14:paraId="746EB337" w14:textId="77777777" w:rsidTr="008A2B3D">
        <w:trPr>
          <w:trHeight w:val="276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78A70" w14:textId="77777777" w:rsidR="007A2310" w:rsidRPr="004F6B3E" w:rsidRDefault="007A2310" w:rsidP="00B427B2">
            <w:pPr>
              <w:pStyle w:val="TableParagraph"/>
              <w:spacing w:before="101"/>
              <w:ind w:left="124" w:right="112"/>
              <w:jc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III,</w:t>
            </w:r>
            <w:r w:rsidRPr="004F6B3E">
              <w:rPr>
                <w:spacing w:val="-3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IV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6B863" w14:textId="77777777" w:rsidR="007A2310" w:rsidRPr="004F6B3E" w:rsidRDefault="007A2310" w:rsidP="008A2B3D">
            <w:pPr>
              <w:pStyle w:val="TableParagraph"/>
              <w:spacing w:before="97"/>
              <w:ind w:right="129"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Организация</w:t>
            </w:r>
            <w:r w:rsidRPr="004F6B3E">
              <w:rPr>
                <w:spacing w:val="-6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участия</w:t>
            </w:r>
            <w:r w:rsidRPr="004F6B3E">
              <w:rPr>
                <w:spacing w:val="-4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обучающихся</w:t>
            </w:r>
            <w:r w:rsidRPr="004F6B3E">
              <w:rPr>
                <w:spacing w:val="-5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в</w:t>
            </w:r>
            <w:r w:rsidRPr="004F6B3E">
              <w:rPr>
                <w:spacing w:val="-5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мероприятиях</w:t>
            </w:r>
            <w:r w:rsidRPr="004F6B3E">
              <w:rPr>
                <w:spacing w:val="-4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по</w:t>
            </w:r>
            <w:r w:rsidRPr="004F6B3E">
              <w:rPr>
                <w:spacing w:val="-5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профессиональному</w:t>
            </w:r>
            <w:r w:rsidRPr="004F6B3E">
              <w:rPr>
                <w:spacing w:val="-6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выбору</w:t>
            </w:r>
            <w:r w:rsidRPr="004F6B3E">
              <w:rPr>
                <w:spacing w:val="-57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в зависимости от возможностей региона (</w:t>
            </w:r>
            <w:r w:rsidRPr="004F6B3E">
              <w:rPr>
                <w:i/>
                <w:sz w:val="28"/>
                <w:szCs w:val="28"/>
              </w:rPr>
              <w:t>мероприятия являются разными</w:t>
            </w:r>
            <w:r w:rsidRPr="004F6B3E">
              <w:rPr>
                <w:i/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i/>
                <w:sz w:val="28"/>
                <w:szCs w:val="28"/>
              </w:rPr>
              <w:t>этапами;</w:t>
            </w:r>
            <w:r w:rsidRPr="004F6B3E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4F6B3E">
              <w:rPr>
                <w:i/>
                <w:sz w:val="28"/>
                <w:szCs w:val="28"/>
              </w:rPr>
              <w:t>их последовательность может</w:t>
            </w:r>
            <w:r w:rsidRPr="004F6B3E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4F6B3E">
              <w:rPr>
                <w:i/>
                <w:sz w:val="28"/>
                <w:szCs w:val="28"/>
              </w:rPr>
              <w:t>варьировать</w:t>
            </w:r>
            <w:r w:rsidRPr="004F6B3E">
              <w:rPr>
                <w:sz w:val="28"/>
                <w:szCs w:val="28"/>
              </w:rPr>
              <w:t>):</w:t>
            </w:r>
          </w:p>
          <w:p w14:paraId="504C95AA" w14:textId="77777777" w:rsidR="007A2310" w:rsidRPr="004F6B3E" w:rsidRDefault="007A2310" w:rsidP="008A2B3D">
            <w:pPr>
              <w:pStyle w:val="TableParagraph"/>
              <w:tabs>
                <w:tab w:val="left" w:pos="961"/>
              </w:tabs>
              <w:autoSpaceDE/>
              <w:autoSpaceDN/>
              <w:spacing w:befor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F6B3E">
              <w:rPr>
                <w:sz w:val="28"/>
                <w:szCs w:val="28"/>
              </w:rPr>
              <w:t>мультимедийная</w:t>
            </w:r>
            <w:r w:rsidRPr="004F6B3E">
              <w:rPr>
                <w:spacing w:val="-8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выставка-практикум;</w:t>
            </w:r>
          </w:p>
          <w:p w14:paraId="25168396" w14:textId="77777777" w:rsidR="007A2310" w:rsidRPr="004F6B3E" w:rsidRDefault="007A2310" w:rsidP="008A2B3D">
            <w:pPr>
              <w:pStyle w:val="TableParagraph"/>
              <w:tabs>
                <w:tab w:val="left" w:pos="961"/>
              </w:tabs>
              <w:autoSpaceDE/>
              <w:autoSpaceDN/>
              <w:spacing w:before="21"/>
              <w:ind w:left="0" w:righ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F6B3E">
              <w:rPr>
                <w:sz w:val="28"/>
                <w:szCs w:val="28"/>
              </w:rPr>
              <w:t>профессиональные</w:t>
            </w:r>
            <w:r w:rsidRPr="004F6B3E">
              <w:rPr>
                <w:spacing w:val="-7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пробы</w:t>
            </w:r>
            <w:r w:rsidRPr="004F6B3E">
              <w:rPr>
                <w:spacing w:val="-6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практического</w:t>
            </w:r>
            <w:r w:rsidRPr="004F6B3E">
              <w:rPr>
                <w:spacing w:val="-6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и/или</w:t>
            </w:r>
            <w:r w:rsidRPr="004F6B3E">
              <w:rPr>
                <w:spacing w:val="-6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моделирующего</w:t>
            </w:r>
            <w:r w:rsidRPr="004F6B3E">
              <w:rPr>
                <w:spacing w:val="-6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уровней</w:t>
            </w:r>
            <w:r w:rsidRPr="004F6B3E">
              <w:rPr>
                <w:spacing w:val="-5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(в</w:t>
            </w:r>
            <w:r w:rsidRPr="004F6B3E">
              <w:rPr>
                <w:spacing w:val="-57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онлайн-</w:t>
            </w:r>
            <w:r w:rsidRPr="004F6B3E">
              <w:rPr>
                <w:spacing w:val="-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или</w:t>
            </w:r>
            <w:r w:rsidRPr="004F6B3E">
              <w:rPr>
                <w:spacing w:val="-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очном формате);</w:t>
            </w:r>
          </w:p>
          <w:p w14:paraId="6BC2C963" w14:textId="77777777" w:rsidR="007A2310" w:rsidRPr="004F6B3E" w:rsidRDefault="007A2310" w:rsidP="008A2B3D">
            <w:pPr>
              <w:pStyle w:val="TableParagraph"/>
              <w:tabs>
                <w:tab w:val="left" w:pos="96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F6B3E">
              <w:rPr>
                <w:sz w:val="28"/>
                <w:szCs w:val="28"/>
              </w:rPr>
              <w:t>онлайн-профессиональные</w:t>
            </w:r>
            <w:r w:rsidRPr="004F6B3E">
              <w:rPr>
                <w:spacing w:val="-7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пробы</w:t>
            </w:r>
            <w:r w:rsidRPr="004F6B3E">
              <w:rPr>
                <w:spacing w:val="-7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на</w:t>
            </w:r>
            <w:r w:rsidRPr="004F6B3E">
              <w:rPr>
                <w:spacing w:val="-6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основе</w:t>
            </w:r>
            <w:r w:rsidRPr="004F6B3E">
              <w:rPr>
                <w:spacing w:val="-6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Платформы.</w:t>
            </w:r>
          </w:p>
          <w:p w14:paraId="2AB4C823" w14:textId="77777777" w:rsidR="007A2310" w:rsidRPr="004F6B3E" w:rsidRDefault="007A2310" w:rsidP="008A2B3D">
            <w:pPr>
              <w:pStyle w:val="TableParagraph"/>
              <w:tabs>
                <w:tab w:val="left" w:pos="633"/>
                <w:tab w:val="left" w:pos="2119"/>
                <w:tab w:val="left" w:pos="3156"/>
                <w:tab w:val="left" w:pos="3510"/>
                <w:tab w:val="left" w:pos="5201"/>
                <w:tab w:val="left" w:pos="5689"/>
                <w:tab w:val="left" w:pos="8004"/>
              </w:tabs>
              <w:spacing w:before="24"/>
              <w:ind w:right="92"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По</w:t>
            </w:r>
            <w:r w:rsidRPr="004F6B3E">
              <w:rPr>
                <w:sz w:val="28"/>
                <w:szCs w:val="28"/>
              </w:rPr>
              <w:tab/>
              <w:t>результатам</w:t>
            </w:r>
            <w:r w:rsidRPr="004F6B3E">
              <w:rPr>
                <w:sz w:val="28"/>
                <w:szCs w:val="28"/>
              </w:rPr>
              <w:tab/>
              <w:t>участия</w:t>
            </w:r>
            <w:r w:rsidRPr="004F6B3E">
              <w:rPr>
                <w:sz w:val="28"/>
                <w:szCs w:val="28"/>
              </w:rPr>
              <w:tab/>
              <w:t>в</w:t>
            </w:r>
            <w:r w:rsidRPr="004F6B3E">
              <w:rPr>
                <w:sz w:val="28"/>
                <w:szCs w:val="28"/>
              </w:rPr>
              <w:tab/>
              <w:t>мероприятиях</w:t>
            </w:r>
            <w:r w:rsidRPr="004F6B3E">
              <w:rPr>
                <w:sz w:val="28"/>
                <w:szCs w:val="28"/>
              </w:rPr>
              <w:tab/>
              <w:t>по</w:t>
            </w:r>
            <w:r w:rsidRPr="004F6B3E">
              <w:rPr>
                <w:sz w:val="28"/>
                <w:szCs w:val="28"/>
              </w:rPr>
              <w:tab/>
              <w:t>профессиональному</w:t>
            </w:r>
            <w:r>
              <w:rPr>
                <w:sz w:val="28"/>
                <w:szCs w:val="28"/>
              </w:rPr>
              <w:t xml:space="preserve"> </w:t>
            </w:r>
            <w:r w:rsidRPr="004F6B3E">
              <w:rPr>
                <w:spacing w:val="-1"/>
                <w:sz w:val="28"/>
                <w:szCs w:val="28"/>
              </w:rPr>
              <w:t>выбору</w:t>
            </w:r>
            <w:r w:rsidRPr="004F6B3E">
              <w:rPr>
                <w:spacing w:val="-57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обучающиеся</w:t>
            </w:r>
            <w:r w:rsidRPr="004F6B3E">
              <w:rPr>
                <w:spacing w:val="-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заполняют формы обратной</w:t>
            </w:r>
            <w:r w:rsidRPr="004F6B3E">
              <w:rPr>
                <w:spacing w:val="-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связи на</w:t>
            </w:r>
            <w:r w:rsidRPr="004F6B3E">
              <w:rPr>
                <w:spacing w:val="-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Платформе.</w:t>
            </w:r>
          </w:p>
        </w:tc>
      </w:tr>
      <w:tr w:rsidR="007A2310" w14:paraId="34C02A48" w14:textId="77777777" w:rsidTr="008A2B3D">
        <w:trPr>
          <w:trHeight w:val="15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E3047" w14:textId="77777777" w:rsidR="007A2310" w:rsidRPr="004F6B3E" w:rsidRDefault="007A2310" w:rsidP="00B427B2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lastRenderedPageBreak/>
              <w:t>V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EF1D4" w14:textId="77777777" w:rsidR="007A2310" w:rsidRPr="004F6B3E" w:rsidRDefault="007A2310" w:rsidP="00B427B2">
            <w:pPr>
              <w:pStyle w:val="TableParagraph"/>
              <w:ind w:right="91"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Организация профориентационной онлайн-диагностики №2 для 6-11 классов (для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каждой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возрастной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группы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–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своя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форма)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–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для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уточнения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профессиональных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склонностей и готовности к профессиональному самоопределению обучающихся с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учетом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посещения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мероприятий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по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профессиональному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выбору.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Результаты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профориентационной</w:t>
            </w:r>
            <w:r w:rsidRPr="004F6B3E">
              <w:rPr>
                <w:spacing w:val="-3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диагностики</w:t>
            </w:r>
            <w:r w:rsidRPr="004F6B3E">
              <w:rPr>
                <w:spacing w:val="-2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сопровождаются</w:t>
            </w:r>
            <w:r w:rsidRPr="004F6B3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F6B3E">
              <w:rPr>
                <w:sz w:val="28"/>
                <w:szCs w:val="28"/>
              </w:rPr>
              <w:t>видеоконсультацией</w:t>
            </w:r>
            <w:proofErr w:type="spellEnd"/>
            <w:r w:rsidRPr="004F6B3E">
              <w:rPr>
                <w:sz w:val="28"/>
                <w:szCs w:val="28"/>
              </w:rPr>
              <w:t>.</w:t>
            </w:r>
          </w:p>
        </w:tc>
      </w:tr>
      <w:tr w:rsidR="007A2310" w14:paraId="246F9A9F" w14:textId="77777777" w:rsidTr="008A2B3D">
        <w:trPr>
          <w:trHeight w:val="108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2E4F2" w14:textId="77777777" w:rsidR="007A2310" w:rsidRPr="004F6B3E" w:rsidRDefault="007A2310" w:rsidP="00B427B2">
            <w:pPr>
              <w:pStyle w:val="TableParagraph"/>
              <w:ind w:left="123" w:right="112"/>
              <w:jc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VI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5FB1F" w14:textId="77777777" w:rsidR="007A2310" w:rsidRPr="004F6B3E" w:rsidRDefault="007A2310" w:rsidP="00B427B2">
            <w:pPr>
              <w:pStyle w:val="TableParagraph"/>
              <w:ind w:right="92"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Организация Итогового рефлексивного профориентационного урока. Обсуждение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полученных рекомендаций и опыта, выбор сферы и построение образовательно-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профессиональной</w:t>
            </w:r>
            <w:r w:rsidRPr="004F6B3E">
              <w:rPr>
                <w:spacing w:val="-2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траектории.</w:t>
            </w:r>
          </w:p>
        </w:tc>
      </w:tr>
      <w:tr w:rsidR="007A2310" w14:paraId="046B4768" w14:textId="77777777" w:rsidTr="008A2B3D">
        <w:trPr>
          <w:trHeight w:val="240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B8EBD" w14:textId="77777777" w:rsidR="007A2310" w:rsidRPr="004F6B3E" w:rsidRDefault="007A2310" w:rsidP="00B427B2">
            <w:pPr>
              <w:pStyle w:val="TableParagraph"/>
              <w:ind w:left="220" w:right="176" w:hanging="14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Доп.</w:t>
            </w:r>
            <w:r w:rsidRPr="004F6B3E">
              <w:rPr>
                <w:spacing w:val="-52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этап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FE5B7" w14:textId="77777777" w:rsidR="007A2310" w:rsidRPr="004F6B3E" w:rsidRDefault="007A2310" w:rsidP="00B427B2">
            <w:pPr>
              <w:pStyle w:val="TableParagraph"/>
              <w:ind w:right="92"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Профориентационные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мероприятия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по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выбору: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посещение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организаций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территориальной образовательной и профессиональной среды (профессиональных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образовательных</w:t>
            </w:r>
            <w:r w:rsidRPr="004F6B3E">
              <w:rPr>
                <w:spacing w:val="-3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организаций,</w:t>
            </w:r>
            <w:r w:rsidRPr="004F6B3E">
              <w:rPr>
                <w:spacing w:val="-3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организаций</w:t>
            </w:r>
            <w:r w:rsidRPr="004F6B3E">
              <w:rPr>
                <w:spacing w:val="-3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высшего</w:t>
            </w:r>
            <w:r w:rsidRPr="004F6B3E">
              <w:rPr>
                <w:spacing w:val="-3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образования</w:t>
            </w:r>
            <w:r w:rsidRPr="004F6B3E">
              <w:rPr>
                <w:spacing w:val="-3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и</w:t>
            </w:r>
            <w:r w:rsidRPr="004F6B3E">
              <w:rPr>
                <w:spacing w:val="-3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работодателей).</w:t>
            </w:r>
            <w:r w:rsidRPr="004F6B3E">
              <w:rPr>
                <w:spacing w:val="-58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Рекомендации</w:t>
            </w:r>
            <w:r w:rsidRPr="004F6B3E">
              <w:rPr>
                <w:spacing w:val="-2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по</w:t>
            </w:r>
            <w:r w:rsidRPr="004F6B3E">
              <w:rPr>
                <w:spacing w:val="-2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организации</w:t>
            </w:r>
            <w:r w:rsidRPr="004F6B3E">
              <w:rPr>
                <w:spacing w:val="-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такого</w:t>
            </w:r>
            <w:r w:rsidRPr="004F6B3E">
              <w:rPr>
                <w:spacing w:val="-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рода</w:t>
            </w:r>
            <w:r w:rsidRPr="004F6B3E">
              <w:rPr>
                <w:spacing w:val="-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мероприятий</w:t>
            </w:r>
            <w:r w:rsidRPr="004F6B3E">
              <w:rPr>
                <w:spacing w:val="-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см.</w:t>
            </w:r>
            <w:r w:rsidRPr="004F6B3E">
              <w:rPr>
                <w:spacing w:val="-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в</w:t>
            </w:r>
            <w:r w:rsidRPr="004F6B3E">
              <w:rPr>
                <w:spacing w:val="-2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Приложении</w:t>
            </w:r>
            <w:r w:rsidRPr="004F6B3E">
              <w:rPr>
                <w:spacing w:val="-2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2.</w:t>
            </w:r>
          </w:p>
          <w:p w14:paraId="2A4C7D64" w14:textId="77777777" w:rsidR="007A2310" w:rsidRPr="004F6B3E" w:rsidRDefault="007A2310" w:rsidP="00B427B2">
            <w:pPr>
              <w:pStyle w:val="TableParagraph"/>
              <w:ind w:right="92"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Организация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проектной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деятельности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с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учетом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предпочитаемых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обучающимися</w:t>
            </w:r>
            <w:r w:rsidRPr="004F6B3E">
              <w:rPr>
                <w:spacing w:val="-57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профессиональных</w:t>
            </w:r>
            <w:r w:rsidRPr="004F6B3E">
              <w:rPr>
                <w:spacing w:val="-2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сфер</w:t>
            </w:r>
            <w:r w:rsidRPr="004F6B3E">
              <w:rPr>
                <w:spacing w:val="-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и</w:t>
            </w:r>
            <w:r w:rsidRPr="004F6B3E">
              <w:rPr>
                <w:spacing w:val="-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профилей</w:t>
            </w:r>
            <w:r w:rsidRPr="004F6B3E">
              <w:rPr>
                <w:spacing w:val="-2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обучения</w:t>
            </w:r>
            <w:r w:rsidRPr="004F6B3E">
              <w:rPr>
                <w:spacing w:val="-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(см. Приложение</w:t>
            </w:r>
            <w:r w:rsidRPr="004F6B3E">
              <w:rPr>
                <w:spacing w:val="-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3).</w:t>
            </w:r>
          </w:p>
          <w:p w14:paraId="53732BFC" w14:textId="77777777" w:rsidR="007A2310" w:rsidRPr="004F6B3E" w:rsidRDefault="007A2310" w:rsidP="00B427B2">
            <w:pPr>
              <w:pStyle w:val="TableParagraph"/>
              <w:ind w:right="91"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Участие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в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других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профориентационных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мероприятиях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федерального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и</w:t>
            </w:r>
            <w:r w:rsidRPr="004F6B3E">
              <w:rPr>
                <w:spacing w:val="1"/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регионального уровня.</w:t>
            </w:r>
          </w:p>
        </w:tc>
      </w:tr>
    </w:tbl>
    <w:p w14:paraId="229F00A1" w14:textId="77777777" w:rsidR="007A2310" w:rsidRDefault="007A2310" w:rsidP="006C0B77">
      <w:pPr>
        <w:ind w:firstLine="709"/>
        <w:jc w:val="both"/>
      </w:pPr>
    </w:p>
    <w:p w14:paraId="48E7DB88" w14:textId="77777777" w:rsidR="007A2310" w:rsidRDefault="007A2310" w:rsidP="007A2310">
      <w:pPr>
        <w:spacing w:line="240" w:lineRule="auto"/>
        <w:ind w:right="-102" w:firstLine="705"/>
        <w:jc w:val="both"/>
        <w:rPr>
          <w:rFonts w:ascii="Times New Roman" w:hAnsi="Times New Roman"/>
          <w:sz w:val="28"/>
          <w:szCs w:val="24"/>
        </w:rPr>
      </w:pPr>
      <w:r w:rsidRPr="002240A6">
        <w:rPr>
          <w:rFonts w:ascii="Times New Roman" w:hAnsi="Times New Roman"/>
          <w:sz w:val="28"/>
          <w:szCs w:val="24"/>
        </w:rPr>
        <w:t xml:space="preserve">Реализация Проекта предполагает шесть этапов. Между этапами существует преемственность: результаты каждого из них используются на следующем этапе. Содержание деятельности на всех этапах охватывает все подходы к профессиональной ориентации обучающихся и соответствует заявленным целям, задачам и принципам организации Проекта. </w:t>
      </w:r>
    </w:p>
    <w:p w14:paraId="01DDCF58" w14:textId="77777777" w:rsidR="008A2B3D" w:rsidRPr="008A2B3D" w:rsidRDefault="008A2B3D" w:rsidP="007A2310">
      <w:pPr>
        <w:ind w:left="682" w:right="489"/>
        <w:jc w:val="center"/>
        <w:rPr>
          <w:rFonts w:ascii="Times New Roman" w:hAnsi="Times New Roman"/>
          <w:b/>
          <w:sz w:val="14"/>
          <w:szCs w:val="24"/>
        </w:rPr>
      </w:pPr>
    </w:p>
    <w:p w14:paraId="35681BC4" w14:textId="77777777" w:rsidR="007A2310" w:rsidRDefault="007A2310" w:rsidP="007A2310">
      <w:pPr>
        <w:ind w:left="682" w:right="489"/>
        <w:jc w:val="center"/>
        <w:rPr>
          <w:rFonts w:ascii="Times New Roman" w:hAnsi="Times New Roman"/>
          <w:b/>
          <w:sz w:val="28"/>
          <w:szCs w:val="24"/>
        </w:rPr>
      </w:pPr>
      <w:r w:rsidRPr="002240A6">
        <w:rPr>
          <w:rFonts w:ascii="Times New Roman" w:hAnsi="Times New Roman"/>
          <w:b/>
          <w:sz w:val="28"/>
          <w:szCs w:val="24"/>
        </w:rPr>
        <w:t>Функционал</w:t>
      </w:r>
      <w:r w:rsidRPr="002240A6">
        <w:rPr>
          <w:rFonts w:ascii="Times New Roman" w:hAnsi="Times New Roman"/>
          <w:b/>
          <w:spacing w:val="-4"/>
          <w:sz w:val="28"/>
          <w:szCs w:val="24"/>
        </w:rPr>
        <w:t xml:space="preserve"> </w:t>
      </w:r>
      <w:r w:rsidRPr="002240A6">
        <w:rPr>
          <w:rFonts w:ascii="Times New Roman" w:hAnsi="Times New Roman"/>
          <w:b/>
          <w:sz w:val="28"/>
          <w:szCs w:val="24"/>
        </w:rPr>
        <w:t>участников</w:t>
      </w:r>
      <w:r w:rsidRPr="002240A6">
        <w:rPr>
          <w:rFonts w:ascii="Times New Roman" w:hAnsi="Times New Roman"/>
          <w:b/>
          <w:spacing w:val="-4"/>
          <w:sz w:val="28"/>
          <w:szCs w:val="24"/>
        </w:rPr>
        <w:t xml:space="preserve"> </w:t>
      </w:r>
      <w:r w:rsidRPr="002240A6">
        <w:rPr>
          <w:rFonts w:ascii="Times New Roman" w:hAnsi="Times New Roman"/>
          <w:b/>
          <w:sz w:val="28"/>
          <w:szCs w:val="24"/>
        </w:rPr>
        <w:t>школьного</w:t>
      </w:r>
      <w:r w:rsidRPr="002240A6">
        <w:rPr>
          <w:rFonts w:ascii="Times New Roman" w:hAnsi="Times New Roman"/>
          <w:b/>
          <w:spacing w:val="-5"/>
          <w:sz w:val="28"/>
          <w:szCs w:val="24"/>
        </w:rPr>
        <w:t xml:space="preserve"> </w:t>
      </w:r>
      <w:r w:rsidRPr="002240A6">
        <w:rPr>
          <w:rFonts w:ascii="Times New Roman" w:hAnsi="Times New Roman"/>
          <w:b/>
          <w:sz w:val="28"/>
          <w:szCs w:val="24"/>
        </w:rPr>
        <w:t>сегмента</w:t>
      </w:r>
      <w:r w:rsidRPr="002240A6">
        <w:rPr>
          <w:rFonts w:ascii="Times New Roman" w:hAnsi="Times New Roman"/>
          <w:b/>
          <w:spacing w:val="-4"/>
          <w:sz w:val="28"/>
          <w:szCs w:val="24"/>
        </w:rPr>
        <w:t xml:space="preserve"> </w:t>
      </w:r>
      <w:r w:rsidRPr="002240A6">
        <w:rPr>
          <w:rFonts w:ascii="Times New Roman" w:hAnsi="Times New Roman"/>
          <w:b/>
          <w:sz w:val="28"/>
          <w:szCs w:val="24"/>
        </w:rPr>
        <w:t>Проекта</w:t>
      </w:r>
    </w:p>
    <w:p w14:paraId="75FDFBE7" w14:textId="77777777" w:rsidR="007A2310" w:rsidRPr="002240A6" w:rsidRDefault="007A2310" w:rsidP="007A2310">
      <w:pPr>
        <w:ind w:left="682" w:right="489"/>
        <w:jc w:val="center"/>
        <w:rPr>
          <w:rFonts w:ascii="Times New Roman" w:hAnsi="Times New Roman"/>
          <w:b/>
          <w:sz w:val="14"/>
          <w:szCs w:val="12"/>
        </w:rPr>
      </w:pPr>
    </w:p>
    <w:tbl>
      <w:tblPr>
        <w:tblW w:w="991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503"/>
      </w:tblGrid>
      <w:tr w:rsidR="007A2310" w14:paraId="67A61745" w14:textId="77777777" w:rsidTr="00FB7C42">
        <w:trPr>
          <w:trHeight w:val="2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5CBA0" w14:textId="77777777" w:rsidR="007A2310" w:rsidRPr="002240A6" w:rsidRDefault="007A2310" w:rsidP="00B427B2">
            <w:pPr>
              <w:pStyle w:val="TableParagraph"/>
              <w:ind w:right="7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2240A6">
              <w:rPr>
                <w:b/>
                <w:sz w:val="28"/>
                <w:szCs w:val="28"/>
              </w:rPr>
              <w:t>Роль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17298" w14:textId="77777777" w:rsidR="007A2310" w:rsidRPr="002240A6" w:rsidRDefault="007A2310" w:rsidP="00B427B2">
            <w:pPr>
              <w:pStyle w:val="TableParagraph"/>
              <w:ind w:left="3393" w:right="2388"/>
              <w:jc w:val="center"/>
              <w:rPr>
                <w:b/>
                <w:sz w:val="28"/>
                <w:szCs w:val="28"/>
              </w:rPr>
            </w:pPr>
            <w:r w:rsidRPr="002240A6">
              <w:rPr>
                <w:b/>
                <w:sz w:val="28"/>
                <w:szCs w:val="28"/>
              </w:rPr>
              <w:t>Функционал</w:t>
            </w:r>
          </w:p>
        </w:tc>
      </w:tr>
      <w:tr w:rsidR="007A2310" w14:paraId="0686B21F" w14:textId="77777777" w:rsidTr="00FB7C42">
        <w:trPr>
          <w:trHeight w:val="4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79B30" w14:textId="77777777" w:rsidR="007A2310" w:rsidRPr="002240A6" w:rsidRDefault="007A2310" w:rsidP="00B427B2">
            <w:pPr>
              <w:pStyle w:val="TableParagraph"/>
              <w:ind w:right="306"/>
              <w:jc w:val="center"/>
              <w:rPr>
                <w:sz w:val="28"/>
                <w:szCs w:val="28"/>
              </w:rPr>
            </w:pPr>
            <w:r w:rsidRPr="002240A6">
              <w:rPr>
                <w:spacing w:val="-1"/>
                <w:sz w:val="28"/>
                <w:szCs w:val="28"/>
              </w:rPr>
              <w:t>Регионал</w:t>
            </w:r>
            <w:r>
              <w:rPr>
                <w:spacing w:val="-1"/>
                <w:sz w:val="28"/>
                <w:szCs w:val="28"/>
              </w:rPr>
              <w:t>ь</w:t>
            </w:r>
            <w:r w:rsidRPr="002240A6">
              <w:rPr>
                <w:spacing w:val="-1"/>
                <w:sz w:val="28"/>
                <w:szCs w:val="28"/>
              </w:rPr>
              <w:t>ный</w:t>
            </w:r>
            <w:r w:rsidRPr="002240A6">
              <w:rPr>
                <w:spacing w:val="-5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оператор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97A93" w14:textId="77777777" w:rsidR="007A2310" w:rsidRPr="002240A6" w:rsidRDefault="007A2310" w:rsidP="00B427B2">
            <w:pPr>
              <w:pStyle w:val="TableParagraph"/>
              <w:ind w:left="109" w:right="97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Назначается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региональными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органами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исполнительной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власти.</w:t>
            </w:r>
            <w:r w:rsidRPr="002240A6">
              <w:rPr>
                <w:spacing w:val="-5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Заключается соглашение с федеральным оператором.</w:t>
            </w:r>
          </w:p>
          <w:p w14:paraId="5C900FB9" w14:textId="77777777" w:rsidR="007A2310" w:rsidRPr="002240A6" w:rsidRDefault="007A2310" w:rsidP="00B427B2">
            <w:pPr>
              <w:pStyle w:val="TableParagraph"/>
              <w:spacing w:before="1"/>
              <w:ind w:left="109"/>
              <w:jc w:val="both"/>
              <w:rPr>
                <w:i/>
                <w:sz w:val="28"/>
                <w:szCs w:val="28"/>
              </w:rPr>
            </w:pPr>
            <w:r w:rsidRPr="002240A6">
              <w:rPr>
                <w:i/>
                <w:sz w:val="28"/>
                <w:szCs w:val="28"/>
              </w:rPr>
              <w:t>Реализует в</w:t>
            </w:r>
            <w:r w:rsidRPr="002240A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i/>
                <w:sz w:val="28"/>
                <w:szCs w:val="28"/>
              </w:rPr>
              <w:t>рамках своего функционала:</w:t>
            </w:r>
          </w:p>
          <w:p w14:paraId="1DB82080" w14:textId="77777777" w:rsidR="007A2310" w:rsidRPr="002240A6" w:rsidRDefault="007A2310" w:rsidP="007A2310">
            <w:pPr>
              <w:pStyle w:val="TableParagraph"/>
              <w:numPr>
                <w:ilvl w:val="0"/>
                <w:numId w:val="5"/>
              </w:numPr>
              <w:tabs>
                <w:tab w:val="left" w:pos="1005"/>
              </w:tabs>
              <w:autoSpaceDE/>
              <w:autoSpaceDN/>
              <w:ind w:left="0" w:right="94" w:firstLine="426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составление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списка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образовательных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организаций,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участвующих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Проекте;</w:t>
            </w:r>
          </w:p>
          <w:p w14:paraId="3BC37E61" w14:textId="77777777" w:rsidR="007A2310" w:rsidRPr="002240A6" w:rsidRDefault="007A2310" w:rsidP="007A2310">
            <w:pPr>
              <w:pStyle w:val="TableParagraph"/>
              <w:numPr>
                <w:ilvl w:val="0"/>
                <w:numId w:val="5"/>
              </w:numPr>
              <w:tabs>
                <w:tab w:val="left" w:pos="709"/>
              </w:tabs>
              <w:autoSpaceDE/>
              <w:autoSpaceDN/>
              <w:ind w:left="708" w:hanging="141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формирование</w:t>
            </w:r>
            <w:r w:rsidRPr="002240A6">
              <w:rPr>
                <w:spacing w:val="-3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списка</w:t>
            </w:r>
            <w:r w:rsidRPr="002240A6">
              <w:rPr>
                <w:spacing w:val="-3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Площадок;</w:t>
            </w:r>
          </w:p>
          <w:p w14:paraId="55D42BB3" w14:textId="77777777" w:rsidR="007A2310" w:rsidRPr="002240A6" w:rsidRDefault="007A2310" w:rsidP="007A2310">
            <w:pPr>
              <w:pStyle w:val="TableParagraph"/>
              <w:numPr>
                <w:ilvl w:val="0"/>
                <w:numId w:val="5"/>
              </w:numPr>
              <w:tabs>
                <w:tab w:val="left" w:pos="1112"/>
              </w:tabs>
              <w:autoSpaceDE/>
              <w:autoSpaceDN/>
              <w:spacing w:before="3"/>
              <w:ind w:left="0" w:right="95" w:firstLine="426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генерацию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приглашений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для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администраторов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школ/территориальных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администраторов и</w:t>
            </w:r>
            <w:r w:rsidRPr="002240A6">
              <w:rPr>
                <w:spacing w:val="-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для Площадок;</w:t>
            </w:r>
          </w:p>
          <w:p w14:paraId="479D5169" w14:textId="77777777" w:rsidR="007A2310" w:rsidRPr="002240A6" w:rsidRDefault="007A2310" w:rsidP="007A2310">
            <w:pPr>
              <w:pStyle w:val="TableParagraph"/>
              <w:numPr>
                <w:ilvl w:val="0"/>
                <w:numId w:val="5"/>
              </w:numPr>
              <w:tabs>
                <w:tab w:val="left" w:pos="1097"/>
              </w:tabs>
              <w:autoSpaceDE/>
              <w:autoSpaceDN/>
              <w:spacing w:before="3"/>
              <w:ind w:left="0" w:right="94" w:firstLine="426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согласование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полученного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от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администраторов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школ/территориальных</w:t>
            </w:r>
            <w:r w:rsidRPr="002240A6">
              <w:rPr>
                <w:spacing w:val="-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операторов</w:t>
            </w:r>
            <w:r w:rsidRPr="002240A6">
              <w:rPr>
                <w:spacing w:val="-6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списка</w:t>
            </w:r>
            <w:r w:rsidRPr="002240A6">
              <w:rPr>
                <w:spacing w:val="-6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педагогов-навигаторов</w:t>
            </w:r>
            <w:r w:rsidRPr="002240A6">
              <w:rPr>
                <w:spacing w:val="-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</w:t>
            </w:r>
            <w:r w:rsidRPr="002240A6">
              <w:rPr>
                <w:spacing w:val="-5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прикрепленных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к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ним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списков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обучающихся,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объединенных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классы;</w:t>
            </w:r>
          </w:p>
          <w:p w14:paraId="79490BBF" w14:textId="77777777" w:rsidR="007A2310" w:rsidRPr="002240A6" w:rsidRDefault="007A2310" w:rsidP="007A2310">
            <w:pPr>
              <w:pStyle w:val="TableParagraph"/>
              <w:numPr>
                <w:ilvl w:val="0"/>
                <w:numId w:val="5"/>
              </w:numPr>
              <w:tabs>
                <w:tab w:val="left" w:pos="709"/>
              </w:tabs>
              <w:autoSpaceDE/>
              <w:autoSpaceDN/>
              <w:spacing w:before="1"/>
              <w:ind w:left="708" w:hanging="141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активацию</w:t>
            </w:r>
            <w:r w:rsidRPr="002240A6">
              <w:rPr>
                <w:spacing w:val="-4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аккаунтов</w:t>
            </w:r>
            <w:r w:rsidRPr="002240A6">
              <w:rPr>
                <w:spacing w:val="-4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педагогов-навигаторов</w:t>
            </w:r>
            <w:r w:rsidRPr="002240A6">
              <w:rPr>
                <w:spacing w:val="-4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</w:t>
            </w:r>
            <w:r w:rsidRPr="002240A6">
              <w:rPr>
                <w:spacing w:val="-5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обучающихся;</w:t>
            </w:r>
          </w:p>
          <w:p w14:paraId="0254A017" w14:textId="77777777" w:rsidR="007A2310" w:rsidRPr="002240A6" w:rsidRDefault="007A2310" w:rsidP="007A2310">
            <w:pPr>
              <w:pStyle w:val="TableParagraph"/>
              <w:numPr>
                <w:ilvl w:val="0"/>
                <w:numId w:val="5"/>
              </w:numPr>
              <w:tabs>
                <w:tab w:val="left" w:pos="757"/>
              </w:tabs>
              <w:autoSpaceDE/>
              <w:autoSpaceDN/>
              <w:ind w:left="0" w:right="96" w:firstLine="426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подготовку отчетов по участию обучающихся и педагогов-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навигаторов</w:t>
            </w:r>
            <w:r w:rsidRPr="002240A6">
              <w:rPr>
                <w:spacing w:val="-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Проекте.</w:t>
            </w:r>
          </w:p>
          <w:p w14:paraId="038E5605" w14:textId="77777777" w:rsidR="007A2310" w:rsidRPr="002240A6" w:rsidRDefault="007A2310" w:rsidP="00B427B2">
            <w:pPr>
              <w:pStyle w:val="TableParagraph"/>
              <w:spacing w:before="107"/>
              <w:ind w:left="109"/>
              <w:jc w:val="both"/>
              <w:rPr>
                <w:sz w:val="28"/>
                <w:szCs w:val="28"/>
              </w:rPr>
            </w:pPr>
            <w:r w:rsidRPr="002240A6">
              <w:rPr>
                <w:i/>
                <w:sz w:val="28"/>
                <w:szCs w:val="28"/>
              </w:rPr>
              <w:lastRenderedPageBreak/>
              <w:t>Имеет</w:t>
            </w:r>
            <w:r w:rsidRPr="002240A6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2240A6">
              <w:rPr>
                <w:i/>
                <w:sz w:val="28"/>
                <w:szCs w:val="28"/>
              </w:rPr>
              <w:t>доступ</w:t>
            </w:r>
            <w:r w:rsidRPr="002240A6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к</w:t>
            </w:r>
            <w:r w:rsidRPr="002240A6">
              <w:rPr>
                <w:spacing w:val="-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информации</w:t>
            </w:r>
            <w:r w:rsidRPr="002240A6">
              <w:rPr>
                <w:spacing w:val="-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</w:t>
            </w:r>
            <w:r w:rsidRPr="002240A6">
              <w:rPr>
                <w:spacing w:val="-8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отчетности</w:t>
            </w:r>
            <w:r w:rsidRPr="002240A6">
              <w:rPr>
                <w:spacing w:val="-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</w:t>
            </w:r>
            <w:r w:rsidRPr="002240A6">
              <w:rPr>
                <w:spacing w:val="-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рамках</w:t>
            </w:r>
            <w:r w:rsidRPr="002240A6">
              <w:rPr>
                <w:spacing w:val="-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своего</w:t>
            </w:r>
            <w:r w:rsidRPr="002240A6">
              <w:rPr>
                <w:spacing w:val="-8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региона.</w:t>
            </w:r>
          </w:p>
        </w:tc>
      </w:tr>
      <w:tr w:rsidR="007A2310" w14:paraId="62E18835" w14:textId="77777777" w:rsidTr="00FB7C42">
        <w:trPr>
          <w:trHeight w:val="20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C117C" w14:textId="77777777" w:rsidR="007A2310" w:rsidRPr="002240A6" w:rsidRDefault="007A2310" w:rsidP="00B427B2">
            <w:pPr>
              <w:pStyle w:val="TableParagraph"/>
              <w:ind w:left="288" w:right="105" w:hanging="150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lastRenderedPageBreak/>
              <w:t>Территориальный</w:t>
            </w:r>
            <w:r w:rsidRPr="002240A6">
              <w:rPr>
                <w:spacing w:val="-5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7C8DE" w14:textId="77777777" w:rsidR="007A2310" w:rsidRPr="002240A6" w:rsidRDefault="007A2310" w:rsidP="00B427B2">
            <w:pPr>
              <w:pStyle w:val="TableParagraph"/>
              <w:ind w:left="109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Назначается</w:t>
            </w:r>
            <w:r w:rsidRPr="002240A6">
              <w:rPr>
                <w:spacing w:val="-4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региональным</w:t>
            </w:r>
            <w:r w:rsidRPr="002240A6">
              <w:rPr>
                <w:spacing w:val="-3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оператором.</w:t>
            </w:r>
          </w:p>
          <w:p w14:paraId="2B11EB81" w14:textId="77777777" w:rsidR="007A2310" w:rsidRPr="002240A6" w:rsidRDefault="007A2310" w:rsidP="00B427B2">
            <w:pPr>
              <w:pStyle w:val="TableParagraph"/>
              <w:tabs>
                <w:tab w:val="left" w:pos="1349"/>
                <w:tab w:val="left" w:pos="1865"/>
                <w:tab w:val="left" w:pos="3553"/>
                <w:tab w:val="left" w:pos="4975"/>
                <w:tab w:val="left" w:pos="5950"/>
              </w:tabs>
              <w:ind w:left="109" w:right="95"/>
              <w:jc w:val="both"/>
              <w:rPr>
                <w:sz w:val="28"/>
                <w:szCs w:val="28"/>
              </w:rPr>
            </w:pPr>
            <w:r w:rsidRPr="002240A6">
              <w:rPr>
                <w:i/>
                <w:sz w:val="28"/>
                <w:szCs w:val="28"/>
              </w:rPr>
              <w:t>Получает</w:t>
            </w:r>
            <w:r w:rsidRPr="002240A6">
              <w:rPr>
                <w:i/>
                <w:sz w:val="28"/>
                <w:szCs w:val="28"/>
              </w:rPr>
              <w:tab/>
              <w:t>от</w:t>
            </w:r>
            <w:r w:rsidRPr="002240A6">
              <w:rPr>
                <w:i/>
                <w:sz w:val="28"/>
                <w:szCs w:val="28"/>
              </w:rPr>
              <w:tab/>
              <w:t>регионального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240A6">
              <w:rPr>
                <w:i/>
                <w:sz w:val="28"/>
                <w:szCs w:val="28"/>
              </w:rPr>
              <w:t>оператора:</w:t>
            </w:r>
            <w:r w:rsidRPr="002240A6">
              <w:rPr>
                <w:i/>
                <w:sz w:val="28"/>
                <w:szCs w:val="28"/>
              </w:rPr>
              <w:tab/>
            </w:r>
            <w:r w:rsidRPr="002240A6">
              <w:rPr>
                <w:sz w:val="28"/>
                <w:szCs w:val="28"/>
              </w:rPr>
              <w:t>импорт</w:t>
            </w:r>
            <w:r w:rsidRPr="002240A6">
              <w:rPr>
                <w:sz w:val="28"/>
                <w:szCs w:val="28"/>
              </w:rPr>
              <w:tab/>
            </w:r>
            <w:r w:rsidRPr="002240A6">
              <w:rPr>
                <w:spacing w:val="-1"/>
                <w:sz w:val="28"/>
                <w:szCs w:val="28"/>
              </w:rPr>
              <w:t>участников</w:t>
            </w:r>
            <w:r w:rsidRPr="002240A6">
              <w:rPr>
                <w:spacing w:val="-5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Проекта</w:t>
            </w:r>
            <w:r w:rsidRPr="002240A6">
              <w:rPr>
                <w:spacing w:val="-4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(обучающихся</w:t>
            </w:r>
            <w:r w:rsidRPr="002240A6">
              <w:rPr>
                <w:spacing w:val="-3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</w:t>
            </w:r>
            <w:r w:rsidRPr="002240A6">
              <w:rPr>
                <w:spacing w:val="-4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педагогов-навигаторов)</w:t>
            </w:r>
            <w:r w:rsidRPr="002240A6">
              <w:rPr>
                <w:spacing w:val="-3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</w:t>
            </w:r>
            <w:r w:rsidRPr="002240A6">
              <w:rPr>
                <w:spacing w:val="-4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Платформу.</w:t>
            </w:r>
          </w:p>
          <w:p w14:paraId="69847B31" w14:textId="77777777" w:rsidR="007A2310" w:rsidRPr="002240A6" w:rsidRDefault="007A2310" w:rsidP="00B427B2">
            <w:pPr>
              <w:pStyle w:val="TableParagraph"/>
              <w:spacing w:before="114"/>
              <w:ind w:left="109"/>
              <w:jc w:val="both"/>
              <w:rPr>
                <w:i/>
                <w:sz w:val="28"/>
                <w:szCs w:val="28"/>
              </w:rPr>
            </w:pPr>
            <w:r w:rsidRPr="002240A6">
              <w:rPr>
                <w:i/>
                <w:sz w:val="28"/>
                <w:szCs w:val="28"/>
              </w:rPr>
              <w:t>Реализует в</w:t>
            </w:r>
            <w:r w:rsidRPr="002240A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i/>
                <w:sz w:val="28"/>
                <w:szCs w:val="28"/>
              </w:rPr>
              <w:t>рамках своего функционала:</w:t>
            </w:r>
          </w:p>
          <w:p w14:paraId="1A770402" w14:textId="77777777" w:rsidR="007A2310" w:rsidRPr="002240A6" w:rsidRDefault="007A2310" w:rsidP="00B427B2">
            <w:pPr>
              <w:pStyle w:val="TableParagraph"/>
              <w:ind w:left="142" w:firstLine="426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-</w:t>
            </w:r>
            <w:r w:rsidRPr="002240A6">
              <w:rPr>
                <w:spacing w:val="36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импорт</w:t>
            </w:r>
            <w:r w:rsidRPr="002240A6">
              <w:rPr>
                <w:spacing w:val="36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списков</w:t>
            </w:r>
            <w:r w:rsidRPr="002240A6">
              <w:rPr>
                <w:spacing w:val="36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педагогов-навигаторов</w:t>
            </w:r>
            <w:r w:rsidRPr="002240A6">
              <w:rPr>
                <w:spacing w:val="36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на</w:t>
            </w:r>
            <w:r w:rsidRPr="002240A6">
              <w:rPr>
                <w:spacing w:val="36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Платформу,</w:t>
            </w:r>
            <w:r w:rsidRPr="002240A6">
              <w:rPr>
                <w:spacing w:val="36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с</w:t>
            </w:r>
            <w:r w:rsidRPr="002240A6">
              <w:rPr>
                <w:spacing w:val="-5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доступом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к редактированию;</w:t>
            </w:r>
          </w:p>
        </w:tc>
      </w:tr>
      <w:tr w:rsidR="007A2310" w14:paraId="11B32721" w14:textId="77777777" w:rsidTr="00FB7C42">
        <w:trPr>
          <w:trHeight w:val="32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33E09" w14:textId="77777777" w:rsidR="007A2310" w:rsidRPr="002240A6" w:rsidRDefault="007A2310" w:rsidP="00B427B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F9E83" w14:textId="77777777" w:rsidR="007A2310" w:rsidRPr="002240A6" w:rsidRDefault="007A2310" w:rsidP="007A2310">
            <w:pPr>
              <w:pStyle w:val="TableParagraph"/>
              <w:numPr>
                <w:ilvl w:val="0"/>
                <w:numId w:val="6"/>
              </w:numPr>
              <w:tabs>
                <w:tab w:val="left" w:pos="709"/>
              </w:tabs>
              <w:autoSpaceDE/>
              <w:autoSpaceDN/>
              <w:ind w:left="708" w:hanging="141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выгрузку</w:t>
            </w:r>
            <w:r w:rsidRPr="002240A6">
              <w:rPr>
                <w:spacing w:val="-6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данных</w:t>
            </w:r>
            <w:r w:rsidRPr="002240A6">
              <w:rPr>
                <w:spacing w:val="-5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(шаблон</w:t>
            </w:r>
            <w:r w:rsidRPr="002240A6">
              <w:rPr>
                <w:spacing w:val="-5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импорта);</w:t>
            </w:r>
          </w:p>
          <w:p w14:paraId="0ED0C6C2" w14:textId="77777777" w:rsidR="007A2310" w:rsidRPr="002240A6" w:rsidRDefault="007A2310" w:rsidP="007A2310">
            <w:pPr>
              <w:pStyle w:val="TableParagraph"/>
              <w:numPr>
                <w:ilvl w:val="0"/>
                <w:numId w:val="6"/>
              </w:numPr>
              <w:tabs>
                <w:tab w:val="left" w:pos="771"/>
              </w:tabs>
              <w:autoSpaceDE/>
              <w:autoSpaceDN/>
              <w:ind w:left="0" w:right="95" w:firstLine="426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импорт</w:t>
            </w:r>
            <w:r w:rsidRPr="002240A6">
              <w:rPr>
                <w:spacing w:val="59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списков</w:t>
            </w:r>
            <w:r w:rsidRPr="002240A6">
              <w:rPr>
                <w:spacing w:val="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обучающихся,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объединенных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2240A6">
              <w:rPr>
                <w:sz w:val="28"/>
                <w:szCs w:val="28"/>
              </w:rPr>
              <w:t>в  классы</w:t>
            </w:r>
            <w:proofErr w:type="gramEnd"/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на</w:t>
            </w:r>
            <w:r w:rsidRPr="002240A6">
              <w:rPr>
                <w:spacing w:val="-5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Платформу,</w:t>
            </w:r>
            <w:r w:rsidRPr="002240A6">
              <w:rPr>
                <w:spacing w:val="-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с доступом к редактированию;</w:t>
            </w:r>
          </w:p>
          <w:p w14:paraId="7A65C42C" w14:textId="77777777" w:rsidR="007A2310" w:rsidRPr="002240A6" w:rsidRDefault="007A2310" w:rsidP="007A2310">
            <w:pPr>
              <w:pStyle w:val="TableParagraph"/>
              <w:numPr>
                <w:ilvl w:val="0"/>
                <w:numId w:val="6"/>
              </w:numPr>
              <w:tabs>
                <w:tab w:val="left" w:pos="761"/>
              </w:tabs>
              <w:autoSpaceDE/>
              <w:autoSpaceDN/>
              <w:ind w:left="0" w:right="96" w:firstLine="426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обработку</w:t>
            </w:r>
            <w:r w:rsidRPr="002240A6">
              <w:rPr>
                <w:spacing w:val="49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заявки</w:t>
            </w:r>
            <w:r w:rsidRPr="002240A6">
              <w:rPr>
                <w:spacing w:val="49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от</w:t>
            </w:r>
            <w:r w:rsidRPr="002240A6">
              <w:rPr>
                <w:spacing w:val="49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не</w:t>
            </w:r>
            <w:r w:rsidRPr="002240A6">
              <w:rPr>
                <w:spacing w:val="49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зарегистрированных</w:t>
            </w:r>
            <w:r w:rsidRPr="002240A6">
              <w:rPr>
                <w:spacing w:val="50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на</w:t>
            </w:r>
            <w:r w:rsidRPr="002240A6">
              <w:rPr>
                <w:spacing w:val="49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Платформе</w:t>
            </w:r>
            <w:r w:rsidRPr="002240A6">
              <w:rPr>
                <w:spacing w:val="-5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обучающихся,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желающих участвовать в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Проекте;</w:t>
            </w:r>
          </w:p>
          <w:p w14:paraId="2D23BD51" w14:textId="77777777" w:rsidR="007A2310" w:rsidRPr="002240A6" w:rsidRDefault="007A2310" w:rsidP="007A2310">
            <w:pPr>
              <w:pStyle w:val="TableParagraph"/>
              <w:numPr>
                <w:ilvl w:val="0"/>
                <w:numId w:val="6"/>
              </w:numPr>
              <w:tabs>
                <w:tab w:val="left" w:pos="719"/>
              </w:tabs>
              <w:autoSpaceDE/>
              <w:autoSpaceDN/>
              <w:ind w:left="0" w:right="96" w:firstLine="426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запись</w:t>
            </w:r>
            <w:r w:rsidRPr="002240A6">
              <w:rPr>
                <w:spacing w:val="3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группы/класса</w:t>
            </w:r>
            <w:r w:rsidRPr="002240A6">
              <w:rPr>
                <w:spacing w:val="3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на</w:t>
            </w:r>
            <w:r w:rsidRPr="002240A6">
              <w:rPr>
                <w:spacing w:val="4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мероприятия</w:t>
            </w:r>
            <w:r w:rsidRPr="002240A6">
              <w:rPr>
                <w:spacing w:val="3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по</w:t>
            </w:r>
            <w:r w:rsidRPr="002240A6">
              <w:rPr>
                <w:spacing w:val="4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профессиональному</w:t>
            </w:r>
            <w:r w:rsidRPr="002240A6">
              <w:rPr>
                <w:spacing w:val="-5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выбору</w:t>
            </w:r>
            <w:r w:rsidRPr="002240A6">
              <w:rPr>
                <w:spacing w:val="-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с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выбором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временных</w:t>
            </w:r>
            <w:r w:rsidRPr="002240A6">
              <w:rPr>
                <w:spacing w:val="-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интервалов;</w:t>
            </w:r>
          </w:p>
          <w:p w14:paraId="4F2288E4" w14:textId="77777777" w:rsidR="007A2310" w:rsidRPr="002240A6" w:rsidRDefault="007A2310" w:rsidP="007A2310">
            <w:pPr>
              <w:pStyle w:val="TableParagraph"/>
              <w:numPr>
                <w:ilvl w:val="0"/>
                <w:numId w:val="6"/>
              </w:numPr>
              <w:tabs>
                <w:tab w:val="left" w:pos="757"/>
              </w:tabs>
              <w:autoSpaceDE/>
              <w:autoSpaceDN/>
              <w:ind w:left="0" w:right="96" w:firstLine="426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подготовку</w:t>
            </w:r>
            <w:r w:rsidRPr="002240A6">
              <w:rPr>
                <w:spacing w:val="44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отчетов</w:t>
            </w:r>
            <w:r w:rsidRPr="002240A6">
              <w:rPr>
                <w:spacing w:val="45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по</w:t>
            </w:r>
            <w:r w:rsidRPr="002240A6">
              <w:rPr>
                <w:spacing w:val="45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участию</w:t>
            </w:r>
            <w:r w:rsidRPr="002240A6">
              <w:rPr>
                <w:spacing w:val="45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обучающихся</w:t>
            </w:r>
            <w:r w:rsidRPr="002240A6">
              <w:rPr>
                <w:spacing w:val="45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</w:t>
            </w:r>
            <w:r w:rsidRPr="002240A6">
              <w:rPr>
                <w:spacing w:val="45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педагогов-</w:t>
            </w:r>
            <w:r w:rsidRPr="002240A6">
              <w:rPr>
                <w:spacing w:val="-5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навигаторов</w:t>
            </w:r>
            <w:r w:rsidRPr="002240A6">
              <w:rPr>
                <w:spacing w:val="-4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</w:t>
            </w:r>
            <w:r w:rsidRPr="002240A6">
              <w:rPr>
                <w:spacing w:val="-3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Проекте</w:t>
            </w:r>
            <w:r w:rsidRPr="002240A6">
              <w:rPr>
                <w:spacing w:val="-3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</w:t>
            </w:r>
            <w:r w:rsidRPr="002240A6">
              <w:rPr>
                <w:spacing w:val="-4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рамках</w:t>
            </w:r>
            <w:r w:rsidRPr="002240A6">
              <w:rPr>
                <w:spacing w:val="-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подведомственной</w:t>
            </w:r>
            <w:r w:rsidRPr="002240A6">
              <w:rPr>
                <w:spacing w:val="-3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территории.</w:t>
            </w:r>
          </w:p>
          <w:p w14:paraId="7AEA8311" w14:textId="77777777" w:rsidR="007A2310" w:rsidRPr="002240A6" w:rsidRDefault="007A2310" w:rsidP="00B427B2">
            <w:pPr>
              <w:pStyle w:val="TableParagraph"/>
              <w:spacing w:before="86"/>
              <w:ind w:left="142"/>
              <w:rPr>
                <w:sz w:val="28"/>
                <w:szCs w:val="28"/>
              </w:rPr>
            </w:pPr>
            <w:r w:rsidRPr="002240A6">
              <w:rPr>
                <w:i/>
                <w:sz w:val="28"/>
                <w:szCs w:val="28"/>
              </w:rPr>
              <w:t>Имеет</w:t>
            </w:r>
            <w:r w:rsidRPr="002240A6">
              <w:rPr>
                <w:i/>
                <w:spacing w:val="56"/>
                <w:sz w:val="28"/>
                <w:szCs w:val="28"/>
              </w:rPr>
              <w:t xml:space="preserve"> </w:t>
            </w:r>
            <w:r w:rsidRPr="002240A6">
              <w:rPr>
                <w:i/>
                <w:sz w:val="28"/>
                <w:szCs w:val="28"/>
              </w:rPr>
              <w:t>доступ</w:t>
            </w:r>
            <w:r w:rsidRPr="002240A6">
              <w:rPr>
                <w:i/>
                <w:spacing w:val="56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к</w:t>
            </w:r>
            <w:r w:rsidRPr="002240A6">
              <w:rPr>
                <w:spacing w:val="56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информации</w:t>
            </w:r>
            <w:r w:rsidRPr="002240A6">
              <w:rPr>
                <w:spacing w:val="56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</w:t>
            </w:r>
            <w:r w:rsidRPr="002240A6">
              <w:rPr>
                <w:spacing w:val="56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отчетности</w:t>
            </w:r>
            <w:r w:rsidRPr="002240A6">
              <w:rPr>
                <w:spacing w:val="56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</w:t>
            </w:r>
            <w:r w:rsidRPr="002240A6">
              <w:rPr>
                <w:spacing w:val="56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рамках</w:t>
            </w:r>
            <w:r w:rsidRPr="002240A6">
              <w:rPr>
                <w:spacing w:val="56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своей</w:t>
            </w:r>
            <w:r w:rsidRPr="002240A6">
              <w:rPr>
                <w:spacing w:val="-5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территории.</w:t>
            </w:r>
          </w:p>
        </w:tc>
      </w:tr>
      <w:tr w:rsidR="007A2310" w14:paraId="2347887C" w14:textId="77777777" w:rsidTr="00FB7C42">
        <w:trPr>
          <w:trHeight w:val="54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0CB85" w14:textId="77777777" w:rsidR="007A2310" w:rsidRPr="002240A6" w:rsidRDefault="007A2310" w:rsidP="00B427B2">
            <w:pPr>
              <w:pStyle w:val="TableParagraph"/>
              <w:spacing w:before="3"/>
              <w:ind w:left="711" w:right="235" w:hanging="457"/>
              <w:rPr>
                <w:sz w:val="28"/>
                <w:szCs w:val="28"/>
              </w:rPr>
            </w:pPr>
            <w:proofErr w:type="gramStart"/>
            <w:r w:rsidRPr="002240A6">
              <w:rPr>
                <w:spacing w:val="-1"/>
                <w:sz w:val="28"/>
                <w:szCs w:val="28"/>
              </w:rPr>
              <w:t>Администратор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pacing w:val="-5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школы</w:t>
            </w:r>
            <w:proofErr w:type="gramEnd"/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C7F70" w14:textId="77777777" w:rsidR="007A2310" w:rsidRPr="002240A6" w:rsidRDefault="007A2310" w:rsidP="00B427B2">
            <w:pPr>
              <w:pStyle w:val="TableParagraph"/>
              <w:spacing w:before="6"/>
              <w:ind w:left="109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Назначается</w:t>
            </w:r>
            <w:r w:rsidRPr="002240A6">
              <w:rPr>
                <w:spacing w:val="-4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администрацией</w:t>
            </w:r>
            <w:r w:rsidRPr="002240A6">
              <w:rPr>
                <w:spacing w:val="-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образовательной</w:t>
            </w:r>
            <w:r w:rsidRPr="002240A6">
              <w:rPr>
                <w:spacing w:val="-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организации.</w:t>
            </w:r>
          </w:p>
          <w:p w14:paraId="6A71C885" w14:textId="77777777" w:rsidR="007A2310" w:rsidRPr="002240A6" w:rsidRDefault="007A2310" w:rsidP="00B427B2">
            <w:pPr>
              <w:pStyle w:val="TableParagraph"/>
              <w:spacing w:before="113"/>
              <w:ind w:left="109" w:right="96"/>
              <w:jc w:val="both"/>
              <w:rPr>
                <w:sz w:val="28"/>
                <w:szCs w:val="28"/>
              </w:rPr>
            </w:pPr>
            <w:r w:rsidRPr="002240A6">
              <w:rPr>
                <w:i/>
                <w:sz w:val="28"/>
                <w:szCs w:val="28"/>
              </w:rPr>
              <w:t>Получает</w:t>
            </w:r>
            <w:r w:rsidRPr="002240A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i/>
                <w:sz w:val="28"/>
                <w:szCs w:val="28"/>
              </w:rPr>
              <w:t>от</w:t>
            </w:r>
            <w:r w:rsidRPr="002240A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i/>
                <w:sz w:val="28"/>
                <w:szCs w:val="28"/>
              </w:rPr>
              <w:t>территориального</w:t>
            </w:r>
            <w:r w:rsidRPr="002240A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i/>
                <w:sz w:val="28"/>
                <w:szCs w:val="28"/>
              </w:rPr>
              <w:t>администратора/регионального</w:t>
            </w:r>
            <w:r w:rsidRPr="002240A6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2240A6">
              <w:rPr>
                <w:i/>
                <w:sz w:val="28"/>
                <w:szCs w:val="28"/>
              </w:rPr>
              <w:t>оператора:</w:t>
            </w:r>
            <w:r w:rsidRPr="002240A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список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импортированных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участников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Проекта: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педагогов-навигаторов</w:t>
            </w:r>
            <w:r w:rsidRPr="002240A6">
              <w:rPr>
                <w:spacing w:val="-3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</w:t>
            </w:r>
            <w:r w:rsidRPr="002240A6">
              <w:rPr>
                <w:spacing w:val="-3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обучающихся,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объединенных</w:t>
            </w:r>
            <w:r w:rsidRPr="002240A6">
              <w:rPr>
                <w:spacing w:val="-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</w:t>
            </w:r>
            <w:r w:rsidRPr="002240A6">
              <w:rPr>
                <w:spacing w:val="-3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классы.</w:t>
            </w:r>
          </w:p>
          <w:p w14:paraId="2A26988B" w14:textId="77777777" w:rsidR="007A2310" w:rsidRPr="002240A6" w:rsidRDefault="007A2310" w:rsidP="00B427B2">
            <w:pPr>
              <w:pStyle w:val="TableParagraph"/>
              <w:spacing w:before="114"/>
              <w:ind w:left="109"/>
              <w:jc w:val="both"/>
              <w:rPr>
                <w:i/>
                <w:sz w:val="28"/>
                <w:szCs w:val="28"/>
              </w:rPr>
            </w:pPr>
            <w:r w:rsidRPr="002240A6">
              <w:rPr>
                <w:i/>
                <w:sz w:val="28"/>
                <w:szCs w:val="28"/>
              </w:rPr>
              <w:t>Реализует в</w:t>
            </w:r>
            <w:r w:rsidRPr="002240A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i/>
                <w:sz w:val="28"/>
                <w:szCs w:val="28"/>
              </w:rPr>
              <w:t>рамках своего функционала:</w:t>
            </w:r>
          </w:p>
          <w:p w14:paraId="25B6DA80" w14:textId="77777777" w:rsidR="007A2310" w:rsidRPr="002240A6" w:rsidRDefault="007A2310" w:rsidP="007A2310">
            <w:pPr>
              <w:pStyle w:val="TableParagraph"/>
              <w:numPr>
                <w:ilvl w:val="0"/>
                <w:numId w:val="7"/>
              </w:numPr>
              <w:tabs>
                <w:tab w:val="left" w:pos="759"/>
              </w:tabs>
              <w:autoSpaceDE/>
              <w:autoSpaceDN/>
              <w:ind w:left="0" w:right="95" w:firstLine="458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формирование списка педагогов-навигаторов для участия в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Проекте</w:t>
            </w:r>
            <w:r w:rsidRPr="002240A6">
              <w:rPr>
                <w:spacing w:val="-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(без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доступа к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редактированию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на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Платформе);</w:t>
            </w:r>
          </w:p>
          <w:p w14:paraId="72E91758" w14:textId="77777777" w:rsidR="007A2310" w:rsidRPr="002240A6" w:rsidRDefault="007A2310" w:rsidP="007A2310">
            <w:pPr>
              <w:pStyle w:val="TableParagraph"/>
              <w:numPr>
                <w:ilvl w:val="0"/>
                <w:numId w:val="7"/>
              </w:numPr>
              <w:tabs>
                <w:tab w:val="left" w:pos="731"/>
              </w:tabs>
              <w:autoSpaceDE/>
              <w:autoSpaceDN/>
              <w:ind w:left="110" w:right="95" w:firstLine="458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составление списка обучающихся – участников Проекта (без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доступа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к редактированию на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Платформе);</w:t>
            </w:r>
          </w:p>
          <w:p w14:paraId="733189AB" w14:textId="77777777" w:rsidR="007A2310" w:rsidRPr="002240A6" w:rsidRDefault="007A2310" w:rsidP="007A2310">
            <w:pPr>
              <w:pStyle w:val="TableParagraph"/>
              <w:numPr>
                <w:ilvl w:val="0"/>
                <w:numId w:val="7"/>
              </w:numPr>
              <w:tabs>
                <w:tab w:val="left" w:pos="752"/>
              </w:tabs>
              <w:autoSpaceDE/>
              <w:autoSpaceDN/>
              <w:spacing w:before="1"/>
              <w:ind w:left="0" w:right="94" w:firstLine="458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координацию деятельности педагогов-навигаторов в рамках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Проекта;</w:t>
            </w:r>
          </w:p>
          <w:p w14:paraId="4E7B6B51" w14:textId="77777777" w:rsidR="007A2310" w:rsidRPr="002240A6" w:rsidRDefault="007A2310" w:rsidP="007A2310">
            <w:pPr>
              <w:pStyle w:val="TableParagraph"/>
              <w:numPr>
                <w:ilvl w:val="0"/>
                <w:numId w:val="7"/>
              </w:numPr>
              <w:tabs>
                <w:tab w:val="left" w:pos="761"/>
              </w:tabs>
              <w:autoSpaceDE/>
              <w:autoSpaceDN/>
              <w:spacing w:before="6"/>
              <w:ind w:left="0" w:right="94" w:firstLine="458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мониторинг реализации Проекта в рамках образовательной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организации;</w:t>
            </w:r>
          </w:p>
          <w:p w14:paraId="6FD0E88D" w14:textId="77777777" w:rsidR="007A2310" w:rsidRPr="002240A6" w:rsidRDefault="007A2310" w:rsidP="007A231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autoSpaceDE/>
              <w:autoSpaceDN/>
              <w:spacing w:before="3"/>
              <w:ind w:left="0" w:right="93" w:firstLine="459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формирование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автоматизированных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отчетов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по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участию</w:t>
            </w:r>
            <w:r w:rsidRPr="002240A6">
              <w:rPr>
                <w:spacing w:val="-5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обучающихся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педагогов-навигаторов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Проекте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рамках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образовательной организации.</w:t>
            </w:r>
          </w:p>
          <w:p w14:paraId="3C76592B" w14:textId="77777777" w:rsidR="007A2310" w:rsidRPr="002240A6" w:rsidRDefault="007A2310" w:rsidP="00B427B2">
            <w:pPr>
              <w:pStyle w:val="TableParagraph"/>
              <w:spacing w:before="109"/>
              <w:ind w:left="109" w:right="95"/>
              <w:jc w:val="both"/>
              <w:rPr>
                <w:sz w:val="28"/>
                <w:szCs w:val="28"/>
              </w:rPr>
            </w:pPr>
            <w:r w:rsidRPr="002240A6">
              <w:rPr>
                <w:i/>
                <w:sz w:val="28"/>
                <w:szCs w:val="28"/>
              </w:rPr>
              <w:t>Имеет</w:t>
            </w:r>
            <w:r w:rsidRPr="002240A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i/>
                <w:sz w:val="28"/>
                <w:szCs w:val="28"/>
              </w:rPr>
              <w:t>доступ</w:t>
            </w:r>
            <w:r w:rsidRPr="002240A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к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информации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отчетности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рамках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своей</w:t>
            </w:r>
            <w:r w:rsidRPr="002240A6">
              <w:rPr>
                <w:spacing w:val="-5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образовательной организации.</w:t>
            </w:r>
          </w:p>
        </w:tc>
      </w:tr>
      <w:tr w:rsidR="007A2310" w14:paraId="5FF0E2AF" w14:textId="77777777" w:rsidTr="00FB7C42">
        <w:trPr>
          <w:trHeight w:val="52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BC9ED" w14:textId="77777777" w:rsidR="007A2310" w:rsidRPr="002240A6" w:rsidRDefault="007A2310" w:rsidP="00B427B2">
            <w:pPr>
              <w:pStyle w:val="TableParagraph"/>
              <w:spacing w:before="3"/>
              <w:ind w:left="549" w:right="525" w:firstLine="60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lastRenderedPageBreak/>
              <w:t>Педагог-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pacing w:val="-1"/>
                <w:sz w:val="28"/>
                <w:szCs w:val="28"/>
              </w:rPr>
              <w:t>навигатор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E4A83" w14:textId="77777777" w:rsidR="007A2310" w:rsidRPr="002240A6" w:rsidRDefault="007A2310" w:rsidP="00B427B2">
            <w:pPr>
              <w:pStyle w:val="TableParagraph"/>
              <w:spacing w:before="6"/>
              <w:ind w:left="109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Назначается</w:t>
            </w:r>
            <w:r w:rsidRPr="002240A6">
              <w:rPr>
                <w:spacing w:val="-4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администрацией</w:t>
            </w:r>
            <w:r w:rsidRPr="002240A6">
              <w:rPr>
                <w:spacing w:val="-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образовательной</w:t>
            </w:r>
            <w:r w:rsidRPr="002240A6">
              <w:rPr>
                <w:spacing w:val="-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организации.</w:t>
            </w:r>
          </w:p>
          <w:p w14:paraId="25CD4D06" w14:textId="77777777" w:rsidR="007A2310" w:rsidRPr="002240A6" w:rsidRDefault="007A2310" w:rsidP="00B427B2">
            <w:pPr>
              <w:pStyle w:val="TableParagraph"/>
              <w:spacing w:before="113"/>
              <w:ind w:left="109"/>
              <w:rPr>
                <w:sz w:val="28"/>
                <w:szCs w:val="28"/>
              </w:rPr>
            </w:pPr>
            <w:r w:rsidRPr="002240A6">
              <w:rPr>
                <w:i/>
                <w:spacing w:val="-1"/>
                <w:sz w:val="28"/>
                <w:szCs w:val="28"/>
              </w:rPr>
              <w:t>Получает</w:t>
            </w:r>
            <w:r w:rsidRPr="002240A6">
              <w:rPr>
                <w:i/>
                <w:spacing w:val="-14"/>
                <w:sz w:val="28"/>
                <w:szCs w:val="28"/>
              </w:rPr>
              <w:t xml:space="preserve"> </w:t>
            </w:r>
            <w:r w:rsidRPr="002240A6">
              <w:rPr>
                <w:i/>
                <w:spacing w:val="-1"/>
                <w:sz w:val="28"/>
                <w:szCs w:val="28"/>
              </w:rPr>
              <w:t>от</w:t>
            </w:r>
            <w:r w:rsidRPr="002240A6">
              <w:rPr>
                <w:i/>
                <w:spacing w:val="-13"/>
                <w:sz w:val="28"/>
                <w:szCs w:val="28"/>
              </w:rPr>
              <w:t xml:space="preserve"> </w:t>
            </w:r>
            <w:r w:rsidRPr="002240A6">
              <w:rPr>
                <w:i/>
                <w:spacing w:val="-1"/>
                <w:sz w:val="28"/>
                <w:szCs w:val="28"/>
              </w:rPr>
              <w:t>регионального</w:t>
            </w:r>
            <w:r w:rsidRPr="002240A6">
              <w:rPr>
                <w:i/>
                <w:spacing w:val="-13"/>
                <w:sz w:val="28"/>
                <w:szCs w:val="28"/>
              </w:rPr>
              <w:t xml:space="preserve"> </w:t>
            </w:r>
            <w:r w:rsidRPr="002240A6">
              <w:rPr>
                <w:i/>
                <w:sz w:val="28"/>
                <w:szCs w:val="28"/>
              </w:rPr>
              <w:t>оператора:</w:t>
            </w:r>
            <w:r w:rsidRPr="002240A6">
              <w:rPr>
                <w:i/>
                <w:spacing w:val="-13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приглашение</w:t>
            </w:r>
            <w:r w:rsidRPr="002240A6">
              <w:rPr>
                <w:spacing w:val="-13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к</w:t>
            </w:r>
            <w:r w:rsidRPr="002240A6">
              <w:rPr>
                <w:spacing w:val="-13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авторизации</w:t>
            </w:r>
            <w:r w:rsidRPr="002240A6">
              <w:rPr>
                <w:spacing w:val="-5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на</w:t>
            </w:r>
            <w:r w:rsidRPr="002240A6">
              <w:rPr>
                <w:spacing w:val="-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Платформе.</w:t>
            </w:r>
          </w:p>
          <w:p w14:paraId="501092F4" w14:textId="77777777" w:rsidR="007A2310" w:rsidRPr="002240A6" w:rsidRDefault="007A2310" w:rsidP="00B427B2">
            <w:pPr>
              <w:pStyle w:val="TableParagraph"/>
              <w:spacing w:before="103"/>
              <w:ind w:left="109"/>
              <w:rPr>
                <w:i/>
                <w:sz w:val="28"/>
                <w:szCs w:val="28"/>
              </w:rPr>
            </w:pPr>
            <w:r w:rsidRPr="002240A6">
              <w:rPr>
                <w:i/>
                <w:sz w:val="28"/>
                <w:szCs w:val="28"/>
              </w:rPr>
              <w:t>Получает</w:t>
            </w:r>
            <w:r w:rsidRPr="002240A6">
              <w:rPr>
                <w:i/>
                <w:spacing w:val="79"/>
                <w:sz w:val="28"/>
                <w:szCs w:val="28"/>
              </w:rPr>
              <w:t xml:space="preserve"> </w:t>
            </w:r>
            <w:r w:rsidRPr="002240A6">
              <w:rPr>
                <w:i/>
                <w:sz w:val="28"/>
                <w:szCs w:val="28"/>
              </w:rPr>
              <w:t>от</w:t>
            </w:r>
            <w:r w:rsidRPr="002240A6">
              <w:rPr>
                <w:i/>
                <w:spacing w:val="80"/>
                <w:sz w:val="28"/>
                <w:szCs w:val="28"/>
              </w:rPr>
              <w:t xml:space="preserve"> </w:t>
            </w:r>
            <w:r w:rsidRPr="002240A6">
              <w:rPr>
                <w:i/>
                <w:sz w:val="28"/>
                <w:szCs w:val="28"/>
              </w:rPr>
              <w:t>территориального</w:t>
            </w:r>
            <w:r w:rsidRPr="002240A6">
              <w:rPr>
                <w:i/>
                <w:spacing w:val="79"/>
                <w:sz w:val="28"/>
                <w:szCs w:val="28"/>
              </w:rPr>
              <w:t xml:space="preserve"> </w:t>
            </w:r>
            <w:r w:rsidRPr="002240A6">
              <w:rPr>
                <w:i/>
                <w:sz w:val="28"/>
                <w:szCs w:val="28"/>
              </w:rPr>
              <w:t>или</w:t>
            </w:r>
            <w:r w:rsidRPr="002240A6">
              <w:rPr>
                <w:i/>
                <w:spacing w:val="80"/>
                <w:sz w:val="28"/>
                <w:szCs w:val="28"/>
              </w:rPr>
              <w:t xml:space="preserve"> </w:t>
            </w:r>
            <w:r w:rsidRPr="002240A6">
              <w:rPr>
                <w:i/>
                <w:sz w:val="28"/>
                <w:szCs w:val="28"/>
              </w:rPr>
              <w:t>регионального</w:t>
            </w:r>
            <w:r w:rsidRPr="002240A6">
              <w:rPr>
                <w:i/>
                <w:spacing w:val="80"/>
                <w:sz w:val="28"/>
                <w:szCs w:val="28"/>
              </w:rPr>
              <w:t xml:space="preserve"> </w:t>
            </w:r>
            <w:r w:rsidRPr="002240A6">
              <w:rPr>
                <w:i/>
                <w:sz w:val="28"/>
                <w:szCs w:val="28"/>
              </w:rPr>
              <w:t>оператора:</w:t>
            </w:r>
          </w:p>
          <w:p w14:paraId="26E28830" w14:textId="77777777" w:rsidR="007A2310" w:rsidRPr="002240A6" w:rsidRDefault="007A2310" w:rsidP="00B427B2">
            <w:pPr>
              <w:pStyle w:val="TableParagraph"/>
              <w:spacing w:before="7"/>
              <w:ind w:left="109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список зарегистрированных обучающихся, объединенных в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классы.</w:t>
            </w:r>
          </w:p>
          <w:p w14:paraId="5B8F6257" w14:textId="77777777" w:rsidR="007A2310" w:rsidRPr="002240A6" w:rsidRDefault="007A2310" w:rsidP="00B427B2">
            <w:pPr>
              <w:pStyle w:val="TableParagraph"/>
              <w:tabs>
                <w:tab w:val="left" w:pos="1352"/>
                <w:tab w:val="left" w:pos="1872"/>
                <w:tab w:val="left" w:pos="3229"/>
                <w:tab w:val="left" w:pos="4161"/>
                <w:tab w:val="left" w:pos="5499"/>
                <w:tab w:val="left" w:pos="6765"/>
              </w:tabs>
              <w:spacing w:before="113"/>
              <w:ind w:left="109" w:right="94"/>
              <w:rPr>
                <w:sz w:val="28"/>
                <w:szCs w:val="28"/>
              </w:rPr>
            </w:pPr>
            <w:r w:rsidRPr="002240A6">
              <w:rPr>
                <w:i/>
                <w:sz w:val="28"/>
                <w:szCs w:val="28"/>
              </w:rPr>
              <w:t>Получает</w:t>
            </w:r>
            <w:r w:rsidRPr="002240A6">
              <w:rPr>
                <w:i/>
                <w:sz w:val="28"/>
                <w:szCs w:val="28"/>
              </w:rPr>
              <w:tab/>
              <w:t>от</w:t>
            </w:r>
            <w:r w:rsidRPr="002240A6">
              <w:rPr>
                <w:i/>
                <w:sz w:val="28"/>
                <w:szCs w:val="28"/>
              </w:rPr>
              <w:tab/>
              <w:t>Площадки:</w:t>
            </w:r>
            <w:r w:rsidRPr="002240A6">
              <w:rPr>
                <w:i/>
                <w:sz w:val="28"/>
                <w:szCs w:val="28"/>
              </w:rPr>
              <w:tab/>
            </w:r>
            <w:r w:rsidRPr="002240A6">
              <w:rPr>
                <w:sz w:val="28"/>
                <w:szCs w:val="28"/>
              </w:rPr>
              <w:t>список</w:t>
            </w:r>
            <w:r w:rsidRPr="002240A6">
              <w:rPr>
                <w:sz w:val="28"/>
                <w:szCs w:val="28"/>
              </w:rPr>
              <w:tab/>
              <w:t>доступных</w:t>
            </w:r>
            <w:r w:rsidRPr="002240A6">
              <w:rPr>
                <w:sz w:val="28"/>
                <w:szCs w:val="28"/>
              </w:rPr>
              <w:tab/>
              <w:t>вариантов</w:t>
            </w:r>
            <w:r w:rsidRPr="002240A6">
              <w:rPr>
                <w:sz w:val="28"/>
                <w:szCs w:val="28"/>
              </w:rPr>
              <w:tab/>
            </w:r>
            <w:r w:rsidRPr="002240A6">
              <w:rPr>
                <w:spacing w:val="-2"/>
                <w:sz w:val="28"/>
                <w:szCs w:val="28"/>
              </w:rPr>
              <w:t>для</w:t>
            </w:r>
            <w:r w:rsidRPr="002240A6">
              <w:rPr>
                <w:spacing w:val="-5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организации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профессиональных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проб.</w:t>
            </w:r>
          </w:p>
          <w:p w14:paraId="26BC99B2" w14:textId="77777777" w:rsidR="007A2310" w:rsidRPr="002240A6" w:rsidRDefault="007A2310" w:rsidP="00B427B2">
            <w:pPr>
              <w:pStyle w:val="TableParagraph"/>
              <w:spacing w:before="115"/>
              <w:ind w:left="109"/>
              <w:rPr>
                <w:i/>
                <w:sz w:val="28"/>
                <w:szCs w:val="28"/>
              </w:rPr>
            </w:pPr>
            <w:r w:rsidRPr="002240A6">
              <w:rPr>
                <w:i/>
                <w:sz w:val="28"/>
                <w:szCs w:val="28"/>
              </w:rPr>
              <w:t>Реализует в</w:t>
            </w:r>
            <w:r w:rsidRPr="002240A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i/>
                <w:sz w:val="28"/>
                <w:szCs w:val="28"/>
              </w:rPr>
              <w:t>рамках своего функционала:</w:t>
            </w:r>
          </w:p>
          <w:p w14:paraId="2C60FF55" w14:textId="77777777" w:rsidR="007A2310" w:rsidRPr="002240A6" w:rsidRDefault="007A2310" w:rsidP="00B427B2">
            <w:pPr>
              <w:pStyle w:val="TableParagraph"/>
              <w:ind w:left="109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  <w:u w:val="single"/>
              </w:rPr>
              <w:t>В</w:t>
            </w:r>
            <w:r w:rsidRPr="002240A6">
              <w:rPr>
                <w:spacing w:val="-6"/>
                <w:sz w:val="28"/>
                <w:szCs w:val="28"/>
                <w:u w:val="single"/>
              </w:rPr>
              <w:t xml:space="preserve"> </w:t>
            </w:r>
            <w:r w:rsidRPr="002240A6">
              <w:rPr>
                <w:sz w:val="28"/>
                <w:szCs w:val="28"/>
                <w:u w:val="single"/>
              </w:rPr>
              <w:t>личном</w:t>
            </w:r>
            <w:r w:rsidRPr="002240A6">
              <w:rPr>
                <w:spacing w:val="-7"/>
                <w:sz w:val="28"/>
                <w:szCs w:val="28"/>
                <w:u w:val="single"/>
              </w:rPr>
              <w:t xml:space="preserve"> </w:t>
            </w:r>
            <w:r w:rsidRPr="002240A6">
              <w:rPr>
                <w:sz w:val="28"/>
                <w:szCs w:val="28"/>
                <w:u w:val="single"/>
              </w:rPr>
              <w:t>кабинете</w:t>
            </w:r>
            <w:r w:rsidRPr="002240A6">
              <w:rPr>
                <w:spacing w:val="-5"/>
                <w:sz w:val="28"/>
                <w:szCs w:val="28"/>
                <w:u w:val="single"/>
              </w:rPr>
              <w:t xml:space="preserve"> </w:t>
            </w:r>
            <w:r w:rsidRPr="002240A6">
              <w:rPr>
                <w:sz w:val="28"/>
                <w:szCs w:val="28"/>
                <w:u w:val="single"/>
              </w:rPr>
              <w:t>педагога-навигатора:</w:t>
            </w:r>
          </w:p>
          <w:p w14:paraId="2030262A" w14:textId="77777777" w:rsidR="007A2310" w:rsidRPr="002240A6" w:rsidRDefault="007A2310" w:rsidP="007A2310">
            <w:pPr>
              <w:pStyle w:val="TableParagraph"/>
              <w:numPr>
                <w:ilvl w:val="0"/>
                <w:numId w:val="8"/>
              </w:numPr>
              <w:tabs>
                <w:tab w:val="left" w:pos="738"/>
              </w:tabs>
              <w:autoSpaceDE/>
              <w:autoSpaceDN/>
              <w:spacing w:before="2"/>
              <w:ind w:left="0" w:right="94" w:firstLine="459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загрузку документов и согласия на обработку персональных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данных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для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участия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Проекте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программе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повышения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квалификации;</w:t>
            </w:r>
          </w:p>
          <w:p w14:paraId="7234DB44" w14:textId="77777777" w:rsidR="007A2310" w:rsidRPr="002240A6" w:rsidRDefault="007A2310" w:rsidP="007A2310">
            <w:pPr>
              <w:pStyle w:val="TableParagraph"/>
              <w:numPr>
                <w:ilvl w:val="0"/>
                <w:numId w:val="8"/>
              </w:numPr>
              <w:tabs>
                <w:tab w:val="left" w:pos="722"/>
              </w:tabs>
              <w:autoSpaceDE/>
              <w:autoSpaceDN/>
              <w:ind w:left="0" w:right="95" w:firstLine="458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обучение по программе дополнительного профессионального</w:t>
            </w:r>
            <w:r w:rsidRPr="002240A6">
              <w:rPr>
                <w:spacing w:val="-5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образования (повышение квалификации).</w:t>
            </w:r>
          </w:p>
          <w:p w14:paraId="70CCC0E0" w14:textId="77777777" w:rsidR="007A2310" w:rsidRPr="002240A6" w:rsidRDefault="007A2310" w:rsidP="00B427B2">
            <w:pPr>
              <w:pStyle w:val="TableParagraph"/>
              <w:spacing w:before="101"/>
              <w:ind w:left="109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  <w:u w:val="single"/>
              </w:rPr>
              <w:t>В</w:t>
            </w:r>
            <w:r w:rsidRPr="002240A6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2240A6">
              <w:rPr>
                <w:sz w:val="28"/>
                <w:szCs w:val="28"/>
                <w:u w:val="single"/>
              </w:rPr>
              <w:t>личных</w:t>
            </w:r>
            <w:r w:rsidRPr="002240A6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2240A6">
              <w:rPr>
                <w:sz w:val="28"/>
                <w:szCs w:val="28"/>
                <w:u w:val="single"/>
              </w:rPr>
              <w:t>кабинетах</w:t>
            </w:r>
            <w:r w:rsidRPr="002240A6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2240A6">
              <w:rPr>
                <w:sz w:val="28"/>
                <w:szCs w:val="28"/>
                <w:u w:val="single"/>
              </w:rPr>
              <w:t>обучающихся:</w:t>
            </w:r>
          </w:p>
          <w:p w14:paraId="7A105745" w14:textId="77777777" w:rsidR="007A2310" w:rsidRPr="002240A6" w:rsidRDefault="007A2310" w:rsidP="007A2310">
            <w:pPr>
              <w:pStyle w:val="TableParagraph"/>
              <w:numPr>
                <w:ilvl w:val="0"/>
                <w:numId w:val="8"/>
              </w:numPr>
              <w:tabs>
                <w:tab w:val="left" w:pos="761"/>
              </w:tabs>
              <w:autoSpaceDE/>
              <w:autoSpaceDN/>
              <w:ind w:left="0" w:right="94" w:firstLine="459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составление списка обучающихся для участия в Проекте с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назначением</w:t>
            </w:r>
            <w:r w:rsidRPr="002240A6">
              <w:rPr>
                <w:spacing w:val="-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педагога-навигатора;</w:t>
            </w:r>
          </w:p>
        </w:tc>
      </w:tr>
      <w:tr w:rsidR="007A2310" w14:paraId="7095E3C3" w14:textId="77777777" w:rsidTr="00FB7C42">
        <w:trPr>
          <w:trHeight w:val="260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52DB7" w14:textId="77777777" w:rsidR="007A2310" w:rsidRPr="002240A6" w:rsidRDefault="007A2310" w:rsidP="00B427B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78CAA" w14:textId="77777777" w:rsidR="007A2310" w:rsidRPr="002240A6" w:rsidRDefault="007A2310" w:rsidP="007A2310">
            <w:pPr>
              <w:pStyle w:val="TableParagraph"/>
              <w:numPr>
                <w:ilvl w:val="0"/>
                <w:numId w:val="9"/>
              </w:numPr>
              <w:tabs>
                <w:tab w:val="left" w:pos="757"/>
              </w:tabs>
              <w:autoSpaceDE/>
              <w:autoSpaceDN/>
              <w:ind w:left="0" w:right="95" w:firstLine="459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получение согласия на обработку персональных данных от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родителей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(законных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представителей)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обучающихся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загрузку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документов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 согласии на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Платформу;</w:t>
            </w:r>
          </w:p>
          <w:p w14:paraId="1E4C1EAA" w14:textId="77777777" w:rsidR="007A2310" w:rsidRPr="002240A6" w:rsidRDefault="007A2310" w:rsidP="007A2310">
            <w:pPr>
              <w:pStyle w:val="TableParagraph"/>
              <w:numPr>
                <w:ilvl w:val="0"/>
                <w:numId w:val="9"/>
              </w:numPr>
              <w:tabs>
                <w:tab w:val="left" w:pos="756"/>
              </w:tabs>
              <w:autoSpaceDE/>
              <w:autoSpaceDN/>
              <w:ind w:left="0" w:right="95" w:firstLine="458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формирование логинов и паролей для обучающихся (после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получения</w:t>
            </w:r>
            <w:r w:rsidRPr="002240A6">
              <w:rPr>
                <w:spacing w:val="-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документов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согласии на</w:t>
            </w:r>
            <w:r w:rsidRPr="002240A6">
              <w:rPr>
                <w:spacing w:val="-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участие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Проекте);</w:t>
            </w:r>
          </w:p>
          <w:p w14:paraId="69412F7B" w14:textId="77777777" w:rsidR="007A2310" w:rsidRPr="002240A6" w:rsidRDefault="007A2310" w:rsidP="007A2310">
            <w:pPr>
              <w:pStyle w:val="TableParagraph"/>
              <w:numPr>
                <w:ilvl w:val="0"/>
                <w:numId w:val="9"/>
              </w:numPr>
              <w:tabs>
                <w:tab w:val="left" w:pos="725"/>
              </w:tabs>
              <w:autoSpaceDE/>
              <w:autoSpaceDN/>
              <w:ind w:left="0" w:right="96" w:firstLine="458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запись групп/классов на мероприятия по профессиональному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выбору</w:t>
            </w:r>
            <w:r w:rsidRPr="002240A6">
              <w:rPr>
                <w:spacing w:val="-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с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выбором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временных</w:t>
            </w:r>
            <w:r w:rsidRPr="002240A6">
              <w:rPr>
                <w:spacing w:val="-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интервалов;</w:t>
            </w:r>
          </w:p>
          <w:p w14:paraId="04C765B8" w14:textId="77777777" w:rsidR="007A2310" w:rsidRPr="002240A6" w:rsidRDefault="007A2310" w:rsidP="007A2310">
            <w:pPr>
              <w:pStyle w:val="TableParagraph"/>
              <w:numPr>
                <w:ilvl w:val="0"/>
                <w:numId w:val="9"/>
              </w:numPr>
              <w:tabs>
                <w:tab w:val="left" w:pos="889"/>
              </w:tabs>
              <w:autoSpaceDE/>
              <w:autoSpaceDN/>
              <w:ind w:left="0" w:right="94" w:firstLine="459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организацию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мониторинг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участия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обучающихся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</w:t>
            </w:r>
            <w:r w:rsidRPr="002240A6">
              <w:rPr>
                <w:spacing w:val="-57"/>
                <w:sz w:val="28"/>
                <w:szCs w:val="28"/>
              </w:rPr>
              <w:t xml:space="preserve"> </w:t>
            </w:r>
            <w:r w:rsidR="008A2B3D" w:rsidRPr="002240A6">
              <w:rPr>
                <w:sz w:val="28"/>
                <w:szCs w:val="28"/>
              </w:rPr>
              <w:t>профориентационных</w:t>
            </w:r>
            <w:r w:rsidRPr="002240A6">
              <w:rPr>
                <w:spacing w:val="-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мероприятиях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Проекта.</w:t>
            </w:r>
          </w:p>
        </w:tc>
      </w:tr>
      <w:tr w:rsidR="007A2310" w14:paraId="2B45F2D7" w14:textId="77777777" w:rsidTr="00FB7C42">
        <w:trPr>
          <w:trHeight w:val="64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F9837" w14:textId="77777777" w:rsidR="007A2310" w:rsidRPr="002240A6" w:rsidRDefault="007A2310" w:rsidP="00B427B2">
            <w:pPr>
              <w:pStyle w:val="TableParagraph"/>
              <w:spacing w:before="1"/>
              <w:ind w:left="110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lastRenderedPageBreak/>
              <w:t>Обучающийся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F50DF" w14:textId="77777777" w:rsidR="007A2310" w:rsidRPr="002240A6" w:rsidRDefault="007A2310" w:rsidP="00B427B2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2240A6">
              <w:rPr>
                <w:i/>
                <w:sz w:val="28"/>
                <w:szCs w:val="28"/>
              </w:rPr>
              <w:t>Получает</w:t>
            </w:r>
            <w:r w:rsidRPr="002240A6">
              <w:rPr>
                <w:i/>
                <w:spacing w:val="28"/>
                <w:sz w:val="28"/>
                <w:szCs w:val="28"/>
              </w:rPr>
              <w:t xml:space="preserve"> </w:t>
            </w:r>
            <w:r w:rsidRPr="002240A6">
              <w:rPr>
                <w:i/>
                <w:sz w:val="28"/>
                <w:szCs w:val="28"/>
              </w:rPr>
              <w:t>от</w:t>
            </w:r>
            <w:r w:rsidRPr="002240A6">
              <w:rPr>
                <w:i/>
                <w:spacing w:val="29"/>
                <w:sz w:val="28"/>
                <w:szCs w:val="28"/>
              </w:rPr>
              <w:t xml:space="preserve"> </w:t>
            </w:r>
            <w:r w:rsidRPr="002240A6">
              <w:rPr>
                <w:i/>
                <w:sz w:val="28"/>
                <w:szCs w:val="28"/>
              </w:rPr>
              <w:t>педагога-навигатора:</w:t>
            </w:r>
            <w:r w:rsidRPr="002240A6">
              <w:rPr>
                <w:i/>
                <w:spacing w:val="30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логин</w:t>
            </w:r>
            <w:r w:rsidRPr="002240A6">
              <w:rPr>
                <w:spacing w:val="29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</w:t>
            </w:r>
            <w:r w:rsidRPr="002240A6">
              <w:rPr>
                <w:spacing w:val="29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пароль</w:t>
            </w:r>
            <w:r w:rsidRPr="002240A6">
              <w:rPr>
                <w:spacing w:val="29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для</w:t>
            </w:r>
            <w:r w:rsidRPr="002240A6">
              <w:rPr>
                <w:spacing w:val="29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участия</w:t>
            </w:r>
            <w:r w:rsidRPr="002240A6">
              <w:rPr>
                <w:spacing w:val="29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</w:t>
            </w:r>
            <w:r w:rsidRPr="002240A6">
              <w:rPr>
                <w:spacing w:val="-5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Проекте.</w:t>
            </w:r>
          </w:p>
          <w:p w14:paraId="061E3B27" w14:textId="77777777" w:rsidR="007A2310" w:rsidRPr="002240A6" w:rsidRDefault="007A2310" w:rsidP="00B427B2">
            <w:pPr>
              <w:pStyle w:val="TableParagraph"/>
              <w:spacing w:before="115"/>
              <w:ind w:left="109"/>
              <w:rPr>
                <w:i/>
                <w:sz w:val="28"/>
                <w:szCs w:val="28"/>
              </w:rPr>
            </w:pPr>
            <w:r w:rsidRPr="002240A6">
              <w:rPr>
                <w:i/>
                <w:sz w:val="28"/>
                <w:szCs w:val="28"/>
              </w:rPr>
              <w:t>Получает</w:t>
            </w:r>
            <w:r w:rsidRPr="002240A6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2240A6">
              <w:rPr>
                <w:i/>
                <w:sz w:val="28"/>
                <w:szCs w:val="28"/>
              </w:rPr>
              <w:t>ресурсы</w:t>
            </w:r>
            <w:r w:rsidRPr="002240A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2240A6">
              <w:rPr>
                <w:i/>
                <w:sz w:val="28"/>
                <w:szCs w:val="28"/>
              </w:rPr>
              <w:t>на</w:t>
            </w:r>
            <w:r w:rsidRPr="002240A6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2240A6">
              <w:rPr>
                <w:i/>
                <w:sz w:val="28"/>
                <w:szCs w:val="28"/>
              </w:rPr>
              <w:t>Платформе:</w:t>
            </w:r>
          </w:p>
          <w:p w14:paraId="50D00D3A" w14:textId="77777777" w:rsidR="007A2310" w:rsidRPr="002240A6" w:rsidRDefault="007A2310" w:rsidP="007A2310">
            <w:pPr>
              <w:pStyle w:val="TableParagraph"/>
              <w:numPr>
                <w:ilvl w:val="0"/>
                <w:numId w:val="10"/>
              </w:numPr>
              <w:tabs>
                <w:tab w:val="left" w:pos="709"/>
              </w:tabs>
              <w:autoSpaceDE/>
              <w:autoSpaceDN/>
              <w:ind w:left="708" w:hanging="141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каталог</w:t>
            </w:r>
            <w:r w:rsidRPr="002240A6">
              <w:rPr>
                <w:spacing w:val="-6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профориентационных</w:t>
            </w:r>
            <w:r w:rsidRPr="002240A6">
              <w:rPr>
                <w:spacing w:val="-6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тестов;</w:t>
            </w:r>
          </w:p>
          <w:p w14:paraId="58983D8A" w14:textId="77777777" w:rsidR="007A2310" w:rsidRPr="002240A6" w:rsidRDefault="007A2310" w:rsidP="007A2310">
            <w:pPr>
              <w:pStyle w:val="TableParagraph"/>
              <w:numPr>
                <w:ilvl w:val="0"/>
                <w:numId w:val="10"/>
              </w:numPr>
              <w:tabs>
                <w:tab w:val="left" w:pos="904"/>
                <w:tab w:val="left" w:pos="905"/>
                <w:tab w:val="left" w:pos="1884"/>
                <w:tab w:val="left" w:pos="2388"/>
                <w:tab w:val="left" w:pos="3889"/>
                <w:tab w:val="left" w:pos="5264"/>
                <w:tab w:val="left" w:pos="6868"/>
              </w:tabs>
              <w:autoSpaceDE/>
              <w:autoSpaceDN/>
              <w:spacing w:before="4"/>
              <w:ind w:left="0" w:right="95" w:firstLine="459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анкеты</w:t>
            </w:r>
            <w:r w:rsidRPr="002240A6">
              <w:rPr>
                <w:sz w:val="28"/>
                <w:szCs w:val="28"/>
              </w:rPr>
              <w:tab/>
              <w:t>по</w:t>
            </w:r>
            <w:r w:rsidRPr="002240A6">
              <w:rPr>
                <w:sz w:val="28"/>
                <w:szCs w:val="28"/>
              </w:rPr>
              <w:tab/>
              <w:t>результатам</w:t>
            </w:r>
            <w:r w:rsidRPr="002240A6">
              <w:rPr>
                <w:sz w:val="28"/>
                <w:szCs w:val="28"/>
              </w:rPr>
              <w:tab/>
              <w:t>посещения</w:t>
            </w:r>
            <w:r w:rsidRPr="002240A6">
              <w:rPr>
                <w:sz w:val="28"/>
                <w:szCs w:val="28"/>
              </w:rPr>
              <w:tab/>
              <w:t>мероприятий</w:t>
            </w:r>
            <w:r w:rsidRPr="002240A6">
              <w:rPr>
                <w:sz w:val="28"/>
                <w:szCs w:val="28"/>
              </w:rPr>
              <w:tab/>
            </w:r>
            <w:r w:rsidRPr="002240A6">
              <w:rPr>
                <w:spacing w:val="-3"/>
                <w:sz w:val="28"/>
                <w:szCs w:val="28"/>
              </w:rPr>
              <w:t>по</w:t>
            </w:r>
            <w:r w:rsidRPr="002240A6">
              <w:rPr>
                <w:spacing w:val="-5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профессиональному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выбора;</w:t>
            </w:r>
          </w:p>
          <w:p w14:paraId="637DBE4F" w14:textId="77777777" w:rsidR="007A2310" w:rsidRPr="002240A6" w:rsidRDefault="007A2310" w:rsidP="007A2310">
            <w:pPr>
              <w:pStyle w:val="TableParagraph"/>
              <w:numPr>
                <w:ilvl w:val="0"/>
                <w:numId w:val="10"/>
              </w:numPr>
              <w:tabs>
                <w:tab w:val="left" w:pos="709"/>
              </w:tabs>
              <w:autoSpaceDE/>
              <w:autoSpaceDN/>
              <w:spacing w:before="4"/>
              <w:ind w:left="708" w:hanging="141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информацию</w:t>
            </w:r>
            <w:r w:rsidRPr="002240A6">
              <w:rPr>
                <w:spacing w:val="-9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</w:t>
            </w:r>
            <w:r w:rsidRPr="002240A6">
              <w:rPr>
                <w:spacing w:val="-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профессиональных</w:t>
            </w:r>
            <w:r w:rsidRPr="002240A6">
              <w:rPr>
                <w:spacing w:val="-8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пробах;</w:t>
            </w:r>
          </w:p>
          <w:p w14:paraId="69FABB1B" w14:textId="77777777" w:rsidR="007A2310" w:rsidRPr="002240A6" w:rsidRDefault="007A2310" w:rsidP="007A2310">
            <w:pPr>
              <w:pStyle w:val="TableParagraph"/>
              <w:numPr>
                <w:ilvl w:val="0"/>
                <w:numId w:val="10"/>
              </w:numPr>
              <w:tabs>
                <w:tab w:val="left" w:pos="1026"/>
                <w:tab w:val="left" w:pos="1027"/>
                <w:tab w:val="left" w:pos="2868"/>
                <w:tab w:val="left" w:pos="3494"/>
                <w:tab w:val="left" w:pos="5444"/>
              </w:tabs>
              <w:autoSpaceDE/>
              <w:autoSpaceDN/>
              <w:ind w:left="0" w:right="94" w:firstLine="458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рекомендации</w:t>
            </w:r>
            <w:r w:rsidRPr="002240A6">
              <w:rPr>
                <w:sz w:val="28"/>
                <w:szCs w:val="28"/>
              </w:rPr>
              <w:tab/>
              <w:t>по</w:t>
            </w:r>
            <w:r w:rsidRPr="002240A6">
              <w:rPr>
                <w:sz w:val="28"/>
                <w:szCs w:val="28"/>
              </w:rPr>
              <w:tab/>
              <w:t>формированию</w:t>
            </w:r>
            <w:r w:rsidRPr="002240A6">
              <w:rPr>
                <w:sz w:val="28"/>
                <w:szCs w:val="28"/>
              </w:rPr>
              <w:tab/>
            </w:r>
            <w:r w:rsidRPr="002240A6">
              <w:rPr>
                <w:spacing w:val="-1"/>
                <w:sz w:val="28"/>
                <w:szCs w:val="28"/>
              </w:rPr>
              <w:t>образовательно-</w:t>
            </w:r>
            <w:r w:rsidRPr="002240A6">
              <w:rPr>
                <w:spacing w:val="-5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профессиональной</w:t>
            </w:r>
            <w:r w:rsidRPr="002240A6">
              <w:rPr>
                <w:spacing w:val="-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траектории;</w:t>
            </w:r>
          </w:p>
          <w:p w14:paraId="52E8F5EA" w14:textId="77777777" w:rsidR="007A2310" w:rsidRPr="002240A6" w:rsidRDefault="007A2310" w:rsidP="007A2310">
            <w:pPr>
              <w:pStyle w:val="TableParagraph"/>
              <w:numPr>
                <w:ilvl w:val="0"/>
                <w:numId w:val="10"/>
              </w:numPr>
              <w:tabs>
                <w:tab w:val="left" w:pos="945"/>
                <w:tab w:val="left" w:pos="946"/>
                <w:tab w:val="left" w:pos="1944"/>
                <w:tab w:val="left" w:pos="2358"/>
                <w:tab w:val="left" w:pos="3467"/>
                <w:tab w:val="left" w:pos="4936"/>
                <w:tab w:val="left" w:pos="6987"/>
              </w:tabs>
              <w:autoSpaceDE/>
              <w:autoSpaceDN/>
              <w:ind w:left="0" w:right="96" w:firstLine="459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доступ</w:t>
            </w:r>
            <w:r w:rsidRPr="002240A6">
              <w:rPr>
                <w:sz w:val="28"/>
                <w:szCs w:val="28"/>
              </w:rPr>
              <w:tab/>
              <w:t>к</w:t>
            </w:r>
            <w:r w:rsidRPr="002240A6">
              <w:rPr>
                <w:sz w:val="28"/>
                <w:szCs w:val="28"/>
              </w:rPr>
              <w:tab/>
              <w:t>модулю</w:t>
            </w:r>
            <w:r w:rsidRPr="002240A6">
              <w:rPr>
                <w:sz w:val="28"/>
                <w:szCs w:val="28"/>
              </w:rPr>
              <w:tab/>
              <w:t>постановки</w:t>
            </w:r>
            <w:r w:rsidRPr="002240A6">
              <w:rPr>
                <w:sz w:val="28"/>
                <w:szCs w:val="28"/>
              </w:rPr>
              <w:tab/>
              <w:t>образовательных</w:t>
            </w:r>
            <w:r w:rsidRPr="002240A6">
              <w:rPr>
                <w:sz w:val="28"/>
                <w:szCs w:val="28"/>
              </w:rPr>
              <w:tab/>
            </w:r>
            <w:r w:rsidRPr="002240A6">
              <w:rPr>
                <w:spacing w:val="-5"/>
                <w:sz w:val="28"/>
                <w:szCs w:val="28"/>
              </w:rPr>
              <w:t>и</w:t>
            </w:r>
            <w:r w:rsidRPr="002240A6">
              <w:rPr>
                <w:spacing w:val="-5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профессиональных</w:t>
            </w:r>
            <w:r w:rsidRPr="002240A6">
              <w:rPr>
                <w:spacing w:val="-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целей.</w:t>
            </w:r>
          </w:p>
          <w:p w14:paraId="4E2EFC8E" w14:textId="77777777" w:rsidR="007A2310" w:rsidRPr="002240A6" w:rsidRDefault="007A2310" w:rsidP="00B427B2">
            <w:pPr>
              <w:pStyle w:val="TableParagraph"/>
              <w:spacing w:before="107"/>
              <w:ind w:left="109"/>
              <w:rPr>
                <w:i/>
                <w:sz w:val="28"/>
                <w:szCs w:val="28"/>
              </w:rPr>
            </w:pPr>
            <w:r w:rsidRPr="002240A6">
              <w:rPr>
                <w:i/>
                <w:sz w:val="28"/>
                <w:szCs w:val="28"/>
              </w:rPr>
              <w:t>Участвует:</w:t>
            </w:r>
          </w:p>
          <w:p w14:paraId="7B9BB8A9" w14:textId="77777777" w:rsidR="007A2310" w:rsidRPr="002240A6" w:rsidRDefault="007A2310" w:rsidP="007A2310">
            <w:pPr>
              <w:pStyle w:val="TableParagraph"/>
              <w:numPr>
                <w:ilvl w:val="0"/>
                <w:numId w:val="10"/>
              </w:numPr>
              <w:tabs>
                <w:tab w:val="left" w:pos="709"/>
              </w:tabs>
              <w:autoSpaceDE/>
              <w:autoSpaceDN/>
              <w:ind w:left="708" w:hanging="141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в</w:t>
            </w:r>
            <w:r w:rsidRPr="002240A6">
              <w:rPr>
                <w:spacing w:val="-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профориентационных</w:t>
            </w:r>
            <w:r w:rsidRPr="002240A6">
              <w:rPr>
                <w:spacing w:val="-6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уроках;</w:t>
            </w:r>
          </w:p>
          <w:p w14:paraId="20082CDF" w14:textId="77777777" w:rsidR="007A2310" w:rsidRPr="002240A6" w:rsidRDefault="007A2310" w:rsidP="007A2310">
            <w:pPr>
              <w:pStyle w:val="TableParagraph"/>
              <w:numPr>
                <w:ilvl w:val="0"/>
                <w:numId w:val="10"/>
              </w:numPr>
              <w:tabs>
                <w:tab w:val="left" w:pos="792"/>
              </w:tabs>
              <w:autoSpaceDE/>
              <w:autoSpaceDN/>
              <w:spacing w:before="5"/>
              <w:ind w:left="0" w:right="95" w:firstLine="459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в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профориентационной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диагностике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(получает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результаты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тестирования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240A6">
              <w:rPr>
                <w:sz w:val="28"/>
                <w:szCs w:val="28"/>
              </w:rPr>
              <w:t>видеоконсультации</w:t>
            </w:r>
            <w:proofErr w:type="spellEnd"/>
            <w:r w:rsidRPr="002240A6">
              <w:rPr>
                <w:sz w:val="28"/>
                <w:szCs w:val="28"/>
              </w:rPr>
              <w:t>);</w:t>
            </w:r>
          </w:p>
          <w:p w14:paraId="74AE3C0D" w14:textId="77777777" w:rsidR="007A2310" w:rsidRPr="002240A6" w:rsidRDefault="007A2310" w:rsidP="007A2310">
            <w:pPr>
              <w:pStyle w:val="TableParagraph"/>
              <w:numPr>
                <w:ilvl w:val="0"/>
                <w:numId w:val="10"/>
              </w:numPr>
              <w:tabs>
                <w:tab w:val="left" w:pos="709"/>
              </w:tabs>
              <w:autoSpaceDE/>
              <w:autoSpaceDN/>
              <w:spacing w:before="3"/>
              <w:ind w:left="708" w:hanging="141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в</w:t>
            </w:r>
            <w:r w:rsidRPr="002240A6">
              <w:rPr>
                <w:spacing w:val="-6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мероприятиях</w:t>
            </w:r>
            <w:r w:rsidRPr="002240A6">
              <w:rPr>
                <w:spacing w:val="-4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по</w:t>
            </w:r>
            <w:r w:rsidRPr="002240A6">
              <w:rPr>
                <w:spacing w:val="-6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профессиональному</w:t>
            </w:r>
            <w:r w:rsidRPr="002240A6">
              <w:rPr>
                <w:spacing w:val="-5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выбору;</w:t>
            </w:r>
          </w:p>
          <w:p w14:paraId="5B42C525" w14:textId="77777777" w:rsidR="007A2310" w:rsidRPr="002240A6" w:rsidRDefault="007A2310" w:rsidP="007A2310">
            <w:pPr>
              <w:pStyle w:val="TableParagraph"/>
              <w:numPr>
                <w:ilvl w:val="0"/>
                <w:numId w:val="10"/>
              </w:numPr>
              <w:tabs>
                <w:tab w:val="left" w:pos="698"/>
              </w:tabs>
              <w:autoSpaceDE/>
              <w:autoSpaceDN/>
              <w:ind w:left="0" w:right="95" w:firstLine="459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в</w:t>
            </w:r>
            <w:r w:rsidRPr="002240A6">
              <w:rPr>
                <w:spacing w:val="-14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заполнении</w:t>
            </w:r>
            <w:r w:rsidRPr="002240A6">
              <w:rPr>
                <w:spacing w:val="-1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анкет</w:t>
            </w:r>
            <w:r w:rsidRPr="002240A6">
              <w:rPr>
                <w:spacing w:val="-13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по</w:t>
            </w:r>
            <w:r w:rsidRPr="002240A6">
              <w:rPr>
                <w:spacing w:val="-13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результатам</w:t>
            </w:r>
            <w:r w:rsidRPr="002240A6">
              <w:rPr>
                <w:spacing w:val="-13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посещения</w:t>
            </w:r>
            <w:r w:rsidRPr="002240A6">
              <w:rPr>
                <w:spacing w:val="-13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мероприятий</w:t>
            </w:r>
            <w:r w:rsidRPr="002240A6">
              <w:rPr>
                <w:spacing w:val="-13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по</w:t>
            </w:r>
            <w:r w:rsidRPr="002240A6">
              <w:rPr>
                <w:spacing w:val="-58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профессиональному</w:t>
            </w:r>
            <w:r w:rsidRPr="002240A6">
              <w:rPr>
                <w:spacing w:val="-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выбору;</w:t>
            </w:r>
          </w:p>
          <w:p w14:paraId="2B91F130" w14:textId="77777777" w:rsidR="007A2310" w:rsidRPr="002240A6" w:rsidRDefault="007A2310" w:rsidP="007A2310">
            <w:pPr>
              <w:pStyle w:val="TableParagraph"/>
              <w:numPr>
                <w:ilvl w:val="0"/>
                <w:numId w:val="10"/>
              </w:numPr>
              <w:tabs>
                <w:tab w:val="left" w:pos="746"/>
              </w:tabs>
              <w:autoSpaceDE/>
              <w:autoSpaceDN/>
              <w:ind w:left="0" w:right="96" w:firstLine="459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в работе с рекомендациями по построению образовательно-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профессиональной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траектории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на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основании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пройденной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диагностики</w:t>
            </w:r>
            <w:r w:rsidRPr="002240A6">
              <w:rPr>
                <w:spacing w:val="-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полученного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опыта;</w:t>
            </w:r>
          </w:p>
          <w:p w14:paraId="18DE82A0" w14:textId="77777777" w:rsidR="007A2310" w:rsidRPr="002240A6" w:rsidRDefault="007A2310" w:rsidP="007A2310">
            <w:pPr>
              <w:pStyle w:val="TableParagraph"/>
              <w:numPr>
                <w:ilvl w:val="0"/>
                <w:numId w:val="10"/>
              </w:numPr>
              <w:tabs>
                <w:tab w:val="left" w:pos="709"/>
              </w:tabs>
              <w:autoSpaceDE/>
              <w:autoSpaceDN/>
              <w:spacing w:before="1"/>
              <w:ind w:left="708" w:hanging="141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в</w:t>
            </w:r>
            <w:r w:rsidRPr="002240A6">
              <w:rPr>
                <w:spacing w:val="-5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постановке</w:t>
            </w:r>
            <w:r w:rsidRPr="002240A6">
              <w:rPr>
                <w:spacing w:val="-5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образовательных</w:t>
            </w:r>
            <w:r w:rsidRPr="002240A6">
              <w:rPr>
                <w:spacing w:val="-4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</w:t>
            </w:r>
            <w:r w:rsidRPr="002240A6">
              <w:rPr>
                <w:spacing w:val="-5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профессиональных</w:t>
            </w:r>
            <w:r w:rsidRPr="002240A6">
              <w:rPr>
                <w:spacing w:val="-5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целей.</w:t>
            </w:r>
          </w:p>
        </w:tc>
      </w:tr>
      <w:tr w:rsidR="007A2310" w14:paraId="44ABAA42" w14:textId="77777777" w:rsidTr="00FB7C42">
        <w:trPr>
          <w:trHeight w:val="6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1FD38" w14:textId="77777777" w:rsidR="007A2310" w:rsidRPr="002240A6" w:rsidRDefault="007A2310" w:rsidP="00B427B2">
            <w:pPr>
              <w:pStyle w:val="TableParagraph"/>
              <w:spacing w:before="1"/>
              <w:ind w:left="110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Площадка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C2263" w14:textId="77777777" w:rsidR="007A2310" w:rsidRPr="002240A6" w:rsidRDefault="007A2310" w:rsidP="00B427B2">
            <w:pPr>
              <w:pStyle w:val="TableParagraph"/>
              <w:spacing w:before="1"/>
              <w:ind w:left="109" w:right="94"/>
              <w:jc w:val="both"/>
              <w:rPr>
                <w:sz w:val="28"/>
                <w:szCs w:val="28"/>
              </w:rPr>
            </w:pPr>
            <w:r w:rsidRPr="002240A6">
              <w:rPr>
                <w:i/>
                <w:sz w:val="28"/>
                <w:szCs w:val="28"/>
              </w:rPr>
              <w:t xml:space="preserve">Получает от регионального оператора: </w:t>
            </w:r>
            <w:r w:rsidRPr="002240A6">
              <w:rPr>
                <w:sz w:val="28"/>
                <w:szCs w:val="28"/>
              </w:rPr>
              <w:t>данные о личном кабинете</w:t>
            </w:r>
            <w:r w:rsidRPr="002240A6">
              <w:rPr>
                <w:spacing w:val="-5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Площадки,</w:t>
            </w:r>
            <w:r w:rsidRPr="002240A6">
              <w:rPr>
                <w:spacing w:val="-2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логин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пароль.</w:t>
            </w:r>
          </w:p>
          <w:p w14:paraId="56201006" w14:textId="77777777" w:rsidR="007A2310" w:rsidRPr="002240A6" w:rsidRDefault="007A2310" w:rsidP="00B427B2">
            <w:pPr>
              <w:pStyle w:val="TableParagraph"/>
              <w:spacing w:before="115"/>
              <w:ind w:left="109"/>
              <w:jc w:val="both"/>
              <w:rPr>
                <w:i/>
                <w:sz w:val="28"/>
                <w:szCs w:val="28"/>
              </w:rPr>
            </w:pPr>
            <w:r w:rsidRPr="002240A6">
              <w:rPr>
                <w:i/>
                <w:sz w:val="28"/>
                <w:szCs w:val="28"/>
              </w:rPr>
              <w:t>Реализует в</w:t>
            </w:r>
            <w:r w:rsidRPr="002240A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i/>
                <w:sz w:val="28"/>
                <w:szCs w:val="28"/>
              </w:rPr>
              <w:t>рамках своего функционала:</w:t>
            </w:r>
          </w:p>
          <w:p w14:paraId="27138AC7" w14:textId="77777777" w:rsidR="007A2310" w:rsidRPr="002240A6" w:rsidRDefault="007A2310" w:rsidP="007A2310">
            <w:pPr>
              <w:pStyle w:val="TableParagraph"/>
              <w:numPr>
                <w:ilvl w:val="0"/>
                <w:numId w:val="11"/>
              </w:numPr>
              <w:tabs>
                <w:tab w:val="left" w:pos="866"/>
              </w:tabs>
              <w:autoSpaceDE/>
              <w:autoSpaceDN/>
              <w:ind w:left="0" w:right="96" w:firstLine="459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размещение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информации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Площадке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реализуемых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профессиональных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пробах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(эта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информация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отображается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у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администратора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школы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</w:t>
            </w:r>
            <w:r w:rsidRPr="002240A6">
              <w:rPr>
                <w:spacing w:val="-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педагога-навигатора);</w:t>
            </w:r>
          </w:p>
          <w:p w14:paraId="33BFAA8B" w14:textId="77777777" w:rsidR="007A2310" w:rsidRPr="002240A6" w:rsidRDefault="007A2310" w:rsidP="007A2310">
            <w:pPr>
              <w:pStyle w:val="TableParagraph"/>
              <w:numPr>
                <w:ilvl w:val="0"/>
                <w:numId w:val="11"/>
              </w:numPr>
              <w:tabs>
                <w:tab w:val="left" w:pos="709"/>
              </w:tabs>
              <w:autoSpaceDE/>
              <w:autoSpaceDN/>
              <w:ind w:left="708" w:hanging="141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настройку</w:t>
            </w:r>
            <w:r w:rsidRPr="002240A6">
              <w:rPr>
                <w:spacing w:val="-8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временных</w:t>
            </w:r>
            <w:r w:rsidRPr="002240A6">
              <w:rPr>
                <w:spacing w:val="-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интервалов</w:t>
            </w:r>
            <w:r w:rsidRPr="002240A6">
              <w:rPr>
                <w:spacing w:val="-8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проведения</w:t>
            </w:r>
            <w:r w:rsidRPr="002240A6">
              <w:rPr>
                <w:spacing w:val="-7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мероприятий;</w:t>
            </w:r>
          </w:p>
          <w:p w14:paraId="5AFE5D74" w14:textId="77777777" w:rsidR="007A2310" w:rsidRPr="002240A6" w:rsidRDefault="007A2310" w:rsidP="007A2310">
            <w:pPr>
              <w:pStyle w:val="TableParagraph"/>
              <w:numPr>
                <w:ilvl w:val="0"/>
                <w:numId w:val="11"/>
              </w:numPr>
              <w:tabs>
                <w:tab w:val="left" w:pos="709"/>
              </w:tabs>
              <w:autoSpaceDE/>
              <w:autoSpaceDN/>
              <w:spacing w:before="1"/>
              <w:ind w:left="708" w:hanging="141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просмотр</w:t>
            </w:r>
            <w:r w:rsidRPr="002240A6">
              <w:rPr>
                <w:spacing w:val="-6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записи</w:t>
            </w:r>
            <w:r w:rsidRPr="002240A6">
              <w:rPr>
                <w:spacing w:val="-4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участников</w:t>
            </w:r>
            <w:r w:rsidRPr="002240A6">
              <w:rPr>
                <w:spacing w:val="-4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по</w:t>
            </w:r>
            <w:r w:rsidRPr="002240A6">
              <w:rPr>
                <w:spacing w:val="-6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временным</w:t>
            </w:r>
            <w:r w:rsidRPr="002240A6">
              <w:rPr>
                <w:spacing w:val="-5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интервалам;</w:t>
            </w:r>
          </w:p>
          <w:p w14:paraId="6B540580" w14:textId="77777777" w:rsidR="007A2310" w:rsidRPr="002240A6" w:rsidRDefault="007A2310" w:rsidP="007A2310">
            <w:pPr>
              <w:pStyle w:val="TableParagraph"/>
              <w:numPr>
                <w:ilvl w:val="0"/>
                <w:numId w:val="11"/>
              </w:numPr>
              <w:tabs>
                <w:tab w:val="left" w:pos="936"/>
              </w:tabs>
              <w:autoSpaceDE/>
              <w:autoSpaceDN/>
              <w:ind w:left="0" w:right="94" w:firstLine="458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организует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участие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обучающихся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по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QR-кодам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и</w:t>
            </w:r>
            <w:r w:rsidRPr="002240A6">
              <w:rPr>
                <w:spacing w:val="1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сформированным спискам</w:t>
            </w:r>
          </w:p>
          <w:p w14:paraId="116401F4" w14:textId="77777777" w:rsidR="007A2310" w:rsidRPr="002240A6" w:rsidRDefault="007A2310" w:rsidP="007A2310">
            <w:pPr>
              <w:pStyle w:val="TableParagraph"/>
              <w:numPr>
                <w:ilvl w:val="0"/>
                <w:numId w:val="11"/>
              </w:numPr>
              <w:tabs>
                <w:tab w:val="left" w:pos="709"/>
              </w:tabs>
              <w:autoSpaceDE/>
              <w:autoSpaceDN/>
              <w:ind w:left="708" w:hanging="141"/>
              <w:jc w:val="both"/>
              <w:rPr>
                <w:sz w:val="28"/>
                <w:szCs w:val="28"/>
              </w:rPr>
            </w:pPr>
            <w:r w:rsidRPr="002240A6">
              <w:rPr>
                <w:sz w:val="28"/>
                <w:szCs w:val="28"/>
              </w:rPr>
              <w:t>подготовку</w:t>
            </w:r>
            <w:r w:rsidRPr="002240A6">
              <w:rPr>
                <w:spacing w:val="-6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отчетов</w:t>
            </w:r>
            <w:r w:rsidRPr="002240A6">
              <w:rPr>
                <w:spacing w:val="-5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о</w:t>
            </w:r>
            <w:r w:rsidRPr="002240A6">
              <w:rPr>
                <w:spacing w:val="-5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посещении</w:t>
            </w:r>
            <w:r w:rsidRPr="002240A6">
              <w:rPr>
                <w:spacing w:val="-6"/>
                <w:sz w:val="28"/>
                <w:szCs w:val="28"/>
              </w:rPr>
              <w:t xml:space="preserve"> </w:t>
            </w:r>
            <w:r w:rsidRPr="002240A6">
              <w:rPr>
                <w:sz w:val="28"/>
                <w:szCs w:val="28"/>
              </w:rPr>
              <w:t>Площадки.</w:t>
            </w:r>
          </w:p>
        </w:tc>
      </w:tr>
    </w:tbl>
    <w:p w14:paraId="08AF7DCC" w14:textId="77777777" w:rsidR="008A2B3D" w:rsidRDefault="008A2B3D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79AA17" w14:textId="77777777" w:rsidR="008A2B3D" w:rsidRDefault="008A2B3D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7F09ED" w14:textId="77777777" w:rsidR="008A2B3D" w:rsidRDefault="008A2B3D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AC8D35" w14:textId="77777777" w:rsidR="008A2B3D" w:rsidRDefault="008A2B3D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B2085E" w14:textId="77777777" w:rsidR="008A2B3D" w:rsidRDefault="008A2B3D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F7B706" w14:textId="77777777" w:rsidR="008A2B3D" w:rsidRDefault="008A2B3D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350F7D" w14:textId="77777777" w:rsidR="008A2B3D" w:rsidRDefault="008A2B3D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9FEBA1" w14:textId="77777777" w:rsidR="007A2310" w:rsidRPr="008A2B3D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КУРСА ПО ПРОФОРИЕНТАЦИИ «БИЛЕТ В БУДУЩЕЕ»</w:t>
      </w:r>
      <w:r w:rsidR="008A2B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</w:t>
      </w:r>
      <w:r w:rsidR="008A2B3D" w:rsidRPr="008A2B3D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Моя Россия – мои горизонты</w:t>
      </w:r>
      <w:r w:rsidR="008A2B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</w:p>
    <w:p w14:paraId="251F4254" w14:textId="77777777" w:rsidR="007A2310" w:rsidRDefault="007A2310" w:rsidP="007A2310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663B2">
        <w:rPr>
          <w:rFonts w:ascii="Times New Roman" w:eastAsia="Times New Roman" w:hAnsi="Times New Roman" w:cs="Times New Roman"/>
          <w:sz w:val="28"/>
          <w:szCs w:val="24"/>
        </w:rPr>
        <w:t xml:space="preserve">Структура и последовательность изучения модуля </w:t>
      </w:r>
    </w:p>
    <w:p w14:paraId="3B4044E4" w14:textId="77777777" w:rsidR="007A2310" w:rsidRDefault="007A2310" w:rsidP="007A2310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663B2">
        <w:rPr>
          <w:rFonts w:ascii="Times New Roman" w:eastAsia="Times New Roman" w:hAnsi="Times New Roman" w:cs="Times New Roman"/>
          <w:sz w:val="28"/>
          <w:szCs w:val="24"/>
        </w:rPr>
        <w:t>как целостного учебного курса с учетом</w:t>
      </w:r>
    </w:p>
    <w:p w14:paraId="2B9FB765" w14:textId="77777777" w:rsidR="007A2310" w:rsidRPr="00E663B2" w:rsidRDefault="007A2310" w:rsidP="007A2310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E663B2">
        <w:rPr>
          <w:rFonts w:ascii="Times New Roman" w:eastAsia="Times New Roman" w:hAnsi="Times New Roman" w:cs="Times New Roman"/>
          <w:sz w:val="28"/>
          <w:szCs w:val="24"/>
        </w:rPr>
        <w:t xml:space="preserve"> аудиторной и внеаудиторной (самостоятельной) работы:</w:t>
      </w:r>
    </w:p>
    <w:p w14:paraId="294B6BFE" w14:textId="77777777" w:rsidR="007A2310" w:rsidRPr="00E663B2" w:rsidRDefault="007A2310" w:rsidP="007A2310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6404"/>
        <w:gridCol w:w="2157"/>
      </w:tblGrid>
      <w:tr w:rsidR="007A2310" w:rsidRPr="000E5FFD" w14:paraId="2C470E0E" w14:textId="77777777" w:rsidTr="00B427B2">
        <w:tc>
          <w:tcPr>
            <w:tcW w:w="817" w:type="dxa"/>
            <w:shd w:val="clear" w:color="auto" w:fill="auto"/>
          </w:tcPr>
          <w:p w14:paraId="4D7AC1FE" w14:textId="77777777" w:rsidR="007A2310" w:rsidRPr="000E5FFD" w:rsidRDefault="007A2310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0E5FFD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14:paraId="79711B7D" w14:textId="77777777" w:rsidR="007A2310" w:rsidRPr="000E5FFD" w:rsidRDefault="007A2310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5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232" w:type="dxa"/>
            <w:shd w:val="clear" w:color="auto" w:fill="auto"/>
          </w:tcPr>
          <w:p w14:paraId="03389209" w14:textId="77777777" w:rsidR="007A2310" w:rsidRPr="000E5FFD" w:rsidRDefault="007A2310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5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A2310" w:rsidRPr="000E5FFD" w14:paraId="3D741F43" w14:textId="77777777" w:rsidTr="00B427B2">
        <w:tc>
          <w:tcPr>
            <w:tcW w:w="817" w:type="dxa"/>
            <w:shd w:val="clear" w:color="auto" w:fill="auto"/>
          </w:tcPr>
          <w:p w14:paraId="3CF2FE10" w14:textId="77777777" w:rsidR="007A2310" w:rsidRPr="000E5FFD" w:rsidRDefault="007A2310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51098786" w14:textId="77777777" w:rsidR="007A2310" w:rsidRPr="000E5FFD" w:rsidRDefault="007A2310" w:rsidP="00B427B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Профориентационные уроки </w:t>
            </w: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</w:rPr>
              <w:t>Увлекаюсь</w:t>
            </w: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32" w:type="dxa"/>
            <w:shd w:val="clear" w:color="auto" w:fill="auto"/>
          </w:tcPr>
          <w:p w14:paraId="75A1061B" w14:textId="77777777" w:rsidR="007A2310" w:rsidRPr="000E5FFD" w:rsidRDefault="007A2310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2310" w:rsidRPr="000E5FFD" w14:paraId="61BB29E5" w14:textId="77777777" w:rsidTr="00B427B2">
        <w:tc>
          <w:tcPr>
            <w:tcW w:w="817" w:type="dxa"/>
            <w:shd w:val="clear" w:color="auto" w:fill="auto"/>
          </w:tcPr>
          <w:p w14:paraId="2AE02515" w14:textId="77777777" w:rsidR="007A2310" w:rsidRPr="000E5FFD" w:rsidRDefault="007A2310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73FB6500" w14:textId="77777777" w:rsidR="007A2310" w:rsidRPr="000E5FFD" w:rsidRDefault="007A2310" w:rsidP="00B427B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Профориентационная онлайн-диагностика. Первая часть </w:t>
            </w: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Понимаю себя</w:t>
            </w: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32" w:type="dxa"/>
            <w:shd w:val="clear" w:color="auto" w:fill="auto"/>
          </w:tcPr>
          <w:p w14:paraId="0E5EB10E" w14:textId="77777777" w:rsidR="007A2310" w:rsidRPr="000E5FFD" w:rsidRDefault="007A2310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</w:tr>
      <w:tr w:rsidR="007A2310" w:rsidRPr="000E5FFD" w14:paraId="505483DA" w14:textId="77777777" w:rsidTr="00B427B2">
        <w:tc>
          <w:tcPr>
            <w:tcW w:w="817" w:type="dxa"/>
            <w:shd w:val="clear" w:color="auto" w:fill="auto"/>
          </w:tcPr>
          <w:p w14:paraId="64431ECA" w14:textId="77777777" w:rsidR="007A2310" w:rsidRPr="000E5FFD" w:rsidRDefault="007A2310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7E011B19" w14:textId="77777777" w:rsidR="007A2310" w:rsidRPr="000E5FFD" w:rsidRDefault="007A2310" w:rsidP="00B427B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Профориентационная выставка </w:t>
            </w: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«</w:t>
            </w: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Лаборатория будущего</w:t>
            </w: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. </w:t>
            </w: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Узнаю рынок</w:t>
            </w: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»</w:t>
            </w:r>
          </w:p>
        </w:tc>
        <w:tc>
          <w:tcPr>
            <w:tcW w:w="2232" w:type="dxa"/>
            <w:shd w:val="clear" w:color="auto" w:fill="auto"/>
          </w:tcPr>
          <w:p w14:paraId="0B79879F" w14:textId="77777777" w:rsidR="007A2310" w:rsidRPr="000E5FFD" w:rsidRDefault="007A2310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7A2310" w:rsidRPr="000E5FFD" w14:paraId="61B4B6A6" w14:textId="77777777" w:rsidTr="00B427B2">
        <w:tc>
          <w:tcPr>
            <w:tcW w:w="817" w:type="dxa"/>
            <w:shd w:val="clear" w:color="auto" w:fill="auto"/>
          </w:tcPr>
          <w:p w14:paraId="555318A9" w14:textId="77777777" w:rsidR="007A2310" w:rsidRPr="000E5FFD" w:rsidRDefault="007A2310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14:paraId="6FE5FCC2" w14:textId="77777777" w:rsidR="007A2310" w:rsidRPr="000E5FFD" w:rsidRDefault="007A2310" w:rsidP="00B427B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Профессиональные пробы </w:t>
            </w: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Пробую. Получаю опыт</w:t>
            </w: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32" w:type="dxa"/>
            <w:shd w:val="clear" w:color="auto" w:fill="auto"/>
          </w:tcPr>
          <w:p w14:paraId="651E97DC" w14:textId="77777777" w:rsidR="007A2310" w:rsidRPr="000E5FFD" w:rsidRDefault="007A2310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</w:t>
            </w:r>
          </w:p>
        </w:tc>
      </w:tr>
      <w:tr w:rsidR="007A2310" w:rsidRPr="000E5FFD" w14:paraId="4329BB7A" w14:textId="77777777" w:rsidTr="00B427B2">
        <w:tc>
          <w:tcPr>
            <w:tcW w:w="817" w:type="dxa"/>
            <w:shd w:val="clear" w:color="auto" w:fill="auto"/>
          </w:tcPr>
          <w:p w14:paraId="6CCFF570" w14:textId="77777777" w:rsidR="007A2310" w:rsidRPr="000E5FFD" w:rsidRDefault="007A2310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14:paraId="0107C28D" w14:textId="77777777" w:rsidR="007A2310" w:rsidRPr="000E5FFD" w:rsidRDefault="007A2310" w:rsidP="00B427B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Профориентационная онлайн-диагностика. Вторая часть </w:t>
            </w: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«</w:t>
            </w: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Осознаю</w:t>
            </w: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»</w:t>
            </w:r>
          </w:p>
        </w:tc>
        <w:tc>
          <w:tcPr>
            <w:tcW w:w="2232" w:type="dxa"/>
            <w:shd w:val="clear" w:color="auto" w:fill="auto"/>
          </w:tcPr>
          <w:p w14:paraId="21BF4E40" w14:textId="77777777" w:rsidR="007A2310" w:rsidRPr="000E5FFD" w:rsidRDefault="007A2310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</w:tr>
      <w:tr w:rsidR="007A2310" w:rsidRPr="000E5FFD" w14:paraId="48ECFF5A" w14:textId="77777777" w:rsidTr="00B427B2">
        <w:tc>
          <w:tcPr>
            <w:tcW w:w="817" w:type="dxa"/>
            <w:shd w:val="clear" w:color="auto" w:fill="auto"/>
          </w:tcPr>
          <w:p w14:paraId="330A0E93" w14:textId="77777777" w:rsidR="007A2310" w:rsidRPr="000E5FFD" w:rsidRDefault="007A2310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14:paraId="23DDF811" w14:textId="77777777" w:rsidR="007A2310" w:rsidRPr="000E5FFD" w:rsidRDefault="007A2310" w:rsidP="00B427B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Профориентационный рефлексивный урок </w:t>
            </w: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Планирую</w:t>
            </w: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32" w:type="dxa"/>
            <w:shd w:val="clear" w:color="auto" w:fill="auto"/>
          </w:tcPr>
          <w:p w14:paraId="158275C7" w14:textId="77777777" w:rsidR="007A2310" w:rsidRPr="000E5FFD" w:rsidRDefault="007A2310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7A2310" w:rsidRPr="000E5FFD" w14:paraId="2A7CCF00" w14:textId="77777777" w:rsidTr="00B427B2">
        <w:tc>
          <w:tcPr>
            <w:tcW w:w="817" w:type="dxa"/>
            <w:shd w:val="clear" w:color="auto" w:fill="auto"/>
          </w:tcPr>
          <w:p w14:paraId="470CF20B" w14:textId="77777777" w:rsidR="007A2310" w:rsidRPr="000E5FFD" w:rsidRDefault="007A2310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14:paraId="56AE5B5F" w14:textId="77777777" w:rsidR="007A2310" w:rsidRPr="000E5FFD" w:rsidRDefault="007A2310" w:rsidP="00B427B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5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Региональный компонент:</w:t>
            </w: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</w:t>
            </w:r>
            <w:proofErr w:type="gramStart"/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»,   </w:t>
            </w:r>
            <w:proofErr w:type="gramEnd"/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региональный фестиваль профессий «Билет в будущее Топ-Регион».</w:t>
            </w:r>
          </w:p>
        </w:tc>
        <w:tc>
          <w:tcPr>
            <w:tcW w:w="2232" w:type="dxa"/>
            <w:shd w:val="clear" w:color="auto" w:fill="auto"/>
          </w:tcPr>
          <w:p w14:paraId="79F4415F" w14:textId="77777777" w:rsidR="007A2310" w:rsidRPr="000E5FFD" w:rsidRDefault="007A2310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 w:rsidRPr="000E5FF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10</w:t>
            </w:r>
          </w:p>
        </w:tc>
      </w:tr>
      <w:tr w:rsidR="007A2310" w:rsidRPr="000E5FFD" w14:paraId="12626056" w14:textId="77777777" w:rsidTr="00B427B2">
        <w:tc>
          <w:tcPr>
            <w:tcW w:w="817" w:type="dxa"/>
            <w:shd w:val="clear" w:color="auto" w:fill="auto"/>
          </w:tcPr>
          <w:p w14:paraId="111E05A6" w14:textId="77777777" w:rsidR="007A2310" w:rsidRPr="000E5FFD" w:rsidRDefault="007A2310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14:paraId="47CB7231" w14:textId="77777777" w:rsidR="007A2310" w:rsidRPr="000E5FFD" w:rsidRDefault="007A2310" w:rsidP="00B427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E5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232" w:type="dxa"/>
            <w:shd w:val="clear" w:color="auto" w:fill="auto"/>
          </w:tcPr>
          <w:p w14:paraId="62E8A72D" w14:textId="77777777" w:rsidR="007A2310" w:rsidRPr="000E5FFD" w:rsidRDefault="007A2310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ru-RU"/>
              </w:rPr>
            </w:pPr>
            <w:r w:rsidRPr="000E5FF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ru-RU"/>
              </w:rPr>
              <w:t>34</w:t>
            </w:r>
          </w:p>
        </w:tc>
      </w:tr>
    </w:tbl>
    <w:p w14:paraId="631687CD" w14:textId="77777777" w:rsidR="007A2310" w:rsidRPr="001A5164" w:rsidRDefault="007A2310" w:rsidP="007A23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7264A507" w14:textId="77777777" w:rsidR="007A2310" w:rsidRDefault="007A2310" w:rsidP="007A2310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3200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Профориентационные уроки «Увлекаюсь» </w:t>
      </w:r>
      <w:r w:rsidRPr="0013200C">
        <w:rPr>
          <w:rFonts w:ascii="Times New Roman" w:eastAsia="Times New Roman" w:hAnsi="Times New Roman" w:cs="Times New Roman"/>
          <w:bCs/>
          <w:sz w:val="28"/>
          <w:szCs w:val="28"/>
        </w:rPr>
        <w:t>(4 часа, из них: 2 часа аудиторной работы, 2 часа внеаудиторной (самостоятельной) работы)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1A1BEA6B" w14:textId="77777777" w:rsidR="007A2310" w:rsidRPr="00465261" w:rsidRDefault="007A2310" w:rsidP="007A2310">
      <w:pPr>
        <w:spacing w:line="240" w:lineRule="auto"/>
        <w:ind w:left="72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14:paraId="3BFCBB80" w14:textId="77777777" w:rsidR="007A2310" w:rsidRPr="0013200C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00C">
        <w:rPr>
          <w:rFonts w:ascii="Times New Roman" w:eastAsia="Times New Roman" w:hAnsi="Times New Roman" w:cs="Times New Roman"/>
          <w:sz w:val="28"/>
          <w:szCs w:val="28"/>
        </w:rPr>
        <w:t>Проведение профориентационных уроков – стартового и тематического 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6-11 класс</w:t>
      </w:r>
      <w:r w:rsidRPr="0013200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9B1F2EB" w14:textId="77777777" w:rsidR="007A2310" w:rsidRPr="0013200C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00C">
        <w:rPr>
          <w:rFonts w:ascii="Times New Roman" w:eastAsia="Times New Roman" w:hAnsi="Times New Roman" w:cs="Times New Roman"/>
          <w:b/>
          <w:i/>
          <w:sz w:val="28"/>
          <w:szCs w:val="28"/>
        </w:rPr>
        <w:t>Стартовый профориентационный урок (открывает программу курса)</w:t>
      </w:r>
      <w:r w:rsidRPr="001320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3200C">
        <w:rPr>
          <w:rFonts w:ascii="Times New Roman" w:eastAsia="Times New Roman" w:hAnsi="Times New Roman" w:cs="Times New Roman"/>
          <w:sz w:val="28"/>
          <w:szCs w:val="28"/>
        </w:rPr>
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14:paraId="6AC0FDE8" w14:textId="77777777" w:rsidR="007A2310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200C">
        <w:rPr>
          <w:rFonts w:ascii="Times New Roman" w:eastAsia="Times New Roman" w:hAnsi="Times New Roman" w:cs="Times New Roman"/>
          <w:b/>
          <w:i/>
          <w:sz w:val="28"/>
          <w:szCs w:val="28"/>
        </w:rPr>
        <w:t>Тематический профориентационный урок по классам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6-11</w:t>
      </w:r>
      <w:r w:rsidRPr="001320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(рекомендуется проводить после стартового урока):</w:t>
      </w:r>
    </w:p>
    <w:p w14:paraId="08D993A3" w14:textId="77777777" w:rsidR="007A2310" w:rsidRPr="0013200C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1E018C57" w14:textId="77777777" w:rsidR="007A2310" w:rsidRPr="0013200C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00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 класс:</w:t>
      </w:r>
      <w:r w:rsidRPr="001320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3200C">
        <w:rPr>
          <w:rFonts w:ascii="Times New Roman" w:eastAsia="Times New Roman" w:hAnsi="Times New Roman" w:cs="Times New Roman"/>
          <w:sz w:val="28"/>
          <w:szCs w:val="28"/>
        </w:rPr>
        <w:t>тематическое содержание урока построено на трех базовых компонентах, которые необходимо учитывать при выборе:</w:t>
      </w:r>
    </w:p>
    <w:p w14:paraId="3C719AF4" w14:textId="77777777" w:rsidR="007A2310" w:rsidRPr="0013200C" w:rsidRDefault="007A2310" w:rsidP="007A2310">
      <w:pPr>
        <w:numPr>
          <w:ilvl w:val="0"/>
          <w:numId w:val="12"/>
        </w:numPr>
        <w:shd w:val="clear" w:color="auto" w:fill="FFFFFF"/>
        <w:spacing w:line="240" w:lineRule="auto"/>
        <w:ind w:left="0" w:firstLine="705"/>
        <w:jc w:val="both"/>
        <w:rPr>
          <w:sz w:val="28"/>
          <w:szCs w:val="28"/>
        </w:rPr>
      </w:pPr>
      <w:r w:rsidRPr="0013200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3200C">
        <w:rPr>
          <w:rFonts w:ascii="Times New Roman" w:eastAsia="Times New Roman" w:hAnsi="Times New Roman" w:cs="Times New Roman"/>
          <w:sz w:val="28"/>
          <w:szCs w:val="28"/>
        </w:rPr>
        <w:t>ХОЧУ» — ваши интересы;</w:t>
      </w:r>
    </w:p>
    <w:p w14:paraId="6D526911" w14:textId="77777777" w:rsidR="007A2310" w:rsidRPr="0013200C" w:rsidRDefault="007A2310" w:rsidP="007A2310">
      <w:pPr>
        <w:numPr>
          <w:ilvl w:val="0"/>
          <w:numId w:val="12"/>
        </w:numPr>
        <w:shd w:val="clear" w:color="auto" w:fill="FFFFFF"/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00C">
        <w:rPr>
          <w:rFonts w:ascii="Times New Roman" w:eastAsia="Times New Roman" w:hAnsi="Times New Roman" w:cs="Times New Roman"/>
          <w:sz w:val="28"/>
          <w:szCs w:val="28"/>
        </w:rPr>
        <w:t>«МОГУ» — ваши способности;</w:t>
      </w:r>
    </w:p>
    <w:p w14:paraId="0D9596A2" w14:textId="77777777" w:rsidR="007A2310" w:rsidRPr="0013200C" w:rsidRDefault="007A2310" w:rsidP="007A2310">
      <w:pPr>
        <w:numPr>
          <w:ilvl w:val="0"/>
          <w:numId w:val="12"/>
        </w:numPr>
        <w:shd w:val="clear" w:color="auto" w:fill="FFFFFF"/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00C">
        <w:rPr>
          <w:rFonts w:ascii="Times New Roman" w:eastAsia="Times New Roman" w:hAnsi="Times New Roman" w:cs="Times New Roman"/>
          <w:sz w:val="28"/>
          <w:szCs w:val="28"/>
        </w:rPr>
        <w:t xml:space="preserve">«БУДУ» — востребованность обучающегося на рынке труда в будущем. </w:t>
      </w:r>
    </w:p>
    <w:p w14:paraId="3EC0763B" w14:textId="77777777" w:rsidR="007A2310" w:rsidRPr="0013200C" w:rsidRDefault="007A2310" w:rsidP="007A2310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00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обучающихся о профессиях с постепенным расширением представлений о мире профессионального труда </w:t>
      </w:r>
      <w:r w:rsidRPr="0013200C">
        <w:rPr>
          <w:rFonts w:ascii="Times New Roman" w:eastAsia="Times New Roman" w:hAnsi="Times New Roman" w:cs="Times New Roman"/>
          <w:sz w:val="28"/>
          <w:szCs w:val="28"/>
          <w:lang w:val="ru-RU"/>
        </w:rPr>
        <w:t>в общем:</w:t>
      </w:r>
      <w:r w:rsidRPr="0013200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системного представления о мире профессий</w:t>
      </w:r>
      <w:r w:rsidRPr="0013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значимости трудовой деятельности</w:t>
      </w:r>
      <w:r w:rsidRPr="0013200C">
        <w:rPr>
          <w:rFonts w:ascii="Times New Roman" w:eastAsia="Times New Roman" w:hAnsi="Times New Roman" w:cs="Times New Roman"/>
          <w:sz w:val="28"/>
          <w:szCs w:val="28"/>
        </w:rPr>
        <w:t xml:space="preserve">например, как различные качества или навыки могут по-разному </w:t>
      </w:r>
      <w:r w:rsidRPr="0013200C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реализовываться</w:t>
      </w:r>
      <w:r w:rsidRPr="0013200C">
        <w:rPr>
          <w:rFonts w:ascii="Times New Roman" w:eastAsia="Times New Roman" w:hAnsi="Times New Roman" w:cs="Times New Roman"/>
          <w:sz w:val="28"/>
          <w:szCs w:val="28"/>
        </w:rPr>
        <w:t xml:space="preserve"> в разных професси</w:t>
      </w:r>
      <w:r w:rsidRPr="0013200C">
        <w:rPr>
          <w:rFonts w:ascii="Times New Roman" w:eastAsia="Times New Roman" w:hAnsi="Times New Roman" w:cs="Times New Roman"/>
          <w:sz w:val="28"/>
          <w:szCs w:val="28"/>
          <w:lang w:val="ru-RU"/>
        </w:rPr>
        <w:t>анальных направлениях</w:t>
      </w:r>
      <w:r w:rsidRPr="001320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20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3200C">
        <w:rPr>
          <w:rFonts w:ascii="Times New Roman" w:eastAsia="Times New Roman" w:hAnsi="Times New Roman" w:cs="Times New Roman"/>
          <w:sz w:val="28"/>
          <w:szCs w:val="28"/>
        </w:rPr>
        <w:t>Помощь в выборе увлечения, в котором обучающийся может реализовать свои интересы</w:t>
      </w:r>
      <w:r w:rsidRPr="0013200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3200C">
        <w:rPr>
          <w:rFonts w:ascii="Times New Roman" w:eastAsia="Times New Roman" w:hAnsi="Times New Roman" w:cs="Times New Roman"/>
          <w:sz w:val="28"/>
          <w:szCs w:val="28"/>
        </w:rPr>
        <w:t xml:space="preserve"> развивать возможности</w:t>
      </w:r>
      <w:r w:rsidRPr="0013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помогать окружающим</w:t>
      </w:r>
      <w:r w:rsidRPr="001320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20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3200C">
        <w:rPr>
          <w:rFonts w:ascii="Times New Roman" w:eastAsia="Times New Roman" w:hAnsi="Times New Roman" w:cs="Times New Roman"/>
          <w:sz w:val="28"/>
          <w:szCs w:val="28"/>
        </w:rPr>
        <w:t>Поиск дополнительных занятий и увлечений.</w:t>
      </w:r>
    </w:p>
    <w:p w14:paraId="788483CE" w14:textId="77777777" w:rsidR="007A2310" w:rsidRPr="00740793" w:rsidRDefault="007A2310" w:rsidP="007A2310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79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 класс:</w:t>
      </w:r>
      <w:r w:rsidRPr="0074079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0793">
        <w:rPr>
          <w:rFonts w:ascii="Times New Roman" w:eastAsia="Times New Roman" w:hAnsi="Times New Roman" w:cs="Times New Roman"/>
          <w:sz w:val="28"/>
          <w:szCs w:val="28"/>
        </w:rPr>
        <w:t>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 и ИКТ, география и другие.</w:t>
      </w:r>
    </w:p>
    <w:p w14:paraId="0EC175E4" w14:textId="77777777" w:rsidR="007A2310" w:rsidRPr="00740793" w:rsidRDefault="007A2310" w:rsidP="007A2310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793">
        <w:rPr>
          <w:rFonts w:ascii="Times New Roman" w:eastAsia="Times New Roman" w:hAnsi="Times New Roman" w:cs="Times New Roman"/>
          <w:sz w:val="28"/>
          <w:szCs w:val="28"/>
        </w:rPr>
        <w:t>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</w:r>
    </w:p>
    <w:p w14:paraId="2ED46FA4" w14:textId="77777777" w:rsidR="007A2310" w:rsidRPr="00740793" w:rsidRDefault="007A2310" w:rsidP="007A2310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79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8 класс:</w:t>
      </w:r>
      <w:r w:rsidRPr="00740793">
        <w:rPr>
          <w:rFonts w:ascii="Times New Roman" w:eastAsia="Times New Roman" w:hAnsi="Times New Roman" w:cs="Times New Roman"/>
          <w:sz w:val="28"/>
          <w:szCs w:val="28"/>
        </w:rPr>
        <w:t xml:space="preserve"> урок знакомит обучающихся с разнообразием направлений профессионального развития, возможностями прогнозирования результатов профе</w:t>
      </w:r>
      <w:r w:rsidR="0058201C">
        <w:rPr>
          <w:rFonts w:ascii="Times New Roman" w:eastAsia="Times New Roman" w:hAnsi="Times New Roman" w:cs="Times New Roman"/>
          <w:sz w:val="28"/>
          <w:szCs w:val="28"/>
        </w:rPr>
        <w:t xml:space="preserve">ссионального самоопределения.  </w:t>
      </w:r>
      <w:r w:rsidRPr="00740793">
        <w:rPr>
          <w:rFonts w:ascii="Times New Roman" w:eastAsia="Times New Roman" w:hAnsi="Times New Roman" w:cs="Times New Roman"/>
          <w:sz w:val="28"/>
          <w:szCs w:val="28"/>
        </w:rPr>
        <w:t xml:space="preserve">На уроке раскрываются существующие профессиональные направления, варианты получения профессионального образования (уровни образования). </w:t>
      </w:r>
    </w:p>
    <w:p w14:paraId="26CBA8D1" w14:textId="77777777" w:rsidR="007A2310" w:rsidRPr="00740793" w:rsidRDefault="007A2310" w:rsidP="007A2310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793">
        <w:rPr>
          <w:rFonts w:ascii="Times New Roman" w:eastAsia="Times New Roman" w:hAnsi="Times New Roman" w:cs="Times New Roman"/>
          <w:sz w:val="28"/>
          <w:szCs w:val="28"/>
        </w:rPr>
        <w:t>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 направлениями профессиональной деятельности.</w:t>
      </w:r>
    </w:p>
    <w:p w14:paraId="6E182347" w14:textId="77777777" w:rsidR="007A2310" w:rsidRPr="00740793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79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9 класс</w:t>
      </w:r>
      <w:r w:rsidRPr="00740793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4079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</w:t>
      </w:r>
    </w:p>
    <w:p w14:paraId="2F0E5454" w14:textId="77777777" w:rsidR="007A2310" w:rsidRPr="00740793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79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10 класс:</w:t>
      </w:r>
      <w:r w:rsidRPr="0074079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0793">
        <w:rPr>
          <w:rFonts w:ascii="Times New Roman" w:eastAsia="Times New Roman" w:hAnsi="Times New Roman" w:cs="Times New Roman"/>
          <w:sz w:val="28"/>
          <w:szCs w:val="28"/>
        </w:rPr>
        <w:t>в ходе урока обучающиеся получают информацию по следующим направлениям профессиональной деятельности:</w:t>
      </w:r>
    </w:p>
    <w:p w14:paraId="53C5E5F8" w14:textId="77777777" w:rsidR="007A2310" w:rsidRPr="00740793" w:rsidRDefault="007A2310" w:rsidP="007A2310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793">
        <w:rPr>
          <w:rFonts w:ascii="Times New Roman" w:eastAsia="Times New Roman" w:hAnsi="Times New Roman" w:cs="Times New Roman"/>
          <w:sz w:val="28"/>
          <w:szCs w:val="28"/>
        </w:rPr>
        <w:t>Естественно-научное направление.</w:t>
      </w:r>
    </w:p>
    <w:p w14:paraId="6A14318F" w14:textId="77777777" w:rsidR="007A2310" w:rsidRPr="00740793" w:rsidRDefault="007A2310" w:rsidP="007A2310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793">
        <w:rPr>
          <w:rFonts w:ascii="Times New Roman" w:eastAsia="Times New Roman" w:hAnsi="Times New Roman" w:cs="Times New Roman"/>
          <w:sz w:val="28"/>
          <w:szCs w:val="28"/>
        </w:rPr>
        <w:t>Инженерно-техническое направление.</w:t>
      </w:r>
    </w:p>
    <w:p w14:paraId="23BE2C51" w14:textId="77777777" w:rsidR="007A2310" w:rsidRPr="00740793" w:rsidRDefault="007A2310" w:rsidP="007A2310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793">
        <w:rPr>
          <w:rFonts w:ascii="Times New Roman" w:eastAsia="Times New Roman" w:hAnsi="Times New Roman" w:cs="Times New Roman"/>
          <w:sz w:val="28"/>
          <w:szCs w:val="28"/>
        </w:rPr>
        <w:t>Информационно-технологическое направление.</w:t>
      </w:r>
    </w:p>
    <w:p w14:paraId="51B6F272" w14:textId="77777777" w:rsidR="007A2310" w:rsidRPr="00740793" w:rsidRDefault="007A2310" w:rsidP="007A2310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793">
        <w:rPr>
          <w:rFonts w:ascii="Times New Roman" w:eastAsia="Times New Roman" w:hAnsi="Times New Roman" w:cs="Times New Roman"/>
          <w:sz w:val="28"/>
          <w:szCs w:val="28"/>
        </w:rPr>
        <w:t>Оборонно-спортивное направление.</w:t>
      </w:r>
    </w:p>
    <w:p w14:paraId="727FE324" w14:textId="77777777" w:rsidR="007A2310" w:rsidRPr="00740793" w:rsidRDefault="007A2310" w:rsidP="007A2310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793">
        <w:rPr>
          <w:rFonts w:ascii="Times New Roman" w:eastAsia="Times New Roman" w:hAnsi="Times New Roman" w:cs="Times New Roman"/>
          <w:sz w:val="28"/>
          <w:szCs w:val="28"/>
        </w:rPr>
        <w:t>Производственно-технологическое направление.</w:t>
      </w:r>
    </w:p>
    <w:p w14:paraId="2F39D337" w14:textId="77777777" w:rsidR="007A2310" w:rsidRPr="00740793" w:rsidRDefault="007A2310" w:rsidP="007A2310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793">
        <w:rPr>
          <w:rFonts w:ascii="Times New Roman" w:eastAsia="Times New Roman" w:hAnsi="Times New Roman" w:cs="Times New Roman"/>
          <w:sz w:val="28"/>
          <w:szCs w:val="28"/>
        </w:rPr>
        <w:t>Социально-гуманитарное направление.</w:t>
      </w:r>
    </w:p>
    <w:p w14:paraId="5868B7A0" w14:textId="77777777" w:rsidR="007A2310" w:rsidRPr="00740793" w:rsidRDefault="007A2310" w:rsidP="007A2310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793">
        <w:rPr>
          <w:rFonts w:ascii="Times New Roman" w:eastAsia="Times New Roman" w:hAnsi="Times New Roman" w:cs="Times New Roman"/>
          <w:sz w:val="28"/>
          <w:szCs w:val="28"/>
        </w:rPr>
        <w:t>Финансово-экономическое направление.</w:t>
      </w:r>
    </w:p>
    <w:p w14:paraId="44595C60" w14:textId="77777777" w:rsidR="007A2310" w:rsidRPr="00740793" w:rsidRDefault="007A2310" w:rsidP="007A2310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793">
        <w:rPr>
          <w:rFonts w:ascii="Times New Roman" w:eastAsia="Times New Roman" w:hAnsi="Times New Roman" w:cs="Times New Roman"/>
          <w:sz w:val="28"/>
          <w:szCs w:val="28"/>
        </w:rPr>
        <w:t>Творческое направление.</w:t>
      </w:r>
    </w:p>
    <w:p w14:paraId="3339B441" w14:textId="77777777" w:rsidR="007A2310" w:rsidRPr="00740793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793">
        <w:rPr>
          <w:rFonts w:ascii="Times New Roman" w:eastAsia="Times New Roman" w:hAnsi="Times New Roman" w:cs="Times New Roman"/>
          <w:sz w:val="28"/>
          <w:szCs w:val="28"/>
        </w:rPr>
        <w:t>Информирование обучающихся об особенностях рынка 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</w:t>
      </w:r>
    </w:p>
    <w:p w14:paraId="47C4F23C" w14:textId="77777777" w:rsidR="007A2310" w:rsidRDefault="007A2310" w:rsidP="007A2310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D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11 класс:</w:t>
      </w:r>
      <w:r w:rsidRPr="008A7D7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A7D7E">
        <w:rPr>
          <w:rFonts w:ascii="Times New Roman" w:eastAsia="Times New Roman" w:hAnsi="Times New Roman" w:cs="Times New Roman"/>
          <w:sz w:val="28"/>
          <w:szCs w:val="28"/>
        </w:rPr>
        <w:t>урок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A7D7E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к вопросам самоопределения. Овладение приемами построения карьерных траекторий развития. Актуализация знаний по выбору образовательной организации в организации высшего образования (ВО, вузы) или в организации среднего профессионального образования (СПО) как первого шага формирования персонального карьерного пути.</w:t>
      </w:r>
    </w:p>
    <w:p w14:paraId="698DD2B8" w14:textId="77777777" w:rsidR="007A2310" w:rsidRPr="008A7D7E" w:rsidRDefault="007A2310" w:rsidP="007A2310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D9BE68" w14:textId="77777777" w:rsidR="007A2310" w:rsidRDefault="007A2310" w:rsidP="007A2310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D7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Профориентационная онлайн-диагностика. </w:t>
      </w:r>
    </w:p>
    <w:p w14:paraId="3C6A3BED" w14:textId="77777777" w:rsidR="007A2310" w:rsidRDefault="007A2310" w:rsidP="007A2310">
      <w:pPr>
        <w:spacing w:line="240" w:lineRule="auto"/>
        <w:ind w:left="504" w:hanging="50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A7D7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Первая часть «Понимаю себя» </w:t>
      </w:r>
      <w:r w:rsidRPr="008A7D7E">
        <w:rPr>
          <w:rFonts w:ascii="Times New Roman" w:eastAsia="Times New Roman" w:hAnsi="Times New Roman" w:cs="Times New Roman"/>
          <w:bCs/>
          <w:sz w:val="28"/>
          <w:szCs w:val="28"/>
        </w:rPr>
        <w:t xml:space="preserve">(3 часа, из них: 2 часа аудиторной работы, </w:t>
      </w:r>
      <w:r w:rsidRPr="008A7D7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</w:t>
      </w:r>
      <w:r w:rsidRPr="008A7D7E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 внеаудиторной (самостоятельной) работы)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5289CA04" w14:textId="77777777" w:rsidR="007A2310" w:rsidRPr="008A7D7E" w:rsidRDefault="007A2310" w:rsidP="007A2310">
      <w:pPr>
        <w:spacing w:line="240" w:lineRule="auto"/>
        <w:ind w:left="504" w:hanging="504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14:paraId="0B17D55F" w14:textId="77777777" w:rsidR="007A2310" w:rsidRPr="008A7D7E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D7E">
        <w:rPr>
          <w:rFonts w:ascii="Times New Roman" w:eastAsia="Times New Roman" w:hAnsi="Times New Roman" w:cs="Times New Roman"/>
          <w:sz w:val="28"/>
          <w:szCs w:val="28"/>
        </w:rPr>
        <w:t>Профориентационная диагностика обучающихся на интернет-платформе</w:t>
      </w:r>
      <w:hyperlink r:id="rId10">
        <w:r w:rsidRPr="008A7D7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1">
        <w:r w:rsidRPr="008A7D7E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https://bvbinfo.ru/</w:t>
        </w:r>
      </w:hyperlink>
      <w:r w:rsidRPr="008A7D7E">
        <w:rPr>
          <w:rFonts w:ascii="Times New Roman" w:eastAsia="Times New Roman" w:hAnsi="Times New Roman" w:cs="Times New Roman"/>
          <w:sz w:val="28"/>
          <w:szCs w:val="28"/>
        </w:rPr>
        <w:t xml:space="preserve"> 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14:paraId="2C614FCA" w14:textId="77777777" w:rsidR="007A2310" w:rsidRPr="008A7D7E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D7E">
        <w:rPr>
          <w:rFonts w:ascii="Times New Roman" w:eastAsia="Times New Roman" w:hAnsi="Times New Roman" w:cs="Times New Roman"/>
          <w:b/>
          <w:sz w:val="28"/>
          <w:szCs w:val="28"/>
        </w:rPr>
        <w:t xml:space="preserve">Онлайн-диагностика I </w:t>
      </w:r>
      <w:r w:rsidRPr="008A7D7E">
        <w:rPr>
          <w:rFonts w:ascii="Times New Roman" w:eastAsia="Times New Roman" w:hAnsi="Times New Roman" w:cs="Times New Roman"/>
          <w:b/>
          <w:i/>
          <w:sz w:val="28"/>
          <w:szCs w:val="28"/>
        </w:rPr>
        <w:t>«Мой выбор профессии»</w:t>
      </w:r>
      <w:r w:rsidRPr="008A7D7E">
        <w:rPr>
          <w:rFonts w:ascii="Times New Roman" w:eastAsia="Times New Roman" w:hAnsi="Times New Roman" w:cs="Times New Roman"/>
          <w:sz w:val="28"/>
          <w:szCs w:val="28"/>
        </w:rPr>
        <w:t xml:space="preserve"> состоит из двух частей:</w:t>
      </w:r>
    </w:p>
    <w:p w14:paraId="2C3ECDA7" w14:textId="77777777" w:rsidR="007A2310" w:rsidRPr="008A7D7E" w:rsidRDefault="007A2310" w:rsidP="007A2310">
      <w:pPr>
        <w:numPr>
          <w:ilvl w:val="0"/>
          <w:numId w:val="14"/>
        </w:numPr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D7E">
        <w:rPr>
          <w:rFonts w:ascii="Times New Roman" w:eastAsia="Times New Roman" w:hAnsi="Times New Roman" w:cs="Times New Roman"/>
          <w:sz w:val="28"/>
          <w:szCs w:val="28"/>
        </w:rPr>
        <w:t xml:space="preserve">методика онлайн-диагностики учащихся </w:t>
      </w:r>
      <w:r w:rsidRPr="008A7D7E">
        <w:rPr>
          <w:rFonts w:ascii="Times New Roman" w:eastAsia="Times New Roman" w:hAnsi="Times New Roman" w:cs="Times New Roman"/>
          <w:i/>
          <w:sz w:val="28"/>
          <w:szCs w:val="28"/>
        </w:rPr>
        <w:t>«Моя готовность»</w:t>
      </w:r>
      <w:r w:rsidRPr="008A7D7E">
        <w:rPr>
          <w:rFonts w:ascii="Times New Roman" w:eastAsia="Times New Roman" w:hAnsi="Times New Roman" w:cs="Times New Roman"/>
          <w:sz w:val="28"/>
          <w:szCs w:val="28"/>
        </w:rPr>
        <w:t xml:space="preserve"> для 6-11 классов. В 8-11 классах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14:paraId="00644E46" w14:textId="77777777" w:rsidR="007A2310" w:rsidRPr="008A7D7E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D7E">
        <w:rPr>
          <w:rFonts w:ascii="Times New Roman" w:eastAsia="Times New Roman" w:hAnsi="Times New Roman" w:cs="Times New Roman"/>
          <w:sz w:val="28"/>
          <w:szCs w:val="28"/>
        </w:rPr>
        <w:lastRenderedPageBreak/>
        <w:t>Версия 6-7 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14:paraId="231B754D" w14:textId="77777777" w:rsidR="007A2310" w:rsidRPr="008A7D7E" w:rsidRDefault="007A2310" w:rsidP="007A2310">
      <w:pPr>
        <w:numPr>
          <w:ilvl w:val="0"/>
          <w:numId w:val="15"/>
        </w:numPr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D7E">
        <w:rPr>
          <w:rFonts w:ascii="Times New Roman" w:eastAsia="Times New Roman" w:hAnsi="Times New Roman" w:cs="Times New Roman"/>
          <w:sz w:val="28"/>
          <w:szCs w:val="28"/>
        </w:rPr>
        <w:t>методика онлайн-диагностики на определение профессиональных склонностей и направленности обучающихся (</w:t>
      </w:r>
      <w:r w:rsidRPr="008A7D7E">
        <w:rPr>
          <w:rFonts w:ascii="Times New Roman" w:eastAsia="Times New Roman" w:hAnsi="Times New Roman" w:cs="Times New Roman"/>
          <w:i/>
          <w:sz w:val="28"/>
          <w:szCs w:val="28"/>
        </w:rPr>
        <w:t>«Мой выбор»</w:t>
      </w:r>
      <w:r w:rsidRPr="008A7D7E">
        <w:rPr>
          <w:rFonts w:ascii="Times New Roman" w:eastAsia="Times New Roman" w:hAnsi="Times New Roman" w:cs="Times New Roman"/>
          <w:sz w:val="28"/>
          <w:szCs w:val="28"/>
        </w:rPr>
        <w:t>). Методика предусматривает 3 версии – для 6-7, 8-9 и 10-11 классов.</w:t>
      </w:r>
    </w:p>
    <w:p w14:paraId="6F6FC258" w14:textId="77777777" w:rsidR="007A2310" w:rsidRPr="00E7719C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9C">
        <w:rPr>
          <w:rFonts w:ascii="Times New Roman" w:eastAsia="Times New Roman" w:hAnsi="Times New Roman" w:cs="Times New Roman"/>
          <w:b/>
          <w:sz w:val="28"/>
          <w:szCs w:val="28"/>
        </w:rPr>
        <w:t xml:space="preserve">Онлайн-диагностика II </w:t>
      </w:r>
      <w:r w:rsidRPr="00E7719C">
        <w:rPr>
          <w:rFonts w:ascii="Times New Roman" w:eastAsia="Times New Roman" w:hAnsi="Times New Roman" w:cs="Times New Roman"/>
          <w:b/>
          <w:i/>
          <w:sz w:val="28"/>
          <w:szCs w:val="28"/>
        </w:rPr>
        <w:t>«Мои таланты»</w:t>
      </w:r>
      <w:r w:rsidRPr="00E771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719C">
        <w:rPr>
          <w:rFonts w:ascii="Times New Roman" w:eastAsia="Times New Roman" w:hAnsi="Times New Roman" w:cs="Times New Roman"/>
          <w:sz w:val="28"/>
          <w:szCs w:val="28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14:paraId="2D7F9B1D" w14:textId="77777777" w:rsidR="007A2310" w:rsidRPr="00E7719C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9C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Консультации по результатам онлайн-диагностики. </w:t>
      </w:r>
      <w:r w:rsidRPr="00E7719C">
        <w:rPr>
          <w:rFonts w:ascii="Times New Roman" w:eastAsia="Times New Roman" w:hAnsi="Times New Roman" w:cs="Times New Roman"/>
          <w:sz w:val="28"/>
          <w:szCs w:val="28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2">
        <w:r w:rsidRPr="00E7719C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3">
        <w:r w:rsidRPr="00E7719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https://bvbinfo.ru/</w:t>
        </w:r>
      </w:hyperlink>
      <w:r w:rsidRPr="00E7719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36E65CE" w14:textId="77777777" w:rsidR="007A2310" w:rsidRPr="00E7719C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E7719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3. Профориентационная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14:paraId="0D444124" w14:textId="77777777" w:rsidR="007A2310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9C">
        <w:rPr>
          <w:rFonts w:ascii="Times New Roman" w:eastAsia="Times New Roman" w:hAnsi="Times New Roman" w:cs="Times New Roman"/>
          <w:b/>
          <w:i/>
          <w:sz w:val="28"/>
          <w:szCs w:val="28"/>
        </w:rPr>
        <w:t>Посещение мультимедийной выставки «Лаборатория будущего»</w:t>
      </w:r>
      <w:r w:rsidRPr="00E7719C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E7719C">
        <w:rPr>
          <w:rFonts w:ascii="Times New Roman" w:eastAsia="Times New Roman" w:hAnsi="Times New Roman" w:cs="Times New Roman"/>
          <w:sz w:val="28"/>
          <w:szCs w:val="28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 w:rsidRPr="00E7719C">
        <w:rPr>
          <w:rFonts w:ascii="Times New Roman" w:eastAsia="Times New Roman" w:hAnsi="Times New Roman" w:cs="Times New Roman"/>
          <w:sz w:val="28"/>
          <w:szCs w:val="28"/>
          <w:highlight w:val="white"/>
        </w:rPr>
        <w:t>24</w:t>
      </w:r>
      <w:r w:rsidRPr="00E7719C">
        <w:rPr>
          <w:rFonts w:ascii="Times New Roman" w:eastAsia="Times New Roman" w:hAnsi="Times New Roman" w:cs="Times New Roman"/>
          <w:sz w:val="28"/>
          <w:szCs w:val="28"/>
        </w:rPr>
        <w:t xml:space="preserve"> субъектах РФ, в онлайн-формате доступно на интернет-платформе</w:t>
      </w:r>
      <w:hyperlink r:id="rId14">
        <w:r w:rsidRPr="00E7719C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5">
        <w:r w:rsidRPr="00E7719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https://bvbinfo.ru/</w:t>
        </w:r>
      </w:hyperlink>
      <w:r w:rsidRPr="00E7719C">
        <w:rPr>
          <w:rFonts w:ascii="Times New Roman" w:eastAsia="Times New Roman" w:hAnsi="Times New Roman" w:cs="Times New Roman"/>
          <w:sz w:val="28"/>
          <w:szCs w:val="28"/>
        </w:rPr>
        <w:t>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14:paraId="0E83C97D" w14:textId="77777777" w:rsidR="007A2310" w:rsidRPr="0058201C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6"/>
          <w:szCs w:val="16"/>
        </w:rPr>
      </w:pPr>
    </w:p>
    <w:p w14:paraId="70D577DB" w14:textId="77777777" w:rsidR="007A2310" w:rsidRPr="00E7719C" w:rsidRDefault="007A2310" w:rsidP="007A231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19C">
        <w:rPr>
          <w:rFonts w:ascii="Times New Roman" w:eastAsia="Times New Roman" w:hAnsi="Times New Roman" w:cs="Times New Roman"/>
          <w:b/>
          <w:sz w:val="28"/>
          <w:szCs w:val="28"/>
        </w:rPr>
        <w:t>4. Профессиональные пробы «Пробую. Получаю опыт»</w:t>
      </w:r>
    </w:p>
    <w:p w14:paraId="4863F648" w14:textId="77777777" w:rsidR="007A2310" w:rsidRPr="00E7719C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 w:rsidRPr="00E7719C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(6 часов, из них: 3 часа аудиторной работы, 3 часа внеаудиторной (самостоятельной) работы)</w:t>
      </w:r>
    </w:p>
    <w:p w14:paraId="3DEC0D63" w14:textId="77777777" w:rsidR="007A2310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9C">
        <w:rPr>
          <w:rFonts w:ascii="Times New Roman" w:eastAsia="Times New Roman" w:hAnsi="Times New Roman" w:cs="Times New Roman"/>
          <w:b/>
          <w:iCs/>
          <w:sz w:val="28"/>
          <w:szCs w:val="28"/>
        </w:rPr>
        <w:t>Профессиональные пробы.</w:t>
      </w:r>
      <w:r w:rsidRPr="00E771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7719C">
        <w:rPr>
          <w:rFonts w:ascii="Times New Roman" w:eastAsia="Times New Roman" w:hAnsi="Times New Roman" w:cs="Times New Roman"/>
          <w:sz w:val="28"/>
          <w:szCs w:val="28"/>
        </w:rPr>
        <w:t xml:space="preserve"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</w:t>
      </w:r>
      <w:r w:rsidRPr="00E7719C">
        <w:rPr>
          <w:rFonts w:ascii="Times New Roman" w:eastAsia="Times New Roman" w:hAnsi="Times New Roman" w:cs="Times New Roman"/>
          <w:sz w:val="28"/>
          <w:szCs w:val="28"/>
        </w:rPr>
        <w:lastRenderedPageBreak/>
        <w:t>платформы, вебинар-площадки, сервисы видеоконференций, чат и т.п. Уровни профессиональных проб: моделирующие и практические профессиональные пробы. Виды: базовая и ознакомительная.</w:t>
      </w:r>
    </w:p>
    <w:p w14:paraId="23CA51A7" w14:textId="77777777" w:rsidR="007A2310" w:rsidRPr="00E7719C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3AB4079" w14:textId="77777777" w:rsidR="007A2310" w:rsidRPr="00E7719C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E7719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5. Профориентационная онлайн-диагностика. Вторая часть «Осознаю»</w:t>
      </w:r>
    </w:p>
    <w:p w14:paraId="7BD51C66" w14:textId="77777777" w:rsidR="007A2310" w:rsidRPr="00E7719C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/>
        </w:rPr>
      </w:pPr>
      <w:r w:rsidRPr="00E7719C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(3 часа, из них: 2 часа аудиторной работы, </w:t>
      </w:r>
      <w:r w:rsidRPr="00E7719C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/>
        </w:rPr>
        <w:t>1</w:t>
      </w:r>
      <w:r w:rsidRPr="00E7719C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час внеаудиторной (самостоятельной) работы)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/>
        </w:rPr>
        <w:t>.</w:t>
      </w:r>
    </w:p>
    <w:p w14:paraId="39AF68F8" w14:textId="77777777" w:rsidR="007A2310" w:rsidRPr="006062A7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6062A7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Проведение второй части профориентационной диагностики. Направлена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14:paraId="195ACBEF" w14:textId="77777777" w:rsidR="007A2310" w:rsidRPr="00E7719C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7719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Онлайн-диагностика I </w:t>
      </w:r>
      <w:r w:rsidRPr="00E7719C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«Мой выбор профессии»</w:t>
      </w:r>
      <w:r w:rsidRPr="00E7719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состоит из двух частей:</w:t>
      </w:r>
    </w:p>
    <w:p w14:paraId="4B4E617F" w14:textId="77777777" w:rsidR="007A2310" w:rsidRPr="00E7719C" w:rsidRDefault="007A2310" w:rsidP="007A2310">
      <w:pPr>
        <w:numPr>
          <w:ilvl w:val="0"/>
          <w:numId w:val="14"/>
        </w:numPr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7719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методика онлайн-диагностики учащихся </w:t>
      </w:r>
      <w:r w:rsidRPr="00E7719C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«Моя готовность»</w:t>
      </w:r>
      <w:r w:rsidRPr="00E7719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6-11 классов. В 8-11 классах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14:paraId="18FF1E87" w14:textId="77777777" w:rsidR="007A2310" w:rsidRPr="00E7719C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7719C">
        <w:rPr>
          <w:rFonts w:ascii="Times New Roman" w:eastAsia="Times New Roman" w:hAnsi="Times New Roman" w:cs="Times New Roman"/>
          <w:sz w:val="28"/>
          <w:szCs w:val="28"/>
          <w:highlight w:val="white"/>
        </w:rPr>
        <w:t>Версия 6-7 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14:paraId="0E42EF45" w14:textId="77777777" w:rsidR="007A2310" w:rsidRPr="00E7719C" w:rsidRDefault="007A2310" w:rsidP="007A2310">
      <w:pPr>
        <w:numPr>
          <w:ilvl w:val="0"/>
          <w:numId w:val="15"/>
        </w:numPr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7719C">
        <w:rPr>
          <w:rFonts w:ascii="Times New Roman" w:eastAsia="Times New Roman" w:hAnsi="Times New Roman" w:cs="Times New Roman"/>
          <w:sz w:val="28"/>
          <w:szCs w:val="28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 w:rsidRPr="00E7719C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«Мой выбор»</w:t>
      </w:r>
      <w:r w:rsidRPr="00E7719C">
        <w:rPr>
          <w:rFonts w:ascii="Times New Roman" w:eastAsia="Times New Roman" w:hAnsi="Times New Roman" w:cs="Times New Roman"/>
          <w:sz w:val="28"/>
          <w:szCs w:val="28"/>
          <w:highlight w:val="white"/>
        </w:rPr>
        <w:t>). Методика предусматривает 3 версии – для 6-7, 8-9 и 10-11 классов.</w:t>
      </w:r>
    </w:p>
    <w:p w14:paraId="38E1F5D2" w14:textId="77777777" w:rsidR="007A2310" w:rsidRPr="00E7719C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7719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Онлайн-диагностика II </w:t>
      </w:r>
      <w:r w:rsidRPr="00E7719C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«Мои таланты»</w:t>
      </w:r>
      <w:r w:rsidRPr="00E7719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включает</w:t>
      </w:r>
      <w:r w:rsidRPr="00E7719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14:paraId="4FA04544" w14:textId="77777777" w:rsidR="007A2310" w:rsidRPr="00E7719C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7719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Развернутая консультации по результатам повторной онлайн-диагностики. </w:t>
      </w:r>
      <w:r w:rsidRPr="00E7719C">
        <w:rPr>
          <w:rFonts w:ascii="Times New Roman" w:eastAsia="Times New Roman" w:hAnsi="Times New Roman" w:cs="Times New Roman"/>
          <w:sz w:val="28"/>
          <w:szCs w:val="28"/>
          <w:highlight w:val="white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6">
        <w:r w:rsidRPr="00E7719C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</w:t>
        </w:r>
      </w:hyperlink>
      <w:hyperlink r:id="rId17">
        <w:r w:rsidRPr="00E7719C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https://bvbinfo.ru/</w:t>
        </w:r>
      </w:hyperlink>
      <w:r w:rsidRPr="00E7719C">
        <w:rPr>
          <w:rFonts w:ascii="Times New Roman" w:eastAsia="Times New Roman" w:hAnsi="Times New Roman" w:cs="Times New Roman"/>
          <w:sz w:val="28"/>
          <w:szCs w:val="28"/>
          <w:highlight w:val="white"/>
        </w:rPr>
        <w:t>).</w:t>
      </w:r>
    </w:p>
    <w:p w14:paraId="528E2296" w14:textId="77777777" w:rsidR="007A2310" w:rsidRPr="006062A7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2A7">
        <w:rPr>
          <w:rFonts w:ascii="Times New Roman" w:eastAsia="Times New Roman" w:hAnsi="Times New Roman" w:cs="Times New Roman"/>
          <w:b/>
          <w:sz w:val="28"/>
          <w:szCs w:val="28"/>
        </w:rPr>
        <w:t>6. Профориентационный рефлексивный урок «Планирую»</w:t>
      </w:r>
    </w:p>
    <w:p w14:paraId="31D1A903" w14:textId="77777777" w:rsidR="007A2310" w:rsidRPr="006062A7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 w:rsidRPr="006062A7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(4 часа, из них: 2 часа аудиторной работы, 2 часа внеаудиторной (самостоятельной) работы)</w:t>
      </w:r>
    </w:p>
    <w:p w14:paraId="402C19E5" w14:textId="3F682A2C" w:rsidR="0058201C" w:rsidRDefault="007A2310" w:rsidP="00FB7C42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6062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Профориентационный рефлексивный урок (проводится в конце курса, по итогам проведения всех профориентационных мероприятий): </w:t>
      </w:r>
      <w:r w:rsidRPr="006062A7">
        <w:rPr>
          <w:rFonts w:ascii="Times New Roman" w:eastAsia="Times New Roman" w:hAnsi="Times New Roman" w:cs="Times New Roman"/>
          <w:sz w:val="28"/>
          <w:szCs w:val="28"/>
        </w:rPr>
        <w:t>разбор и обсуждение персональных рекомендаций (по возрастам).</w:t>
      </w:r>
      <w:r w:rsidRPr="006062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062A7">
        <w:rPr>
          <w:rFonts w:ascii="Times New Roman" w:eastAsia="Times New Roman" w:hAnsi="Times New Roman" w:cs="Times New Roman"/>
          <w:sz w:val="28"/>
          <w:szCs w:val="28"/>
        </w:rPr>
        <w:t>Разбор и обсуждение полученного опыта по итогам профессиональных проб и мероприятий.</w:t>
      </w:r>
      <w:r w:rsidRPr="006062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062A7">
        <w:rPr>
          <w:rFonts w:ascii="Times New Roman" w:eastAsia="Times New Roman" w:hAnsi="Times New Roman" w:cs="Times New Roman"/>
          <w:sz w:val="28"/>
          <w:szCs w:val="28"/>
        </w:rPr>
        <w:t>Постановка образовательных и карьерных целей (стратегических и тактических).</w:t>
      </w:r>
      <w:r w:rsidRPr="006062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062A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планов образовательных </w:t>
      </w:r>
      <w:r w:rsidRPr="006062A7">
        <w:rPr>
          <w:rFonts w:ascii="Times New Roman" w:eastAsia="Times New Roman" w:hAnsi="Times New Roman" w:cs="Times New Roman"/>
          <w:sz w:val="28"/>
          <w:szCs w:val="28"/>
        </w:rPr>
        <w:lastRenderedPageBreak/>
        <w:t>шагов и формулирование траектории развития (последовательность реализации целей).</w:t>
      </w:r>
    </w:p>
    <w:p w14:paraId="57E7AD2E" w14:textId="77777777" w:rsidR="00FB7C42" w:rsidRPr="00FB7C42" w:rsidRDefault="00FB7C42" w:rsidP="00FB7C42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76EA3756" w14:textId="77777777" w:rsidR="007A2310" w:rsidRPr="00FA0F63" w:rsidRDefault="007A2310" w:rsidP="007A231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14:paraId="1259D395" w14:textId="77777777" w:rsidR="007A2310" w:rsidRPr="006062A7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2A7">
        <w:rPr>
          <w:rFonts w:ascii="Times New Roman" w:eastAsia="Times New Roman" w:hAnsi="Times New Roman" w:cs="Times New Roman"/>
          <w:sz w:val="28"/>
          <w:szCs w:val="28"/>
        </w:rPr>
        <w:t>Программа способствует развитию личностных</w:t>
      </w:r>
      <w:r w:rsidRPr="006062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6062A7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r w:rsidRPr="006062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трудовых</w:t>
      </w:r>
      <w:r w:rsidRPr="006062A7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у обучающихся, а именно:</w:t>
      </w:r>
    </w:p>
    <w:p w14:paraId="1B16BFFE" w14:textId="77777777" w:rsidR="007A2310" w:rsidRPr="006062A7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62A7">
        <w:rPr>
          <w:rFonts w:ascii="Times New Roman" w:eastAsia="Times New Roman" w:hAnsi="Times New Roman" w:cs="Times New Roman"/>
          <w:i/>
          <w:sz w:val="28"/>
          <w:szCs w:val="28"/>
        </w:rPr>
        <w:t>Личностные:</w:t>
      </w:r>
    </w:p>
    <w:p w14:paraId="52D023FA" w14:textId="77777777" w:rsidR="007A2310" w:rsidRPr="006062A7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2A7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6062A7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готовности обучающихся к саморазвитию, самостоятельности и личностному самоопределению;</w:t>
      </w:r>
    </w:p>
    <w:p w14:paraId="16010A36" w14:textId="77777777" w:rsidR="007A2310" w:rsidRPr="006062A7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2A7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6062A7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мотивации к целенаправленной социально значимой деятельности;</w:t>
      </w:r>
    </w:p>
    <w:p w14:paraId="40F16BAB" w14:textId="77777777" w:rsidR="007A2310" w:rsidRPr="006062A7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2A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062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формирование внутренней позиции личности как особого ценностного отношения к себе, окружающим людям и жизни в целом.</w:t>
      </w:r>
    </w:p>
    <w:p w14:paraId="08BC65DA" w14:textId="77777777" w:rsidR="007A2310" w:rsidRPr="006062A7" w:rsidRDefault="0058201C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Метапредметные</w:t>
      </w:r>
      <w:r w:rsidR="007A2310" w:rsidRPr="006062A7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3E9C10CC" w14:textId="77777777" w:rsidR="007A2310" w:rsidRPr="006062A7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2A7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6062A7">
        <w:rPr>
          <w:rFonts w:ascii="Times New Roman" w:eastAsia="Times New Roman" w:hAnsi="Times New Roman" w:cs="Times New Roman"/>
          <w:sz w:val="28"/>
          <w:szCs w:val="28"/>
          <w:lang w:val="ru-RU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062A7">
        <w:rPr>
          <w:rFonts w:ascii="Times New Roman" w:eastAsia="Times New Roman" w:hAnsi="Times New Roman" w:cs="Times New Roman"/>
          <w:sz w:val="28"/>
          <w:szCs w:val="28"/>
          <w:lang w:val="ru-RU"/>
        </w:rPr>
        <w:t>гулятивные);</w:t>
      </w:r>
    </w:p>
    <w:p w14:paraId="043D2938" w14:textId="77777777" w:rsidR="007A2310" w:rsidRPr="006062A7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2A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062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способность их использовать в учебной, познавательной и социальной практике;</w:t>
      </w:r>
    </w:p>
    <w:p w14:paraId="39630B48" w14:textId="77777777" w:rsidR="007A2310" w:rsidRPr="006062A7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2A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062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траектории.</w:t>
      </w:r>
    </w:p>
    <w:p w14:paraId="27B49D01" w14:textId="77777777" w:rsidR="007A2310" w:rsidRPr="006062A7" w:rsidRDefault="007A2310" w:rsidP="007A2310">
      <w:pPr>
        <w:spacing w:line="240" w:lineRule="auto"/>
        <w:ind w:firstLine="70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62A7">
        <w:rPr>
          <w:rFonts w:ascii="Times New Roman" w:eastAsia="Times New Roman" w:hAnsi="Times New Roman" w:cs="Times New Roman"/>
          <w:i/>
          <w:sz w:val="28"/>
          <w:szCs w:val="28"/>
        </w:rPr>
        <w:t>Трудовые:</w:t>
      </w:r>
    </w:p>
    <w:p w14:paraId="56F7ECA7" w14:textId="77777777" w:rsidR="007A2310" w:rsidRPr="006062A7" w:rsidRDefault="007A2310" w:rsidP="007A231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2A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062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003EB2D7" w14:textId="77777777" w:rsidR="007A2310" w:rsidRPr="006062A7" w:rsidRDefault="007A2310" w:rsidP="007A2310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2A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062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005F925D" w14:textId="77777777" w:rsidR="007A2310" w:rsidRPr="006062A7" w:rsidRDefault="007A2310" w:rsidP="007A2310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2A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062A7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уважения к труду и результатам трудовой деятельности;</w:t>
      </w:r>
    </w:p>
    <w:p w14:paraId="6D7EAC5C" w14:textId="77777777" w:rsidR="007A2310" w:rsidRDefault="007A2310" w:rsidP="007A2310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2A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062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2FA744F0" w14:textId="77777777" w:rsidR="00EA5EEC" w:rsidRDefault="00EA5EEC" w:rsidP="007A2310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F0C8554" w14:textId="77777777" w:rsidR="00EA5EEC" w:rsidRDefault="00EA5EEC" w:rsidP="007A2310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E63AEB2" w14:textId="77777777" w:rsidR="00EA5EEC" w:rsidRDefault="00EA5EEC" w:rsidP="007A2310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131D1EF" w14:textId="77777777" w:rsidR="00EA5EEC" w:rsidRDefault="00EA5EEC" w:rsidP="007A2310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F4F8D8C" w14:textId="77777777" w:rsidR="00EA5EEC" w:rsidRDefault="00EA5EEC" w:rsidP="007A2310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9F617E4" w14:textId="77777777" w:rsidR="00EA5EEC" w:rsidRDefault="00EA5EEC" w:rsidP="007A2310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0FF4C1C" w14:textId="77777777" w:rsidR="00EA5EEC" w:rsidRDefault="00EA5EEC" w:rsidP="007A2310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D17B68D" w14:textId="77777777" w:rsidR="00EA5EEC" w:rsidRDefault="00EA5EEC" w:rsidP="007A2310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1C2F3AC" w14:textId="77777777" w:rsidR="00EA5EEC" w:rsidRDefault="00EA5EEC" w:rsidP="007A2310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E2D67A1" w14:textId="77777777" w:rsidR="00EA5EEC" w:rsidRDefault="00EA5EEC" w:rsidP="00EA5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A5EEC" w:rsidSect="00FB7C42">
          <w:footerReference w:type="default" r:id="rId1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EED8A02" w14:textId="77777777" w:rsidR="00EA5EEC" w:rsidRDefault="00EA5EEC" w:rsidP="00EA5EEC">
      <w:pPr>
        <w:jc w:val="center"/>
        <w:rPr>
          <w:rFonts w:ascii="Times New Roman" w:hAnsi="Times New Roman" w:cs="Times New Roman"/>
          <w:b/>
          <w:bCs/>
          <w:sz w:val="32"/>
          <w:szCs w:val="36"/>
          <w:lang w:val="ru-RU"/>
        </w:rPr>
      </w:pPr>
      <w:r w:rsidRPr="008733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профориентационной работы на 2023</w:t>
      </w:r>
      <w:r w:rsidRPr="008733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</w:t>
      </w:r>
      <w:r w:rsidRPr="00873367">
        <w:rPr>
          <w:rFonts w:ascii="Times New Roman" w:hAnsi="Times New Roman" w:cs="Times New Roman"/>
          <w:b/>
          <w:bCs/>
          <w:sz w:val="28"/>
          <w:szCs w:val="28"/>
        </w:rPr>
        <w:t>2024 учебный год</w:t>
      </w:r>
      <w:r w:rsidRPr="00873367">
        <w:rPr>
          <w:rFonts w:ascii="Times New Roman" w:hAnsi="Times New Roman" w:cs="Times New Roman"/>
          <w:b/>
          <w:bCs/>
          <w:sz w:val="32"/>
          <w:szCs w:val="36"/>
          <w:lang w:val="ru-RU"/>
        </w:rPr>
        <w:t xml:space="preserve"> </w:t>
      </w:r>
    </w:p>
    <w:p w14:paraId="69D429FE" w14:textId="77777777" w:rsidR="00EA5EEC" w:rsidRPr="00B427B2" w:rsidRDefault="00EA5EEC" w:rsidP="007A2310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16"/>
          <w:szCs w:val="28"/>
          <w:lang w:val="ru-RU"/>
        </w:rPr>
      </w:pP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693"/>
        <w:gridCol w:w="6452"/>
        <w:gridCol w:w="1101"/>
        <w:gridCol w:w="2891"/>
        <w:gridCol w:w="2491"/>
        <w:gridCol w:w="1818"/>
      </w:tblGrid>
      <w:tr w:rsidR="00B427B2" w14:paraId="6B4347BF" w14:textId="77777777" w:rsidTr="00B427B2">
        <w:tc>
          <w:tcPr>
            <w:tcW w:w="693" w:type="dxa"/>
            <w:vAlign w:val="center"/>
          </w:tcPr>
          <w:p w14:paraId="0B5BE91E" w14:textId="77777777" w:rsidR="00B427B2" w:rsidRDefault="00B427B2" w:rsidP="00B427B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br/>
              <w:t>п/п</w:t>
            </w:r>
          </w:p>
        </w:tc>
        <w:tc>
          <w:tcPr>
            <w:tcW w:w="6452" w:type="dxa"/>
            <w:vAlign w:val="center"/>
          </w:tcPr>
          <w:p w14:paraId="600AD054" w14:textId="77777777" w:rsidR="00B427B2" w:rsidRDefault="00B427B2" w:rsidP="00B427B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Мероприятие</w:t>
            </w:r>
          </w:p>
        </w:tc>
        <w:tc>
          <w:tcPr>
            <w:tcW w:w="1101" w:type="dxa"/>
            <w:vAlign w:val="center"/>
          </w:tcPr>
          <w:p w14:paraId="19E71BB5" w14:textId="77777777" w:rsidR="00B427B2" w:rsidRDefault="00B427B2" w:rsidP="00B427B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ч.</w:t>
            </w:r>
          </w:p>
        </w:tc>
        <w:tc>
          <w:tcPr>
            <w:tcW w:w="2891" w:type="dxa"/>
            <w:vAlign w:val="center"/>
          </w:tcPr>
          <w:p w14:paraId="521EA587" w14:textId="77777777" w:rsidR="00B427B2" w:rsidRDefault="00B427B2" w:rsidP="00B427B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Классы-участники, </w:t>
            </w:r>
            <w:r>
              <w:rPr>
                <w:rFonts w:ascii="Times New Roman" w:hAnsi="Times New Roman"/>
                <w:b/>
                <w:sz w:val="24"/>
              </w:rPr>
              <w:br/>
              <w:t>уровень профминимума</w:t>
            </w:r>
          </w:p>
        </w:tc>
        <w:tc>
          <w:tcPr>
            <w:tcW w:w="2491" w:type="dxa"/>
            <w:vAlign w:val="center"/>
          </w:tcPr>
          <w:p w14:paraId="7CC0FD69" w14:textId="77777777" w:rsidR="00B427B2" w:rsidRDefault="00B427B2" w:rsidP="00B427B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 сотрудник</w:t>
            </w:r>
          </w:p>
        </w:tc>
        <w:tc>
          <w:tcPr>
            <w:tcW w:w="1818" w:type="dxa"/>
            <w:vAlign w:val="center"/>
          </w:tcPr>
          <w:p w14:paraId="12C6AF64" w14:textId="77777777" w:rsidR="00B427B2" w:rsidRDefault="00B427B2" w:rsidP="00B427B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Дата проведения</w:t>
            </w:r>
          </w:p>
        </w:tc>
      </w:tr>
      <w:tr w:rsidR="00B427B2" w14:paraId="57C4FE82" w14:textId="77777777" w:rsidTr="00B427B2">
        <w:tc>
          <w:tcPr>
            <w:tcW w:w="693" w:type="dxa"/>
            <w:vAlign w:val="center"/>
          </w:tcPr>
          <w:p w14:paraId="0F2461FA" w14:textId="77777777" w:rsidR="00B427B2" w:rsidRPr="00A416AE" w:rsidRDefault="00B427B2" w:rsidP="00B427B2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ru-RU"/>
              </w:rPr>
            </w:pPr>
            <w:r w:rsidRPr="00A416AE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1</w:t>
            </w:r>
          </w:p>
        </w:tc>
        <w:tc>
          <w:tcPr>
            <w:tcW w:w="6452" w:type="dxa"/>
            <w:vAlign w:val="center"/>
          </w:tcPr>
          <w:p w14:paraId="01CF6367" w14:textId="77777777" w:rsidR="00B427B2" w:rsidRDefault="00B427B2" w:rsidP="00B427B2">
            <w:pPr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Курс занятий «Россия – мои горизонты» (Направление «Внеурочная деятельность»)</w:t>
            </w:r>
          </w:p>
        </w:tc>
        <w:tc>
          <w:tcPr>
            <w:tcW w:w="1101" w:type="dxa"/>
            <w:vAlign w:val="center"/>
          </w:tcPr>
          <w:p w14:paraId="0C252702" w14:textId="77777777" w:rsidR="00B427B2" w:rsidRDefault="00B427B2" w:rsidP="00B427B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891" w:type="dxa"/>
            <w:vAlign w:val="center"/>
          </w:tcPr>
          <w:p w14:paraId="0856413D" w14:textId="77777777" w:rsidR="00B427B2" w:rsidRDefault="00B427B2" w:rsidP="00B427B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все классы</w:t>
            </w:r>
          </w:p>
        </w:tc>
        <w:tc>
          <w:tcPr>
            <w:tcW w:w="2491" w:type="dxa"/>
            <w:vAlign w:val="center"/>
          </w:tcPr>
          <w:p w14:paraId="70116C88" w14:textId="77777777" w:rsidR="00B427B2" w:rsidRDefault="00B427B2" w:rsidP="00B427B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818" w:type="dxa"/>
            <w:vAlign w:val="center"/>
          </w:tcPr>
          <w:p w14:paraId="677D94DE" w14:textId="77777777" w:rsidR="00B427B2" w:rsidRDefault="00B427B2" w:rsidP="00B427B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еженедельно</w:t>
            </w:r>
          </w:p>
        </w:tc>
      </w:tr>
      <w:tr w:rsidR="00B427B2" w14:paraId="21C25D21" w14:textId="77777777" w:rsidTr="00B427B2">
        <w:tc>
          <w:tcPr>
            <w:tcW w:w="15446" w:type="dxa"/>
            <w:gridSpan w:val="6"/>
          </w:tcPr>
          <w:p w14:paraId="3B64B6B7" w14:textId="77777777" w:rsidR="00B427B2" w:rsidRDefault="00B427B2" w:rsidP="00B427B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</w:rPr>
              <w:t>6 классы</w:t>
            </w:r>
          </w:p>
        </w:tc>
      </w:tr>
      <w:tr w:rsidR="00B427B2" w:rsidRPr="00F54704" w14:paraId="40F6DD84" w14:textId="77777777" w:rsidTr="00B427B2">
        <w:tc>
          <w:tcPr>
            <w:tcW w:w="693" w:type="dxa"/>
          </w:tcPr>
          <w:p w14:paraId="387B7BE1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52" w:type="dxa"/>
          </w:tcPr>
          <w:p w14:paraId="744C25C0" w14:textId="77777777" w:rsidR="00B427B2" w:rsidRPr="00F54704" w:rsidRDefault="00B427B2" w:rsidP="00B427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/>
                <w:sz w:val="24"/>
                <w:szCs w:val="24"/>
              </w:rPr>
              <w:t>Сбор согласий на обработку персональных данных обучающихся и педагогов, задействованных в реализации профминимума</w:t>
            </w:r>
          </w:p>
        </w:tc>
        <w:tc>
          <w:tcPr>
            <w:tcW w:w="1101" w:type="dxa"/>
          </w:tcPr>
          <w:p w14:paraId="28512DBD" w14:textId="77777777" w:rsidR="00B427B2" w:rsidRPr="00F54704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4D547038" w14:textId="77777777" w:rsidR="00B427B2" w:rsidRPr="00F54704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6а,6б,6в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(основной)</w:t>
            </w:r>
          </w:p>
        </w:tc>
        <w:tc>
          <w:tcPr>
            <w:tcW w:w="2491" w:type="dxa"/>
          </w:tcPr>
          <w:p w14:paraId="3B61F5E7" w14:textId="77777777" w:rsidR="00B427B2" w:rsidRPr="00F54704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3823656D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 сентября</w:t>
            </w:r>
          </w:p>
        </w:tc>
      </w:tr>
      <w:tr w:rsidR="00B427B2" w:rsidRPr="00F54704" w14:paraId="7E16401D" w14:textId="77777777" w:rsidTr="00B427B2">
        <w:tc>
          <w:tcPr>
            <w:tcW w:w="693" w:type="dxa"/>
          </w:tcPr>
          <w:p w14:paraId="599CDF67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52" w:type="dxa"/>
            <w:vAlign w:val="center"/>
          </w:tcPr>
          <w:p w14:paraId="72335313" w14:textId="77777777" w:rsidR="00B427B2" w:rsidRPr="00F54704" w:rsidRDefault="00B427B2" w:rsidP="00B427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1101" w:type="dxa"/>
            <w:vAlign w:val="center"/>
          </w:tcPr>
          <w:p w14:paraId="3606E5E1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1" w:type="dxa"/>
            <w:vAlign w:val="center"/>
          </w:tcPr>
          <w:p w14:paraId="41ADCAD2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6а,6б,6в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(основной)</w:t>
            </w:r>
          </w:p>
        </w:tc>
        <w:tc>
          <w:tcPr>
            <w:tcW w:w="2491" w:type="dxa"/>
          </w:tcPr>
          <w:p w14:paraId="434AAB36" w14:textId="77777777" w:rsidR="00B427B2" w:rsidRPr="00F54704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2297170D" w14:textId="77777777" w:rsidR="00B427B2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2023г</w:t>
            </w:r>
          </w:p>
          <w:p w14:paraId="195C1ECC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2024г</w:t>
            </w:r>
          </w:p>
        </w:tc>
      </w:tr>
      <w:tr w:rsidR="00B427B2" w:rsidRPr="00F54704" w14:paraId="30FC1FA4" w14:textId="77777777" w:rsidTr="00B427B2">
        <w:tc>
          <w:tcPr>
            <w:tcW w:w="693" w:type="dxa"/>
          </w:tcPr>
          <w:p w14:paraId="36A687BB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52" w:type="dxa"/>
            <w:vAlign w:val="center"/>
          </w:tcPr>
          <w:p w14:paraId="2DB1D9B1" w14:textId="77777777" w:rsidR="00B427B2" w:rsidRPr="00F54704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Профориентационное анкетирование обучающихся; консультирование по выбору профессии, специальности.</w:t>
            </w:r>
          </w:p>
        </w:tc>
        <w:tc>
          <w:tcPr>
            <w:tcW w:w="1101" w:type="dxa"/>
            <w:vAlign w:val="center"/>
          </w:tcPr>
          <w:p w14:paraId="1AF91D17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1" w:type="dxa"/>
            <w:vAlign w:val="center"/>
          </w:tcPr>
          <w:p w14:paraId="61DDC143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6а,6б,6в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(основной)</w:t>
            </w:r>
          </w:p>
        </w:tc>
        <w:tc>
          <w:tcPr>
            <w:tcW w:w="2491" w:type="dxa"/>
          </w:tcPr>
          <w:p w14:paraId="134C133D" w14:textId="77777777" w:rsidR="00B427B2" w:rsidRPr="00F54704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688AD437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B427B2" w:rsidRPr="00F54704" w14:paraId="2A569696" w14:textId="77777777" w:rsidTr="00B427B2">
        <w:tc>
          <w:tcPr>
            <w:tcW w:w="693" w:type="dxa"/>
          </w:tcPr>
          <w:p w14:paraId="5356B25D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452" w:type="dxa"/>
            <w:vAlign w:val="center"/>
          </w:tcPr>
          <w:p w14:paraId="4005872E" w14:textId="77777777" w:rsidR="00B427B2" w:rsidRPr="00F54704" w:rsidRDefault="00B427B2" w:rsidP="00B427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 онлайн-уроках «Шоу профессий» </w:t>
            </w:r>
          </w:p>
        </w:tc>
        <w:tc>
          <w:tcPr>
            <w:tcW w:w="1101" w:type="dxa"/>
          </w:tcPr>
          <w:p w14:paraId="2F1FD10B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72A36AF6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C20">
              <w:rPr>
                <w:rFonts w:ascii="Times New Roman" w:hAnsi="Times New Roman"/>
                <w:sz w:val="24"/>
              </w:rPr>
              <w:t>6а,6б,6в</w:t>
            </w:r>
            <w:r w:rsidRPr="00563C20">
              <w:rPr>
                <w:rFonts w:ascii="Times New Roman" w:hAnsi="Times New Roman"/>
                <w:sz w:val="24"/>
                <w:lang w:val="ru-RU"/>
              </w:rPr>
              <w:t xml:space="preserve"> (основной)</w:t>
            </w:r>
          </w:p>
        </w:tc>
        <w:tc>
          <w:tcPr>
            <w:tcW w:w="2491" w:type="dxa"/>
          </w:tcPr>
          <w:p w14:paraId="024B42A7" w14:textId="77777777" w:rsidR="00B427B2" w:rsidRPr="00F54704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1C48A7B5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B427B2" w:rsidRPr="00F54704" w14:paraId="678C1E90" w14:textId="77777777" w:rsidTr="00B427B2">
        <w:tc>
          <w:tcPr>
            <w:tcW w:w="693" w:type="dxa"/>
          </w:tcPr>
          <w:p w14:paraId="56DBBC14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452" w:type="dxa"/>
          </w:tcPr>
          <w:p w14:paraId="46CB1EF6" w14:textId="77777777" w:rsidR="00B427B2" w:rsidRPr="00AD46DF" w:rsidRDefault="00B427B2" w:rsidP="00B427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Всероссийская профориентационная неделя</w:t>
            </w:r>
          </w:p>
        </w:tc>
        <w:tc>
          <w:tcPr>
            <w:tcW w:w="1101" w:type="dxa"/>
          </w:tcPr>
          <w:p w14:paraId="796F9915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4950B30A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C20">
              <w:rPr>
                <w:rFonts w:ascii="Times New Roman" w:hAnsi="Times New Roman"/>
                <w:sz w:val="24"/>
              </w:rPr>
              <w:t>6а,6б,6в</w:t>
            </w:r>
            <w:r w:rsidRPr="00563C20">
              <w:rPr>
                <w:rFonts w:ascii="Times New Roman" w:hAnsi="Times New Roman"/>
                <w:sz w:val="24"/>
                <w:lang w:val="ru-RU"/>
              </w:rPr>
              <w:t xml:space="preserve"> (основной)</w:t>
            </w:r>
          </w:p>
        </w:tc>
        <w:tc>
          <w:tcPr>
            <w:tcW w:w="2491" w:type="dxa"/>
          </w:tcPr>
          <w:p w14:paraId="37F15C94" w14:textId="77777777" w:rsidR="00B427B2" w:rsidRPr="00F54704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41795A5B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B427B2" w:rsidRPr="00F54704" w14:paraId="7A478B3F" w14:textId="77777777" w:rsidTr="00B427B2">
        <w:tc>
          <w:tcPr>
            <w:tcW w:w="693" w:type="dxa"/>
          </w:tcPr>
          <w:p w14:paraId="057D5B6C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452" w:type="dxa"/>
          </w:tcPr>
          <w:p w14:paraId="3529014C" w14:textId="77777777" w:rsidR="00B427B2" w:rsidRPr="00F54704" w:rsidRDefault="00B427B2" w:rsidP="00B427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46D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 w:rsidRPr="00AD46DF">
              <w:rPr>
                <w:rFonts w:ascii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 w:rsidRPr="00AD46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1" w:type="dxa"/>
          </w:tcPr>
          <w:p w14:paraId="012389E5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4B6DBC08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C20">
              <w:rPr>
                <w:rFonts w:ascii="Times New Roman" w:hAnsi="Times New Roman"/>
                <w:sz w:val="24"/>
              </w:rPr>
              <w:t>6а,6б,6в</w:t>
            </w:r>
            <w:r w:rsidRPr="00563C20">
              <w:rPr>
                <w:rFonts w:ascii="Times New Roman" w:hAnsi="Times New Roman"/>
                <w:sz w:val="24"/>
                <w:lang w:val="ru-RU"/>
              </w:rPr>
              <w:t xml:space="preserve"> (основной)</w:t>
            </w:r>
          </w:p>
        </w:tc>
        <w:tc>
          <w:tcPr>
            <w:tcW w:w="2491" w:type="dxa"/>
          </w:tcPr>
          <w:p w14:paraId="4BD34E55" w14:textId="77777777" w:rsidR="00B427B2" w:rsidRPr="00F54704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0470E681" w14:textId="77777777" w:rsidR="00B427B2" w:rsidRPr="00F54704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B427B2" w:rsidRPr="00F54704" w14:paraId="3F70E8BD" w14:textId="77777777" w:rsidTr="00B427B2">
        <w:tc>
          <w:tcPr>
            <w:tcW w:w="693" w:type="dxa"/>
          </w:tcPr>
          <w:p w14:paraId="25B5EC6B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452" w:type="dxa"/>
            <w:vAlign w:val="center"/>
          </w:tcPr>
          <w:p w14:paraId="4F3B9A83" w14:textId="77777777" w:rsidR="00B427B2" w:rsidRPr="00F54704" w:rsidRDefault="00B427B2" w:rsidP="00B427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 «Олимпиада по профориентации»</w:t>
            </w:r>
          </w:p>
        </w:tc>
        <w:tc>
          <w:tcPr>
            <w:tcW w:w="1101" w:type="dxa"/>
            <w:vAlign w:val="center"/>
          </w:tcPr>
          <w:p w14:paraId="3CA38508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1" w:type="dxa"/>
            <w:vAlign w:val="center"/>
          </w:tcPr>
          <w:p w14:paraId="68335DE5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См отдельный график</w:t>
            </w:r>
          </w:p>
        </w:tc>
        <w:tc>
          <w:tcPr>
            <w:tcW w:w="2491" w:type="dxa"/>
          </w:tcPr>
          <w:p w14:paraId="15A5F9CE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ВР, классные руководители</w:t>
            </w:r>
          </w:p>
        </w:tc>
        <w:tc>
          <w:tcPr>
            <w:tcW w:w="1818" w:type="dxa"/>
          </w:tcPr>
          <w:p w14:paraId="1B6CFE9F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B427B2" w:rsidRPr="00F54704" w14:paraId="390C90F9" w14:textId="77777777" w:rsidTr="00B427B2">
        <w:tc>
          <w:tcPr>
            <w:tcW w:w="693" w:type="dxa"/>
          </w:tcPr>
          <w:p w14:paraId="699D5F5E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452" w:type="dxa"/>
            <w:vAlign w:val="center"/>
          </w:tcPr>
          <w:p w14:paraId="556088A4" w14:textId="77777777" w:rsidR="00B427B2" w:rsidRPr="00F54704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567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классных часов по профориентации</w:t>
            </w:r>
          </w:p>
        </w:tc>
        <w:tc>
          <w:tcPr>
            <w:tcW w:w="1101" w:type="dxa"/>
            <w:vAlign w:val="center"/>
          </w:tcPr>
          <w:p w14:paraId="7366E034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1" w:type="dxa"/>
            <w:vAlign w:val="center"/>
          </w:tcPr>
          <w:p w14:paraId="4CB428EB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6а,6б,6в (основной)</w:t>
            </w:r>
          </w:p>
        </w:tc>
        <w:tc>
          <w:tcPr>
            <w:tcW w:w="2491" w:type="dxa"/>
            <w:vAlign w:val="center"/>
          </w:tcPr>
          <w:p w14:paraId="3692AD4B" w14:textId="77777777" w:rsidR="00B427B2" w:rsidRPr="00F54704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  <w:vAlign w:val="center"/>
          </w:tcPr>
          <w:p w14:paraId="340EDBA1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</w:rPr>
              <w:t>оябрь</w:t>
            </w:r>
          </w:p>
        </w:tc>
      </w:tr>
      <w:tr w:rsidR="00B427B2" w:rsidRPr="00F54704" w14:paraId="732FE3DB" w14:textId="77777777" w:rsidTr="00B427B2">
        <w:tc>
          <w:tcPr>
            <w:tcW w:w="693" w:type="dxa"/>
          </w:tcPr>
          <w:p w14:paraId="32225FFF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452" w:type="dxa"/>
            <w:vAlign w:val="center"/>
          </w:tcPr>
          <w:p w14:paraId="6BC994AC" w14:textId="77777777" w:rsidR="00B427B2" w:rsidRPr="00F54704" w:rsidRDefault="00B427B2" w:rsidP="00B427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и конкурсе видеороликов «</w:t>
            </w:r>
            <w:proofErr w:type="spellStart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1" w:type="dxa"/>
            <w:vAlign w:val="center"/>
          </w:tcPr>
          <w:p w14:paraId="2F597EED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1" w:type="dxa"/>
          </w:tcPr>
          <w:p w14:paraId="17670811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6а,6б,6в (основной)</w:t>
            </w:r>
          </w:p>
        </w:tc>
        <w:tc>
          <w:tcPr>
            <w:tcW w:w="2491" w:type="dxa"/>
            <w:vAlign w:val="center"/>
          </w:tcPr>
          <w:p w14:paraId="66AD2FF7" w14:textId="77777777" w:rsidR="00B427B2" w:rsidRPr="00F54704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  <w:vAlign w:val="center"/>
          </w:tcPr>
          <w:p w14:paraId="1D1614FD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B427B2" w:rsidRPr="00F54704" w14:paraId="1BEF654E" w14:textId="77777777" w:rsidTr="00B427B2">
        <w:tc>
          <w:tcPr>
            <w:tcW w:w="693" w:type="dxa"/>
          </w:tcPr>
          <w:p w14:paraId="0F45405F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452" w:type="dxa"/>
          </w:tcPr>
          <w:p w14:paraId="6EC34112" w14:textId="77777777" w:rsidR="00B427B2" w:rsidRPr="00B14F2C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Участие в открытых уроках «</w:t>
            </w:r>
            <w:proofErr w:type="spellStart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» в рамках федерального проекта «Шоу профессий»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1" w:type="dxa"/>
          </w:tcPr>
          <w:p w14:paraId="53A43118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5CFC52BD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6а,6б,6в (основной)</w:t>
            </w:r>
          </w:p>
        </w:tc>
        <w:tc>
          <w:tcPr>
            <w:tcW w:w="2491" w:type="dxa"/>
            <w:vAlign w:val="center"/>
          </w:tcPr>
          <w:p w14:paraId="56FF0183" w14:textId="77777777" w:rsidR="00B427B2" w:rsidRPr="00F54704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0FE9EB2A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Апрель-май </w:t>
            </w:r>
          </w:p>
        </w:tc>
      </w:tr>
      <w:tr w:rsidR="00B427B2" w:rsidRPr="00F54704" w14:paraId="19AF1B10" w14:textId="77777777" w:rsidTr="00B427B2">
        <w:tc>
          <w:tcPr>
            <w:tcW w:w="693" w:type="dxa"/>
          </w:tcPr>
          <w:p w14:paraId="4A0E19E8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452" w:type="dxa"/>
          </w:tcPr>
          <w:p w14:paraId="1A04B871" w14:textId="77777777" w:rsidR="00B427B2" w:rsidRPr="00F54704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567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классных часов по профориентации</w:t>
            </w:r>
          </w:p>
        </w:tc>
        <w:tc>
          <w:tcPr>
            <w:tcW w:w="1101" w:type="dxa"/>
          </w:tcPr>
          <w:p w14:paraId="422494C0" w14:textId="77777777" w:rsidR="00B427B2" w:rsidRPr="00F54704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106B7174" w14:textId="77777777" w:rsidR="00B427B2" w:rsidRPr="00F54704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6а,6б,6в (основной)</w:t>
            </w:r>
          </w:p>
        </w:tc>
        <w:tc>
          <w:tcPr>
            <w:tcW w:w="2491" w:type="dxa"/>
          </w:tcPr>
          <w:p w14:paraId="04EC319B" w14:textId="77777777" w:rsidR="00B427B2" w:rsidRPr="00F54704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7437BF34" w14:textId="77777777" w:rsidR="00B427B2" w:rsidRPr="00F54704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427B2" w:rsidRPr="00B14F2C" w14:paraId="4775455C" w14:textId="77777777" w:rsidTr="00B427B2">
        <w:tc>
          <w:tcPr>
            <w:tcW w:w="15446" w:type="dxa"/>
            <w:gridSpan w:val="6"/>
          </w:tcPr>
          <w:p w14:paraId="6DAE0150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</w:rPr>
              <w:t>7 классы</w:t>
            </w:r>
          </w:p>
        </w:tc>
      </w:tr>
      <w:tr w:rsidR="00B427B2" w:rsidRPr="00B14F2C" w14:paraId="3297CA2D" w14:textId="77777777" w:rsidTr="00B427B2">
        <w:tc>
          <w:tcPr>
            <w:tcW w:w="693" w:type="dxa"/>
          </w:tcPr>
          <w:p w14:paraId="78F2B874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6452" w:type="dxa"/>
            <w:vAlign w:val="center"/>
          </w:tcPr>
          <w:p w14:paraId="129B38C6" w14:textId="77777777" w:rsidR="00B427B2" w:rsidRPr="00B14F2C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1101" w:type="dxa"/>
          </w:tcPr>
          <w:p w14:paraId="67DDB681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3FAF6401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7а,7б,7в,7г (основной)</w:t>
            </w:r>
          </w:p>
        </w:tc>
        <w:tc>
          <w:tcPr>
            <w:tcW w:w="2491" w:type="dxa"/>
          </w:tcPr>
          <w:p w14:paraId="469C5ED8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77EF4E32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B427B2" w:rsidRPr="00B14F2C" w14:paraId="32AE7DE1" w14:textId="77777777" w:rsidTr="00B427B2">
        <w:tc>
          <w:tcPr>
            <w:tcW w:w="693" w:type="dxa"/>
          </w:tcPr>
          <w:p w14:paraId="0433FD7D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452" w:type="dxa"/>
            <w:vAlign w:val="center"/>
          </w:tcPr>
          <w:p w14:paraId="59904F6B" w14:textId="77777777" w:rsidR="00B427B2" w:rsidRPr="00B14F2C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Профориентационное анкетирование обучающихся; консультирование по выбору профессии, специальности.</w:t>
            </w:r>
          </w:p>
        </w:tc>
        <w:tc>
          <w:tcPr>
            <w:tcW w:w="1101" w:type="dxa"/>
          </w:tcPr>
          <w:p w14:paraId="10439FC1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0D546776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7а,7б,7в,7г (основной)</w:t>
            </w:r>
          </w:p>
        </w:tc>
        <w:tc>
          <w:tcPr>
            <w:tcW w:w="2491" w:type="dxa"/>
          </w:tcPr>
          <w:p w14:paraId="7A11E41E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1B695354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B427B2" w:rsidRPr="00B14F2C" w14:paraId="7946DA62" w14:textId="77777777" w:rsidTr="00B427B2">
        <w:tc>
          <w:tcPr>
            <w:tcW w:w="693" w:type="dxa"/>
          </w:tcPr>
          <w:p w14:paraId="6B1FFBB3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452" w:type="dxa"/>
          </w:tcPr>
          <w:p w14:paraId="4507EF7F" w14:textId="77777777" w:rsidR="00B427B2" w:rsidRPr="00B14F2C" w:rsidRDefault="00B427B2" w:rsidP="00B42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Участие в проекте «Неделя без турникета»</w:t>
            </w:r>
          </w:p>
        </w:tc>
        <w:tc>
          <w:tcPr>
            <w:tcW w:w="1101" w:type="dxa"/>
          </w:tcPr>
          <w:p w14:paraId="5C7BC383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13085368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7а,7б,7в,7г (основной)</w:t>
            </w:r>
          </w:p>
        </w:tc>
        <w:tc>
          <w:tcPr>
            <w:tcW w:w="2491" w:type="dxa"/>
          </w:tcPr>
          <w:p w14:paraId="417475F4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2BDDDBD2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B427B2" w:rsidRPr="00B14F2C" w14:paraId="22370909" w14:textId="77777777" w:rsidTr="00B427B2">
        <w:tc>
          <w:tcPr>
            <w:tcW w:w="693" w:type="dxa"/>
          </w:tcPr>
          <w:p w14:paraId="2E34CC4D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452" w:type="dxa"/>
            <w:vAlign w:val="center"/>
          </w:tcPr>
          <w:p w14:paraId="3A8E72A0" w14:textId="77777777" w:rsidR="00B427B2" w:rsidRPr="00B14F2C" w:rsidRDefault="00B427B2" w:rsidP="00B4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 онлайн-уроках «Шоу профессий» </w:t>
            </w:r>
          </w:p>
        </w:tc>
        <w:tc>
          <w:tcPr>
            <w:tcW w:w="1101" w:type="dxa"/>
          </w:tcPr>
          <w:p w14:paraId="05D03700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1" w:type="dxa"/>
          </w:tcPr>
          <w:p w14:paraId="1FDAAA6F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7а,7б,7в,7г (основной)</w:t>
            </w:r>
          </w:p>
        </w:tc>
        <w:tc>
          <w:tcPr>
            <w:tcW w:w="2491" w:type="dxa"/>
          </w:tcPr>
          <w:p w14:paraId="22C916FA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профориентационную работу</w:t>
            </w:r>
          </w:p>
        </w:tc>
        <w:tc>
          <w:tcPr>
            <w:tcW w:w="1818" w:type="dxa"/>
          </w:tcPr>
          <w:p w14:paraId="17834692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B427B2" w:rsidRPr="00B14F2C" w14:paraId="0A8DE28C" w14:textId="77777777" w:rsidTr="00B427B2">
        <w:tc>
          <w:tcPr>
            <w:tcW w:w="693" w:type="dxa"/>
          </w:tcPr>
          <w:p w14:paraId="34626860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452" w:type="dxa"/>
          </w:tcPr>
          <w:p w14:paraId="3E4AF701" w14:textId="77777777" w:rsidR="00B427B2" w:rsidRPr="00B14F2C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6D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 w:rsidRPr="00AD46DF">
              <w:rPr>
                <w:rFonts w:ascii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 w:rsidRPr="00AD46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1" w:type="dxa"/>
          </w:tcPr>
          <w:p w14:paraId="5CF2A9D1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6469A990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7а,7б,7в,7г (основной)</w:t>
            </w:r>
          </w:p>
        </w:tc>
        <w:tc>
          <w:tcPr>
            <w:tcW w:w="2491" w:type="dxa"/>
          </w:tcPr>
          <w:p w14:paraId="449AF611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07DED494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B427B2" w:rsidRPr="00B14F2C" w14:paraId="795FB2EE" w14:textId="77777777" w:rsidTr="00B427B2">
        <w:tc>
          <w:tcPr>
            <w:tcW w:w="693" w:type="dxa"/>
          </w:tcPr>
          <w:p w14:paraId="0038D1DB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452" w:type="dxa"/>
            <w:vAlign w:val="center"/>
          </w:tcPr>
          <w:p w14:paraId="1ED76C7E" w14:textId="77777777" w:rsidR="00B427B2" w:rsidRPr="00B14F2C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 «Олимпиада по профориентации»</w:t>
            </w:r>
          </w:p>
        </w:tc>
        <w:tc>
          <w:tcPr>
            <w:tcW w:w="1101" w:type="dxa"/>
            <w:vAlign w:val="center"/>
          </w:tcPr>
          <w:p w14:paraId="4969DE83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1" w:type="dxa"/>
            <w:vAlign w:val="center"/>
          </w:tcPr>
          <w:p w14:paraId="7D8A2D6A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См отдельный график</w:t>
            </w:r>
          </w:p>
        </w:tc>
        <w:tc>
          <w:tcPr>
            <w:tcW w:w="2491" w:type="dxa"/>
          </w:tcPr>
          <w:p w14:paraId="38FD35F1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ВР, классные руководители</w:t>
            </w:r>
          </w:p>
        </w:tc>
        <w:tc>
          <w:tcPr>
            <w:tcW w:w="1818" w:type="dxa"/>
          </w:tcPr>
          <w:p w14:paraId="650B30E5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B427B2" w:rsidRPr="00B14F2C" w14:paraId="6C8E1A70" w14:textId="77777777" w:rsidTr="00B427B2">
        <w:tc>
          <w:tcPr>
            <w:tcW w:w="693" w:type="dxa"/>
          </w:tcPr>
          <w:p w14:paraId="67604A52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452" w:type="dxa"/>
          </w:tcPr>
          <w:p w14:paraId="74102159" w14:textId="77777777" w:rsidR="00B427B2" w:rsidRPr="00B14F2C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Участие в открытых уроках «</w:t>
            </w:r>
            <w:proofErr w:type="spellStart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» в рамках федерального проекта «Шоу профессий»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1" w:type="dxa"/>
          </w:tcPr>
          <w:p w14:paraId="29DC5350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0474E0D5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7а,7б,7в,7г (основной)</w:t>
            </w:r>
          </w:p>
        </w:tc>
        <w:tc>
          <w:tcPr>
            <w:tcW w:w="2491" w:type="dxa"/>
          </w:tcPr>
          <w:p w14:paraId="12E20AC5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04C3F4AC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Апрель-май </w:t>
            </w:r>
          </w:p>
        </w:tc>
      </w:tr>
      <w:tr w:rsidR="00B427B2" w:rsidRPr="00B14F2C" w14:paraId="7E5D101A" w14:textId="77777777" w:rsidTr="00B427B2">
        <w:tc>
          <w:tcPr>
            <w:tcW w:w="693" w:type="dxa"/>
          </w:tcPr>
          <w:p w14:paraId="22991E1F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452" w:type="dxa"/>
          </w:tcPr>
          <w:p w14:paraId="6725403C" w14:textId="77777777" w:rsidR="00B427B2" w:rsidRPr="00B14F2C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7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классных часов по профориентации</w:t>
            </w:r>
          </w:p>
        </w:tc>
        <w:tc>
          <w:tcPr>
            <w:tcW w:w="1101" w:type="dxa"/>
          </w:tcPr>
          <w:p w14:paraId="1B1E27C0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6EE79E14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7а,7б,7в,7г (основной)</w:t>
            </w:r>
          </w:p>
        </w:tc>
        <w:tc>
          <w:tcPr>
            <w:tcW w:w="2491" w:type="dxa"/>
          </w:tcPr>
          <w:p w14:paraId="46A86159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44AB6561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427B2" w:rsidRPr="00B14F2C" w14:paraId="4F142872" w14:textId="77777777" w:rsidTr="00B427B2">
        <w:tc>
          <w:tcPr>
            <w:tcW w:w="15446" w:type="dxa"/>
            <w:gridSpan w:val="6"/>
          </w:tcPr>
          <w:p w14:paraId="533FBBCA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</w:rPr>
              <w:t>8 классы</w:t>
            </w:r>
          </w:p>
        </w:tc>
      </w:tr>
      <w:tr w:rsidR="00B427B2" w:rsidRPr="00B14F2C" w14:paraId="522DC40F" w14:textId="77777777" w:rsidTr="00B427B2">
        <w:tc>
          <w:tcPr>
            <w:tcW w:w="693" w:type="dxa"/>
          </w:tcPr>
          <w:p w14:paraId="5360851D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452" w:type="dxa"/>
            <w:vAlign w:val="center"/>
          </w:tcPr>
          <w:p w14:paraId="38DF925C" w14:textId="77777777" w:rsidR="00B427B2" w:rsidRPr="00B14F2C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/>
                <w:sz w:val="24"/>
                <w:szCs w:val="24"/>
              </w:rPr>
              <w:t>Сбор согласий на обработку персональных данных обучающихся и педагогов, задействованных в реализации профминимума</w:t>
            </w:r>
          </w:p>
        </w:tc>
        <w:tc>
          <w:tcPr>
            <w:tcW w:w="1101" w:type="dxa"/>
          </w:tcPr>
          <w:p w14:paraId="73FEB1AE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0CF34D63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8а,8б,8в,8г (основной)</w:t>
            </w:r>
          </w:p>
        </w:tc>
        <w:tc>
          <w:tcPr>
            <w:tcW w:w="2491" w:type="dxa"/>
          </w:tcPr>
          <w:p w14:paraId="6CEC751A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465551BE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 сентября</w:t>
            </w:r>
          </w:p>
        </w:tc>
      </w:tr>
      <w:tr w:rsidR="00B427B2" w:rsidRPr="00B14F2C" w14:paraId="74D3F13A" w14:textId="77777777" w:rsidTr="00B427B2">
        <w:tc>
          <w:tcPr>
            <w:tcW w:w="693" w:type="dxa"/>
          </w:tcPr>
          <w:p w14:paraId="40C74BB7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452" w:type="dxa"/>
            <w:vAlign w:val="center"/>
          </w:tcPr>
          <w:p w14:paraId="38B08445" w14:textId="77777777" w:rsidR="00B427B2" w:rsidRPr="00B14F2C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1101" w:type="dxa"/>
          </w:tcPr>
          <w:p w14:paraId="66CF2E45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352EF9CA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8а,8б,8в,8г (основной)</w:t>
            </w:r>
          </w:p>
        </w:tc>
        <w:tc>
          <w:tcPr>
            <w:tcW w:w="2491" w:type="dxa"/>
          </w:tcPr>
          <w:p w14:paraId="6631835C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14895D7B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B427B2" w:rsidRPr="00B14F2C" w14:paraId="774446B1" w14:textId="77777777" w:rsidTr="00B427B2">
        <w:tc>
          <w:tcPr>
            <w:tcW w:w="693" w:type="dxa"/>
          </w:tcPr>
          <w:p w14:paraId="01DA2B18" w14:textId="77777777" w:rsidR="00B427B2" w:rsidRPr="00EF20DA" w:rsidRDefault="00B427B2" w:rsidP="00B4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6452" w:type="dxa"/>
            <w:vAlign w:val="center"/>
          </w:tcPr>
          <w:p w14:paraId="29B3F649" w14:textId="77777777" w:rsidR="00B427B2" w:rsidRPr="00B14F2C" w:rsidRDefault="00B427B2" w:rsidP="00B4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Профориентационное анкетирование обучающихся; консультирование по выбору профессии, специальности.</w:t>
            </w:r>
          </w:p>
        </w:tc>
        <w:tc>
          <w:tcPr>
            <w:tcW w:w="1101" w:type="dxa"/>
          </w:tcPr>
          <w:p w14:paraId="77FC1BB2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1DBF6FF5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8а,8б,8в,8г (основной)</w:t>
            </w:r>
          </w:p>
        </w:tc>
        <w:tc>
          <w:tcPr>
            <w:tcW w:w="2491" w:type="dxa"/>
          </w:tcPr>
          <w:p w14:paraId="5436B9E2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5285EF90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B427B2" w:rsidRPr="00781BCE" w14:paraId="25F2F4CF" w14:textId="77777777" w:rsidTr="00B427B2">
        <w:tc>
          <w:tcPr>
            <w:tcW w:w="693" w:type="dxa"/>
          </w:tcPr>
          <w:p w14:paraId="1158FD46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6452" w:type="dxa"/>
          </w:tcPr>
          <w:p w14:paraId="1DF91B68" w14:textId="77777777" w:rsidR="00B427B2" w:rsidRPr="00781BCE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Участие в проекте «Неделя без турникета»</w:t>
            </w:r>
          </w:p>
        </w:tc>
        <w:tc>
          <w:tcPr>
            <w:tcW w:w="1101" w:type="dxa"/>
          </w:tcPr>
          <w:p w14:paraId="789D285D" w14:textId="77777777" w:rsidR="00B427B2" w:rsidRPr="00781BCE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402271D8" w14:textId="77777777" w:rsidR="00B427B2" w:rsidRPr="00781BCE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0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8а,8б,8в,8г (основной)</w:t>
            </w:r>
          </w:p>
        </w:tc>
        <w:tc>
          <w:tcPr>
            <w:tcW w:w="2491" w:type="dxa"/>
          </w:tcPr>
          <w:p w14:paraId="04764144" w14:textId="77777777" w:rsidR="00B427B2" w:rsidRPr="00781BCE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47B2805B" w14:textId="77777777" w:rsidR="00B427B2" w:rsidRPr="00781BCE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B427B2" w:rsidRPr="00781BCE" w14:paraId="17EDC9F3" w14:textId="77777777" w:rsidTr="00B427B2">
        <w:tc>
          <w:tcPr>
            <w:tcW w:w="693" w:type="dxa"/>
          </w:tcPr>
          <w:p w14:paraId="74A66331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452" w:type="dxa"/>
            <w:vAlign w:val="center"/>
          </w:tcPr>
          <w:p w14:paraId="2E383F45" w14:textId="77777777" w:rsidR="00B427B2" w:rsidRPr="00781BCE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 онлайн-уроках «Шоу профессий» </w:t>
            </w:r>
          </w:p>
        </w:tc>
        <w:tc>
          <w:tcPr>
            <w:tcW w:w="1101" w:type="dxa"/>
          </w:tcPr>
          <w:p w14:paraId="3EE00645" w14:textId="77777777" w:rsidR="00B427B2" w:rsidRPr="00781BCE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1" w:type="dxa"/>
          </w:tcPr>
          <w:p w14:paraId="335D547E" w14:textId="77777777" w:rsidR="00B427B2" w:rsidRPr="00781BCE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0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8а,8б,8в,8г (основной)</w:t>
            </w:r>
          </w:p>
        </w:tc>
        <w:tc>
          <w:tcPr>
            <w:tcW w:w="2491" w:type="dxa"/>
          </w:tcPr>
          <w:p w14:paraId="1E7F2DEF" w14:textId="77777777" w:rsidR="00B427B2" w:rsidRPr="00781BCE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профориентационную работу</w:t>
            </w:r>
          </w:p>
        </w:tc>
        <w:tc>
          <w:tcPr>
            <w:tcW w:w="1818" w:type="dxa"/>
          </w:tcPr>
          <w:p w14:paraId="1011DA3B" w14:textId="77777777" w:rsidR="00B427B2" w:rsidRPr="00781BCE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B427B2" w:rsidRPr="00B14F2C" w14:paraId="77E41C23" w14:textId="77777777" w:rsidTr="00B427B2">
        <w:tc>
          <w:tcPr>
            <w:tcW w:w="693" w:type="dxa"/>
          </w:tcPr>
          <w:p w14:paraId="186931D1" w14:textId="77777777" w:rsidR="00B427B2" w:rsidRPr="00EF20DA" w:rsidRDefault="00B427B2" w:rsidP="00B4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6452" w:type="dxa"/>
          </w:tcPr>
          <w:p w14:paraId="16A8DDCB" w14:textId="77777777" w:rsidR="00B427B2" w:rsidRPr="00B14F2C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Участие в Региональном проекте и конкурсе видеороликов «</w:t>
            </w:r>
            <w:proofErr w:type="spellStart"/>
            <w:r>
              <w:rPr>
                <w:rFonts w:ascii="Times New Roman" w:hAnsi="Times New Roman"/>
                <w:sz w:val="24"/>
              </w:rPr>
              <w:t>Профминутка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01" w:type="dxa"/>
          </w:tcPr>
          <w:p w14:paraId="6751776E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3B5FAA20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A0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8а,8б,8в,8г (основной)</w:t>
            </w:r>
          </w:p>
        </w:tc>
        <w:tc>
          <w:tcPr>
            <w:tcW w:w="2491" w:type="dxa"/>
          </w:tcPr>
          <w:p w14:paraId="600E6E6E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24AF65E1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B427B2" w:rsidRPr="00B14F2C" w14:paraId="7C37CCA4" w14:textId="77777777" w:rsidTr="00B427B2">
        <w:tc>
          <w:tcPr>
            <w:tcW w:w="693" w:type="dxa"/>
          </w:tcPr>
          <w:p w14:paraId="05185BC9" w14:textId="77777777" w:rsidR="00B427B2" w:rsidRPr="00EF20DA" w:rsidRDefault="00B427B2" w:rsidP="00B4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6452" w:type="dxa"/>
            <w:vAlign w:val="center"/>
          </w:tcPr>
          <w:p w14:paraId="1285E53F" w14:textId="77777777" w:rsidR="00B427B2" w:rsidRPr="00B14F2C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 «Олимпиада по профориентации»</w:t>
            </w:r>
          </w:p>
        </w:tc>
        <w:tc>
          <w:tcPr>
            <w:tcW w:w="1101" w:type="dxa"/>
            <w:vAlign w:val="center"/>
          </w:tcPr>
          <w:p w14:paraId="35B85058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1" w:type="dxa"/>
            <w:vAlign w:val="center"/>
          </w:tcPr>
          <w:p w14:paraId="7AEF0B1E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См отдельный график</w:t>
            </w:r>
          </w:p>
        </w:tc>
        <w:tc>
          <w:tcPr>
            <w:tcW w:w="2491" w:type="dxa"/>
          </w:tcPr>
          <w:p w14:paraId="3F8A8538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ВР, классные руководители</w:t>
            </w:r>
          </w:p>
        </w:tc>
        <w:tc>
          <w:tcPr>
            <w:tcW w:w="1818" w:type="dxa"/>
          </w:tcPr>
          <w:p w14:paraId="402590FB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B427B2" w:rsidRPr="00B14F2C" w14:paraId="7FEC4709" w14:textId="77777777" w:rsidTr="00B427B2">
        <w:tc>
          <w:tcPr>
            <w:tcW w:w="693" w:type="dxa"/>
          </w:tcPr>
          <w:p w14:paraId="03B29928" w14:textId="77777777" w:rsidR="00B427B2" w:rsidRPr="00EF20DA" w:rsidRDefault="00B427B2" w:rsidP="00B4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6452" w:type="dxa"/>
          </w:tcPr>
          <w:p w14:paraId="75AA4475" w14:textId="77777777" w:rsidR="00B427B2" w:rsidRPr="00B14F2C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Участие в открытых уроках «</w:t>
            </w:r>
            <w:proofErr w:type="spellStart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» в рамках федерального проекта «Шоу профессий»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1" w:type="dxa"/>
          </w:tcPr>
          <w:p w14:paraId="20112DCC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4E16B729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8а,8б,8в,8г (основной)</w:t>
            </w:r>
          </w:p>
        </w:tc>
        <w:tc>
          <w:tcPr>
            <w:tcW w:w="2491" w:type="dxa"/>
          </w:tcPr>
          <w:p w14:paraId="587D87BE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62CD7AC8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Апрель-май </w:t>
            </w:r>
          </w:p>
        </w:tc>
      </w:tr>
      <w:tr w:rsidR="00B427B2" w:rsidRPr="00EF20DA" w14:paraId="41B30548" w14:textId="77777777" w:rsidTr="00B427B2">
        <w:tc>
          <w:tcPr>
            <w:tcW w:w="693" w:type="dxa"/>
          </w:tcPr>
          <w:p w14:paraId="266E1231" w14:textId="77777777" w:rsidR="00B427B2" w:rsidRPr="00EF20DA" w:rsidRDefault="00B427B2" w:rsidP="00B4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6452" w:type="dxa"/>
            <w:vAlign w:val="center"/>
          </w:tcPr>
          <w:p w14:paraId="67BCA742" w14:textId="77777777" w:rsidR="00B427B2" w:rsidRPr="00EF20DA" w:rsidRDefault="00B427B2" w:rsidP="00B42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Встреча с представителями Ссузов</w:t>
            </w:r>
            <w:r>
              <w:rPr>
                <w:rFonts w:ascii="Times New Roman" w:hAnsi="Times New Roman"/>
                <w:sz w:val="24"/>
                <w:lang w:val="ru-RU"/>
              </w:rPr>
              <w:t>, ВУЗов</w:t>
            </w:r>
          </w:p>
        </w:tc>
        <w:tc>
          <w:tcPr>
            <w:tcW w:w="1101" w:type="dxa"/>
            <w:vAlign w:val="center"/>
          </w:tcPr>
          <w:p w14:paraId="4B69776D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1" w:type="dxa"/>
          </w:tcPr>
          <w:p w14:paraId="28177262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8а,8б,8в,8г (основной)</w:t>
            </w:r>
          </w:p>
        </w:tc>
        <w:tc>
          <w:tcPr>
            <w:tcW w:w="2491" w:type="dxa"/>
          </w:tcPr>
          <w:p w14:paraId="268BCEA7" w14:textId="77777777" w:rsidR="00B427B2" w:rsidRPr="00B14F2C" w:rsidRDefault="00B427B2" w:rsidP="00B427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818" w:type="dxa"/>
          </w:tcPr>
          <w:p w14:paraId="5C83A738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</w:tr>
      <w:tr w:rsidR="00B427B2" w:rsidRPr="00EF20DA" w14:paraId="09556DA2" w14:textId="77777777" w:rsidTr="00B427B2">
        <w:tc>
          <w:tcPr>
            <w:tcW w:w="693" w:type="dxa"/>
          </w:tcPr>
          <w:p w14:paraId="0BDE7141" w14:textId="77777777" w:rsidR="00B427B2" w:rsidRPr="00EF20DA" w:rsidRDefault="00B427B2" w:rsidP="00B4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6452" w:type="dxa"/>
          </w:tcPr>
          <w:p w14:paraId="6FAB72C6" w14:textId="77777777" w:rsidR="00B427B2" w:rsidRPr="00B14F2C" w:rsidRDefault="00B427B2" w:rsidP="00B42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567EC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</w:t>
            </w:r>
            <w:r w:rsidRPr="00E567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СПО, ВУЗы</w:t>
            </w:r>
          </w:p>
        </w:tc>
        <w:tc>
          <w:tcPr>
            <w:tcW w:w="1101" w:type="dxa"/>
          </w:tcPr>
          <w:p w14:paraId="1F5EFD8F" w14:textId="77777777" w:rsidR="00B427B2" w:rsidRPr="00EF20DA" w:rsidRDefault="00B427B2" w:rsidP="00B4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1A321285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8а,8б,8в,8г (основной)</w:t>
            </w:r>
          </w:p>
        </w:tc>
        <w:tc>
          <w:tcPr>
            <w:tcW w:w="2491" w:type="dxa"/>
          </w:tcPr>
          <w:p w14:paraId="0DFD3B4E" w14:textId="77777777" w:rsidR="00B427B2" w:rsidRPr="00B14F2C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ВР, классные руководители</w:t>
            </w:r>
          </w:p>
        </w:tc>
        <w:tc>
          <w:tcPr>
            <w:tcW w:w="1818" w:type="dxa"/>
          </w:tcPr>
          <w:p w14:paraId="46D8E1A6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</w:tr>
      <w:tr w:rsidR="00B427B2" w:rsidRPr="00EF20DA" w14:paraId="2B91E1D0" w14:textId="77777777" w:rsidTr="00B427B2">
        <w:tc>
          <w:tcPr>
            <w:tcW w:w="15446" w:type="dxa"/>
            <w:gridSpan w:val="6"/>
          </w:tcPr>
          <w:p w14:paraId="2D5B888A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</w:rPr>
              <w:t>9 классы</w:t>
            </w:r>
          </w:p>
        </w:tc>
      </w:tr>
      <w:tr w:rsidR="00B427B2" w:rsidRPr="00EF20DA" w14:paraId="68E4095D" w14:textId="77777777" w:rsidTr="00B427B2">
        <w:tc>
          <w:tcPr>
            <w:tcW w:w="693" w:type="dxa"/>
          </w:tcPr>
          <w:p w14:paraId="1690AD93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452" w:type="dxa"/>
            <w:vAlign w:val="center"/>
          </w:tcPr>
          <w:p w14:paraId="475F9F0B" w14:textId="77777777" w:rsidR="00B427B2" w:rsidRPr="00EF20DA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1101" w:type="dxa"/>
          </w:tcPr>
          <w:p w14:paraId="3A653D24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58E7673E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9а,9б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(основной)</w:t>
            </w:r>
          </w:p>
        </w:tc>
        <w:tc>
          <w:tcPr>
            <w:tcW w:w="2491" w:type="dxa"/>
          </w:tcPr>
          <w:p w14:paraId="40709535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  <w:vAlign w:val="center"/>
          </w:tcPr>
          <w:p w14:paraId="3A18EA5F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B427B2" w:rsidRPr="00EF20DA" w14:paraId="4AEAF12C" w14:textId="77777777" w:rsidTr="00B427B2">
        <w:tc>
          <w:tcPr>
            <w:tcW w:w="693" w:type="dxa"/>
          </w:tcPr>
          <w:p w14:paraId="0F48203C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452" w:type="dxa"/>
            <w:vAlign w:val="center"/>
          </w:tcPr>
          <w:p w14:paraId="5D096367" w14:textId="77777777" w:rsidR="00B427B2" w:rsidRPr="00EF20DA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Профориентационное анкетирование обучающихся; консультирование по выбору профессии, специальности.</w:t>
            </w:r>
          </w:p>
        </w:tc>
        <w:tc>
          <w:tcPr>
            <w:tcW w:w="1101" w:type="dxa"/>
          </w:tcPr>
          <w:p w14:paraId="4C375CCE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02F02461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9а,9б (основной)</w:t>
            </w:r>
          </w:p>
        </w:tc>
        <w:tc>
          <w:tcPr>
            <w:tcW w:w="2491" w:type="dxa"/>
          </w:tcPr>
          <w:p w14:paraId="51B05309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  <w:vAlign w:val="center"/>
          </w:tcPr>
          <w:p w14:paraId="746E6A25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B427B2" w:rsidRPr="00EF20DA" w14:paraId="57BE4851" w14:textId="77777777" w:rsidTr="00B427B2">
        <w:tc>
          <w:tcPr>
            <w:tcW w:w="693" w:type="dxa"/>
          </w:tcPr>
          <w:p w14:paraId="3232F5D5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452" w:type="dxa"/>
            <w:vAlign w:val="center"/>
          </w:tcPr>
          <w:p w14:paraId="680DC5D7" w14:textId="77777777" w:rsidR="00B427B2" w:rsidRPr="00EF20DA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Региональная  Ярмарка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учебных мест «Я выбираю будущее»</w:t>
            </w:r>
          </w:p>
        </w:tc>
        <w:tc>
          <w:tcPr>
            <w:tcW w:w="1101" w:type="dxa"/>
          </w:tcPr>
          <w:p w14:paraId="736BC4A9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08647565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9а,9б (основной)</w:t>
            </w:r>
          </w:p>
        </w:tc>
        <w:tc>
          <w:tcPr>
            <w:tcW w:w="2491" w:type="dxa"/>
          </w:tcPr>
          <w:p w14:paraId="10F849AF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  <w:vAlign w:val="center"/>
          </w:tcPr>
          <w:p w14:paraId="202F7593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B427B2" w:rsidRPr="00EF20DA" w14:paraId="66AFA719" w14:textId="77777777" w:rsidTr="00B427B2">
        <w:tc>
          <w:tcPr>
            <w:tcW w:w="693" w:type="dxa"/>
          </w:tcPr>
          <w:p w14:paraId="39E922F1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452" w:type="dxa"/>
            <w:vAlign w:val="center"/>
          </w:tcPr>
          <w:p w14:paraId="3FEE5762" w14:textId="77777777" w:rsidR="00B427B2" w:rsidRPr="00EF20DA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Школьный этап олимпиады по профориентации</w:t>
            </w:r>
          </w:p>
        </w:tc>
        <w:tc>
          <w:tcPr>
            <w:tcW w:w="1101" w:type="dxa"/>
          </w:tcPr>
          <w:p w14:paraId="359B30A8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1DA65FA5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9а,9б (основной)</w:t>
            </w:r>
          </w:p>
        </w:tc>
        <w:tc>
          <w:tcPr>
            <w:tcW w:w="2491" w:type="dxa"/>
          </w:tcPr>
          <w:p w14:paraId="12B002C7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  <w:vAlign w:val="center"/>
          </w:tcPr>
          <w:p w14:paraId="05674ADD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B427B2" w14:paraId="0DF9F167" w14:textId="77777777" w:rsidTr="00B427B2">
        <w:tc>
          <w:tcPr>
            <w:tcW w:w="693" w:type="dxa"/>
          </w:tcPr>
          <w:p w14:paraId="7BAA475D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452" w:type="dxa"/>
          </w:tcPr>
          <w:p w14:paraId="4E80C075" w14:textId="77777777" w:rsidR="00B427B2" w:rsidRDefault="00B427B2" w:rsidP="00B427B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проекте «Неделя без турникета»</w:t>
            </w:r>
          </w:p>
        </w:tc>
        <w:tc>
          <w:tcPr>
            <w:tcW w:w="1101" w:type="dxa"/>
          </w:tcPr>
          <w:p w14:paraId="3C642424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68CB5889" w14:textId="77777777" w:rsidR="00B427B2" w:rsidRPr="00811BCF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9а,9б (основной)</w:t>
            </w:r>
          </w:p>
        </w:tc>
        <w:tc>
          <w:tcPr>
            <w:tcW w:w="2491" w:type="dxa"/>
          </w:tcPr>
          <w:p w14:paraId="5C106958" w14:textId="77777777" w:rsidR="00B427B2" w:rsidRPr="00DC32AB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7CA62C2F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B427B2" w:rsidRPr="00EF20DA" w14:paraId="78F7EBEE" w14:textId="77777777" w:rsidTr="00B427B2">
        <w:tc>
          <w:tcPr>
            <w:tcW w:w="693" w:type="dxa"/>
          </w:tcPr>
          <w:p w14:paraId="48AEA64D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6452" w:type="dxa"/>
            <w:vAlign w:val="center"/>
          </w:tcPr>
          <w:p w14:paraId="6F2EC66A" w14:textId="77777777" w:rsidR="00B427B2" w:rsidRPr="00EF20DA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Организация в онлайн-уроках «Шоу профессий»</w:t>
            </w:r>
          </w:p>
        </w:tc>
        <w:tc>
          <w:tcPr>
            <w:tcW w:w="1101" w:type="dxa"/>
          </w:tcPr>
          <w:p w14:paraId="707EC6AB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4A987931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9а,9б (основной)</w:t>
            </w:r>
          </w:p>
        </w:tc>
        <w:tc>
          <w:tcPr>
            <w:tcW w:w="2491" w:type="dxa"/>
          </w:tcPr>
          <w:p w14:paraId="566E3C5E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818" w:type="dxa"/>
            <w:vAlign w:val="center"/>
          </w:tcPr>
          <w:p w14:paraId="5E0ECDBE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B427B2" w:rsidRPr="00EF20DA" w14:paraId="20AEBA70" w14:textId="77777777" w:rsidTr="00B427B2">
        <w:tc>
          <w:tcPr>
            <w:tcW w:w="693" w:type="dxa"/>
          </w:tcPr>
          <w:p w14:paraId="5A22F79B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452" w:type="dxa"/>
          </w:tcPr>
          <w:p w14:paraId="0A81CFC0" w14:textId="77777777" w:rsidR="00B427B2" w:rsidRPr="00350906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Участие в Региональном проекте и конкурсе видеороликов «</w:t>
            </w:r>
            <w:proofErr w:type="spellStart"/>
            <w:r>
              <w:rPr>
                <w:rFonts w:ascii="Times New Roman" w:hAnsi="Times New Roman"/>
                <w:sz w:val="24"/>
              </w:rPr>
              <w:t>Профминутка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01" w:type="dxa"/>
            <w:vAlign w:val="center"/>
          </w:tcPr>
          <w:p w14:paraId="310BB571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  <w:vAlign w:val="center"/>
          </w:tcPr>
          <w:p w14:paraId="293C8ED6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9а,9б (основной)</w:t>
            </w:r>
          </w:p>
        </w:tc>
        <w:tc>
          <w:tcPr>
            <w:tcW w:w="2491" w:type="dxa"/>
          </w:tcPr>
          <w:p w14:paraId="134078F8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2B6D71AD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B427B2" w:rsidRPr="00EF20DA" w14:paraId="10850B8B" w14:textId="77777777" w:rsidTr="00B427B2">
        <w:tc>
          <w:tcPr>
            <w:tcW w:w="693" w:type="dxa"/>
          </w:tcPr>
          <w:p w14:paraId="6A332431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6452" w:type="dxa"/>
            <w:vAlign w:val="center"/>
          </w:tcPr>
          <w:p w14:paraId="47004CE8" w14:textId="77777777" w:rsidR="00B427B2" w:rsidRPr="00EF20DA" w:rsidRDefault="00B427B2" w:rsidP="00B42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 «Олимпиада по профориентации»</w:t>
            </w:r>
          </w:p>
        </w:tc>
        <w:tc>
          <w:tcPr>
            <w:tcW w:w="1101" w:type="dxa"/>
            <w:vAlign w:val="center"/>
          </w:tcPr>
          <w:p w14:paraId="719349B4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1" w:type="dxa"/>
            <w:vAlign w:val="center"/>
          </w:tcPr>
          <w:p w14:paraId="3A7F6E09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См отдельный график</w:t>
            </w:r>
          </w:p>
        </w:tc>
        <w:tc>
          <w:tcPr>
            <w:tcW w:w="2491" w:type="dxa"/>
          </w:tcPr>
          <w:p w14:paraId="45AD1B9F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ВР, классные руководители</w:t>
            </w:r>
          </w:p>
        </w:tc>
        <w:tc>
          <w:tcPr>
            <w:tcW w:w="1818" w:type="dxa"/>
          </w:tcPr>
          <w:p w14:paraId="1D098020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B427B2" w:rsidRPr="00EF20DA" w14:paraId="22BC41C7" w14:textId="77777777" w:rsidTr="00B427B2">
        <w:tc>
          <w:tcPr>
            <w:tcW w:w="693" w:type="dxa"/>
          </w:tcPr>
          <w:p w14:paraId="5B1884A6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6452" w:type="dxa"/>
          </w:tcPr>
          <w:p w14:paraId="56A5B423" w14:textId="77777777" w:rsidR="00B427B2" w:rsidRPr="00EF20DA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Участие в открытых уроках «</w:t>
            </w:r>
            <w:proofErr w:type="spellStart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» в рамках федерального проекта «Шоу профессий»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1" w:type="dxa"/>
          </w:tcPr>
          <w:p w14:paraId="2DFC88C5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4C17B02D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9а,9б (основной)</w:t>
            </w:r>
          </w:p>
        </w:tc>
        <w:tc>
          <w:tcPr>
            <w:tcW w:w="2491" w:type="dxa"/>
          </w:tcPr>
          <w:p w14:paraId="43CE9A8B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680BAB6C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Апрель-май </w:t>
            </w:r>
          </w:p>
        </w:tc>
      </w:tr>
      <w:tr w:rsidR="00B427B2" w:rsidRPr="00EF20DA" w14:paraId="6A3E0496" w14:textId="77777777" w:rsidTr="00B427B2">
        <w:tc>
          <w:tcPr>
            <w:tcW w:w="693" w:type="dxa"/>
          </w:tcPr>
          <w:p w14:paraId="2B342638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6452" w:type="dxa"/>
            <w:vAlign w:val="center"/>
          </w:tcPr>
          <w:p w14:paraId="0AAAEB4B" w14:textId="77777777" w:rsidR="00B427B2" w:rsidRPr="00EF20DA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Встреча с представителями Ссузов</w:t>
            </w:r>
            <w:r>
              <w:rPr>
                <w:rFonts w:ascii="Times New Roman" w:hAnsi="Times New Roman"/>
                <w:sz w:val="24"/>
                <w:lang w:val="ru-RU"/>
              </w:rPr>
              <w:t>, ВУЗов</w:t>
            </w:r>
          </w:p>
        </w:tc>
        <w:tc>
          <w:tcPr>
            <w:tcW w:w="1101" w:type="dxa"/>
          </w:tcPr>
          <w:p w14:paraId="5A115185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65713AC6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9а,9б (основной)</w:t>
            </w:r>
          </w:p>
        </w:tc>
        <w:tc>
          <w:tcPr>
            <w:tcW w:w="2491" w:type="dxa"/>
          </w:tcPr>
          <w:p w14:paraId="43E8A781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818" w:type="dxa"/>
          </w:tcPr>
          <w:p w14:paraId="4F6ED714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</w:tr>
      <w:tr w:rsidR="00B427B2" w:rsidRPr="00EF20DA" w14:paraId="115223B5" w14:textId="77777777" w:rsidTr="00B427B2">
        <w:tc>
          <w:tcPr>
            <w:tcW w:w="693" w:type="dxa"/>
          </w:tcPr>
          <w:p w14:paraId="6842E507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452" w:type="dxa"/>
          </w:tcPr>
          <w:p w14:paraId="69592504" w14:textId="77777777" w:rsidR="00B427B2" w:rsidRPr="00EF20DA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7EC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</w:t>
            </w:r>
            <w:r w:rsidRPr="00E567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СПО, ВУЗы</w:t>
            </w:r>
          </w:p>
        </w:tc>
        <w:tc>
          <w:tcPr>
            <w:tcW w:w="1101" w:type="dxa"/>
            <w:vAlign w:val="center"/>
          </w:tcPr>
          <w:p w14:paraId="1BEE04BD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15388AEC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9а,9б (основной)</w:t>
            </w:r>
          </w:p>
        </w:tc>
        <w:tc>
          <w:tcPr>
            <w:tcW w:w="2491" w:type="dxa"/>
          </w:tcPr>
          <w:p w14:paraId="3536456B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ВР, классные руководители</w:t>
            </w:r>
          </w:p>
        </w:tc>
        <w:tc>
          <w:tcPr>
            <w:tcW w:w="1818" w:type="dxa"/>
          </w:tcPr>
          <w:p w14:paraId="7E11F0DC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</w:tr>
      <w:tr w:rsidR="00B427B2" w:rsidRPr="00EF20DA" w14:paraId="3C9B4673" w14:textId="77777777" w:rsidTr="00B427B2">
        <w:tc>
          <w:tcPr>
            <w:tcW w:w="15446" w:type="dxa"/>
            <w:gridSpan w:val="6"/>
          </w:tcPr>
          <w:p w14:paraId="17308CEE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10 класс</w:t>
            </w:r>
          </w:p>
        </w:tc>
      </w:tr>
      <w:tr w:rsidR="00B427B2" w:rsidRPr="00EF20DA" w14:paraId="7553A008" w14:textId="77777777" w:rsidTr="00B427B2">
        <w:tc>
          <w:tcPr>
            <w:tcW w:w="693" w:type="dxa"/>
          </w:tcPr>
          <w:p w14:paraId="2BEA8843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6452" w:type="dxa"/>
            <w:vAlign w:val="center"/>
          </w:tcPr>
          <w:p w14:paraId="5F7A4E0D" w14:textId="77777777" w:rsidR="00B427B2" w:rsidRPr="00E567EC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1101" w:type="dxa"/>
            <w:vAlign w:val="center"/>
          </w:tcPr>
          <w:p w14:paraId="72112F26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184AAA43" w14:textId="77777777" w:rsidR="00B427B2" w:rsidRPr="00024B06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(основной)</w:t>
            </w:r>
          </w:p>
        </w:tc>
        <w:tc>
          <w:tcPr>
            <w:tcW w:w="2491" w:type="dxa"/>
          </w:tcPr>
          <w:p w14:paraId="03727DB9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5A4DCA38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2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B427B2" w:rsidRPr="00EF20DA" w14:paraId="509B786A" w14:textId="77777777" w:rsidTr="00B427B2">
        <w:tc>
          <w:tcPr>
            <w:tcW w:w="693" w:type="dxa"/>
          </w:tcPr>
          <w:p w14:paraId="242F3D02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6452" w:type="dxa"/>
            <w:vAlign w:val="center"/>
          </w:tcPr>
          <w:p w14:paraId="434430FF" w14:textId="77777777" w:rsidR="00B427B2" w:rsidRPr="00E567EC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Профориентационное анкетирование обучающихся; консультирование по выбору профессии, специальности.</w:t>
            </w:r>
          </w:p>
        </w:tc>
        <w:tc>
          <w:tcPr>
            <w:tcW w:w="1101" w:type="dxa"/>
            <w:vAlign w:val="center"/>
          </w:tcPr>
          <w:p w14:paraId="2A18741D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072B4F56" w14:textId="77777777" w:rsidR="00B427B2" w:rsidRPr="00024B06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(основной)</w:t>
            </w:r>
          </w:p>
        </w:tc>
        <w:tc>
          <w:tcPr>
            <w:tcW w:w="2491" w:type="dxa"/>
          </w:tcPr>
          <w:p w14:paraId="238F3EB5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49655C87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2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B427B2" w:rsidRPr="00EF20DA" w14:paraId="748C29A2" w14:textId="77777777" w:rsidTr="00B427B2">
        <w:tc>
          <w:tcPr>
            <w:tcW w:w="693" w:type="dxa"/>
          </w:tcPr>
          <w:p w14:paraId="77675E62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6452" w:type="dxa"/>
            <w:vAlign w:val="center"/>
          </w:tcPr>
          <w:p w14:paraId="539CDAAC" w14:textId="77777777" w:rsidR="00B427B2" w:rsidRPr="00E567EC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Региональная  Ярмарка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учебных мест «Я выбираю будущее»</w:t>
            </w:r>
          </w:p>
        </w:tc>
        <w:tc>
          <w:tcPr>
            <w:tcW w:w="1101" w:type="dxa"/>
            <w:vAlign w:val="center"/>
          </w:tcPr>
          <w:p w14:paraId="437DE91A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50646482" w14:textId="77777777" w:rsidR="00B427B2" w:rsidRPr="00024B06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(основной)</w:t>
            </w:r>
          </w:p>
        </w:tc>
        <w:tc>
          <w:tcPr>
            <w:tcW w:w="2491" w:type="dxa"/>
          </w:tcPr>
          <w:p w14:paraId="3670B5CE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1CFB6CDD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2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B427B2" w:rsidRPr="00A722D2" w14:paraId="61C056FE" w14:textId="77777777" w:rsidTr="00B427B2">
        <w:tc>
          <w:tcPr>
            <w:tcW w:w="693" w:type="dxa"/>
          </w:tcPr>
          <w:p w14:paraId="40261367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6452" w:type="dxa"/>
          </w:tcPr>
          <w:p w14:paraId="0FC33176" w14:textId="77777777" w:rsidR="00B427B2" w:rsidRDefault="00B427B2" w:rsidP="00B427B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проекте «Неделя без турникета»</w:t>
            </w:r>
          </w:p>
        </w:tc>
        <w:tc>
          <w:tcPr>
            <w:tcW w:w="1101" w:type="dxa"/>
            <w:vAlign w:val="center"/>
          </w:tcPr>
          <w:p w14:paraId="4E4D2394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005AC8F3" w14:textId="77777777" w:rsidR="00B427B2" w:rsidRPr="000B0A9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(основной)</w:t>
            </w:r>
          </w:p>
        </w:tc>
        <w:tc>
          <w:tcPr>
            <w:tcW w:w="2491" w:type="dxa"/>
          </w:tcPr>
          <w:p w14:paraId="35DBC022" w14:textId="77777777" w:rsidR="00B427B2" w:rsidRPr="006F3D26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4A66B87C" w14:textId="77777777" w:rsidR="00B427B2" w:rsidRPr="00A722D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2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B427B2" w:rsidRPr="00A722D2" w14:paraId="0E925571" w14:textId="77777777" w:rsidTr="00B427B2">
        <w:tc>
          <w:tcPr>
            <w:tcW w:w="693" w:type="dxa"/>
          </w:tcPr>
          <w:p w14:paraId="2AD64855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452" w:type="dxa"/>
          </w:tcPr>
          <w:p w14:paraId="79A1BA98" w14:textId="77777777" w:rsidR="00B427B2" w:rsidRDefault="00B427B2" w:rsidP="00B427B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представителями «</w:t>
            </w:r>
            <w:proofErr w:type="spellStart"/>
            <w:r>
              <w:rPr>
                <w:rFonts w:ascii="Times New Roman" w:hAnsi="Times New Roman"/>
                <w:sz w:val="24"/>
              </w:rPr>
              <w:t>Гендальф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01" w:type="dxa"/>
            <w:vAlign w:val="center"/>
          </w:tcPr>
          <w:p w14:paraId="4C8051A1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71C8636E" w14:textId="77777777" w:rsidR="00B427B2" w:rsidRPr="000B0A9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(основной)</w:t>
            </w:r>
          </w:p>
        </w:tc>
        <w:tc>
          <w:tcPr>
            <w:tcW w:w="2491" w:type="dxa"/>
          </w:tcPr>
          <w:p w14:paraId="2F9B59EA" w14:textId="77777777" w:rsidR="00B427B2" w:rsidRPr="006F3D26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818" w:type="dxa"/>
          </w:tcPr>
          <w:p w14:paraId="75D52FA9" w14:textId="77777777" w:rsidR="00B427B2" w:rsidRPr="00A722D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</w:tr>
      <w:tr w:rsidR="00B427B2" w:rsidRPr="00EF20DA" w14:paraId="58427FBF" w14:textId="77777777" w:rsidTr="00B427B2">
        <w:tc>
          <w:tcPr>
            <w:tcW w:w="693" w:type="dxa"/>
          </w:tcPr>
          <w:p w14:paraId="1EE48B06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6452" w:type="dxa"/>
          </w:tcPr>
          <w:p w14:paraId="40B616C8" w14:textId="77777777" w:rsidR="00B427B2" w:rsidRPr="00E567EC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дней открытых дверей СПО, ВУЗы</w:t>
            </w:r>
          </w:p>
        </w:tc>
        <w:tc>
          <w:tcPr>
            <w:tcW w:w="1101" w:type="dxa"/>
            <w:vAlign w:val="center"/>
          </w:tcPr>
          <w:p w14:paraId="2494D9F0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7D799983" w14:textId="77777777" w:rsidR="00B427B2" w:rsidRPr="00024B06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(основной)</w:t>
            </w:r>
          </w:p>
        </w:tc>
        <w:tc>
          <w:tcPr>
            <w:tcW w:w="2491" w:type="dxa"/>
          </w:tcPr>
          <w:p w14:paraId="3D0321D0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ВР, классные руководители</w:t>
            </w:r>
          </w:p>
        </w:tc>
        <w:tc>
          <w:tcPr>
            <w:tcW w:w="1818" w:type="dxa"/>
          </w:tcPr>
          <w:p w14:paraId="3C34FFB4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</w:tr>
      <w:tr w:rsidR="00B427B2" w:rsidRPr="00EF20DA" w14:paraId="6726DE7A" w14:textId="77777777" w:rsidTr="00B427B2">
        <w:tc>
          <w:tcPr>
            <w:tcW w:w="693" w:type="dxa"/>
          </w:tcPr>
          <w:p w14:paraId="0A2B96AF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6452" w:type="dxa"/>
            <w:vAlign w:val="center"/>
          </w:tcPr>
          <w:p w14:paraId="45407850" w14:textId="77777777" w:rsidR="00B427B2" w:rsidRPr="000B340F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Организация в онлайн-уроках «Шоу профессий»</w:t>
            </w:r>
          </w:p>
        </w:tc>
        <w:tc>
          <w:tcPr>
            <w:tcW w:w="1101" w:type="dxa"/>
            <w:vAlign w:val="center"/>
          </w:tcPr>
          <w:p w14:paraId="55546C81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22D369BB" w14:textId="77777777" w:rsidR="00B427B2" w:rsidRPr="00024B06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(основной)</w:t>
            </w:r>
          </w:p>
        </w:tc>
        <w:tc>
          <w:tcPr>
            <w:tcW w:w="2491" w:type="dxa"/>
          </w:tcPr>
          <w:p w14:paraId="238BEEBF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818" w:type="dxa"/>
            <w:vAlign w:val="center"/>
          </w:tcPr>
          <w:p w14:paraId="4A52D79F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B427B2" w:rsidRPr="00EF20DA" w14:paraId="4B2DCF7A" w14:textId="77777777" w:rsidTr="00B427B2">
        <w:tc>
          <w:tcPr>
            <w:tcW w:w="693" w:type="dxa"/>
          </w:tcPr>
          <w:p w14:paraId="5931E7DA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6452" w:type="dxa"/>
          </w:tcPr>
          <w:p w14:paraId="6A9887DC" w14:textId="77777777" w:rsidR="00B427B2" w:rsidRPr="00E567EC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Участие в Региональном проекте и конкурсе видеороликов «</w:t>
            </w:r>
            <w:proofErr w:type="spellStart"/>
            <w:r>
              <w:rPr>
                <w:rFonts w:ascii="Times New Roman" w:hAnsi="Times New Roman"/>
                <w:sz w:val="24"/>
              </w:rPr>
              <w:t>Профминутка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01" w:type="dxa"/>
            <w:vAlign w:val="center"/>
          </w:tcPr>
          <w:p w14:paraId="78A0F1D0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5169B22C" w14:textId="77777777" w:rsidR="00B427B2" w:rsidRPr="00024B06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(основной)</w:t>
            </w:r>
          </w:p>
        </w:tc>
        <w:tc>
          <w:tcPr>
            <w:tcW w:w="2491" w:type="dxa"/>
          </w:tcPr>
          <w:p w14:paraId="5EE51454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1549CC42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B427B2" w:rsidRPr="00EF20DA" w14:paraId="15F7532A" w14:textId="77777777" w:rsidTr="00B427B2">
        <w:tc>
          <w:tcPr>
            <w:tcW w:w="693" w:type="dxa"/>
          </w:tcPr>
          <w:p w14:paraId="377D4A72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6452" w:type="dxa"/>
          </w:tcPr>
          <w:p w14:paraId="5C9DCA0F" w14:textId="77777777" w:rsidR="00B427B2" w:rsidRPr="00E567EC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Участие в открытых уроках «</w:t>
            </w:r>
            <w:proofErr w:type="spellStart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» в рамках федерального проекта «Шоу профессий»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1" w:type="dxa"/>
            <w:vAlign w:val="center"/>
          </w:tcPr>
          <w:p w14:paraId="2C5D88B4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1B522068" w14:textId="77777777" w:rsidR="00B427B2" w:rsidRPr="00024B06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(основной)</w:t>
            </w:r>
          </w:p>
        </w:tc>
        <w:tc>
          <w:tcPr>
            <w:tcW w:w="2491" w:type="dxa"/>
          </w:tcPr>
          <w:p w14:paraId="38B20668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20AC8858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Апрель-май</w:t>
            </w:r>
          </w:p>
        </w:tc>
      </w:tr>
      <w:tr w:rsidR="00B427B2" w14:paraId="25D01ED7" w14:textId="77777777" w:rsidTr="00B427B2">
        <w:tc>
          <w:tcPr>
            <w:tcW w:w="693" w:type="dxa"/>
          </w:tcPr>
          <w:p w14:paraId="4C3E38C4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452" w:type="dxa"/>
          </w:tcPr>
          <w:p w14:paraId="0A148E20" w14:textId="77777777" w:rsidR="00B427B2" w:rsidRPr="00EC5D98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EC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в летний период в ОО</w:t>
            </w:r>
          </w:p>
        </w:tc>
        <w:tc>
          <w:tcPr>
            <w:tcW w:w="1101" w:type="dxa"/>
            <w:vAlign w:val="center"/>
          </w:tcPr>
          <w:p w14:paraId="519D09B6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108A6BC7" w14:textId="77777777" w:rsidR="00B427B2" w:rsidRPr="000B0A9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(основной)</w:t>
            </w:r>
          </w:p>
        </w:tc>
        <w:tc>
          <w:tcPr>
            <w:tcW w:w="2491" w:type="dxa"/>
          </w:tcPr>
          <w:p w14:paraId="295570E9" w14:textId="77777777" w:rsidR="00B427B2" w:rsidRPr="003103AB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  <w:tc>
          <w:tcPr>
            <w:tcW w:w="1818" w:type="dxa"/>
          </w:tcPr>
          <w:p w14:paraId="4DD95649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  <w:tr w:rsidR="00B427B2" w:rsidRPr="00EF20DA" w14:paraId="5F7F204E" w14:textId="77777777" w:rsidTr="00B427B2">
        <w:tc>
          <w:tcPr>
            <w:tcW w:w="15446" w:type="dxa"/>
            <w:gridSpan w:val="6"/>
          </w:tcPr>
          <w:p w14:paraId="3C3BDC4C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</w:rPr>
              <w:t>11 класс</w:t>
            </w:r>
          </w:p>
        </w:tc>
      </w:tr>
      <w:tr w:rsidR="00B427B2" w:rsidRPr="00EF20DA" w14:paraId="4C30A838" w14:textId="77777777" w:rsidTr="00B427B2">
        <w:tc>
          <w:tcPr>
            <w:tcW w:w="693" w:type="dxa"/>
          </w:tcPr>
          <w:p w14:paraId="2B07423B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452" w:type="dxa"/>
            <w:vAlign w:val="center"/>
          </w:tcPr>
          <w:p w14:paraId="50848881" w14:textId="77777777" w:rsidR="00B427B2" w:rsidRPr="00E567EC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1101" w:type="dxa"/>
            <w:vAlign w:val="center"/>
          </w:tcPr>
          <w:p w14:paraId="0775AA1D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1" w:type="dxa"/>
          </w:tcPr>
          <w:p w14:paraId="480BC791" w14:textId="77777777" w:rsidR="00B427B2" w:rsidRPr="00024B06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(основной)</w:t>
            </w:r>
          </w:p>
        </w:tc>
        <w:tc>
          <w:tcPr>
            <w:tcW w:w="2491" w:type="dxa"/>
          </w:tcPr>
          <w:p w14:paraId="06F3E5E3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55C6F1A2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B427B2" w:rsidRPr="00EF20DA" w14:paraId="5E13EAC9" w14:textId="77777777" w:rsidTr="00B427B2">
        <w:tc>
          <w:tcPr>
            <w:tcW w:w="693" w:type="dxa"/>
          </w:tcPr>
          <w:p w14:paraId="01B25A6B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452" w:type="dxa"/>
            <w:vAlign w:val="center"/>
          </w:tcPr>
          <w:p w14:paraId="324367D4" w14:textId="77777777" w:rsidR="00B427B2" w:rsidRPr="00E567EC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Профориентационное анкетирование обучающихся; консультирование по выбору профессии, специальности.</w:t>
            </w:r>
          </w:p>
        </w:tc>
        <w:tc>
          <w:tcPr>
            <w:tcW w:w="1101" w:type="dxa"/>
          </w:tcPr>
          <w:p w14:paraId="5EF30942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1" w:type="dxa"/>
          </w:tcPr>
          <w:p w14:paraId="2CB70045" w14:textId="77777777" w:rsidR="00B427B2" w:rsidRPr="00024B06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(основной)</w:t>
            </w:r>
          </w:p>
        </w:tc>
        <w:tc>
          <w:tcPr>
            <w:tcW w:w="2491" w:type="dxa"/>
          </w:tcPr>
          <w:p w14:paraId="03922200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182EFFB1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B427B2" w:rsidRPr="00EF20DA" w14:paraId="49A6035A" w14:textId="77777777" w:rsidTr="00B427B2">
        <w:tc>
          <w:tcPr>
            <w:tcW w:w="693" w:type="dxa"/>
          </w:tcPr>
          <w:p w14:paraId="3D2317C8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6452" w:type="dxa"/>
            <w:vAlign w:val="center"/>
          </w:tcPr>
          <w:p w14:paraId="065429AE" w14:textId="77777777" w:rsidR="00B427B2" w:rsidRPr="00E567EC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Региональная  Ярмарка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учебных мест «Я выбираю будущее»</w:t>
            </w:r>
          </w:p>
        </w:tc>
        <w:tc>
          <w:tcPr>
            <w:tcW w:w="1101" w:type="dxa"/>
            <w:vAlign w:val="center"/>
          </w:tcPr>
          <w:p w14:paraId="65CF9967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683CF02A" w14:textId="77777777" w:rsidR="00B427B2" w:rsidRPr="00024B06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(основной)</w:t>
            </w:r>
          </w:p>
        </w:tc>
        <w:tc>
          <w:tcPr>
            <w:tcW w:w="2491" w:type="dxa"/>
          </w:tcPr>
          <w:p w14:paraId="04D65CBE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2EB0A490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B427B2" w:rsidRPr="00EF20DA" w14:paraId="1E9B719A" w14:textId="77777777" w:rsidTr="00B427B2">
        <w:tc>
          <w:tcPr>
            <w:tcW w:w="693" w:type="dxa"/>
          </w:tcPr>
          <w:p w14:paraId="00DB61C6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452" w:type="dxa"/>
          </w:tcPr>
          <w:p w14:paraId="7B42A6BE" w14:textId="77777777" w:rsidR="00B427B2" w:rsidRPr="00E567EC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Участие в проекте «Неделя без турникета»</w:t>
            </w:r>
          </w:p>
        </w:tc>
        <w:tc>
          <w:tcPr>
            <w:tcW w:w="1101" w:type="dxa"/>
            <w:vAlign w:val="center"/>
          </w:tcPr>
          <w:p w14:paraId="4703C19B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762742FA" w14:textId="77777777" w:rsidR="00B427B2" w:rsidRPr="00024B06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(основной)</w:t>
            </w:r>
          </w:p>
        </w:tc>
        <w:tc>
          <w:tcPr>
            <w:tcW w:w="2491" w:type="dxa"/>
          </w:tcPr>
          <w:p w14:paraId="5B4171B2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78B3A3AF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B427B2" w:rsidRPr="00EF20DA" w14:paraId="46D3C531" w14:textId="77777777" w:rsidTr="00B427B2">
        <w:tc>
          <w:tcPr>
            <w:tcW w:w="693" w:type="dxa"/>
          </w:tcPr>
          <w:p w14:paraId="4C61F2B1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6452" w:type="dxa"/>
          </w:tcPr>
          <w:p w14:paraId="64A850A8" w14:textId="77777777" w:rsidR="00B427B2" w:rsidRPr="00E567EC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дней открытых дверей СПО, ВУЗы</w:t>
            </w:r>
          </w:p>
        </w:tc>
        <w:tc>
          <w:tcPr>
            <w:tcW w:w="1101" w:type="dxa"/>
            <w:vAlign w:val="center"/>
          </w:tcPr>
          <w:p w14:paraId="282B2D80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1B7D53A1" w14:textId="77777777" w:rsidR="00B427B2" w:rsidRPr="00024B06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(основной)</w:t>
            </w:r>
          </w:p>
        </w:tc>
        <w:tc>
          <w:tcPr>
            <w:tcW w:w="2491" w:type="dxa"/>
          </w:tcPr>
          <w:p w14:paraId="31FE0FF2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ВР, классные руководители</w:t>
            </w:r>
          </w:p>
        </w:tc>
        <w:tc>
          <w:tcPr>
            <w:tcW w:w="1818" w:type="dxa"/>
          </w:tcPr>
          <w:p w14:paraId="7AB68330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</w:tr>
      <w:tr w:rsidR="00B427B2" w:rsidRPr="00EF20DA" w14:paraId="187DEC8E" w14:textId="77777777" w:rsidTr="00B427B2">
        <w:tc>
          <w:tcPr>
            <w:tcW w:w="693" w:type="dxa"/>
          </w:tcPr>
          <w:p w14:paraId="4540D346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6452" w:type="dxa"/>
            <w:vAlign w:val="center"/>
          </w:tcPr>
          <w:p w14:paraId="62F6028A" w14:textId="77777777" w:rsidR="00B427B2" w:rsidRPr="00E567EC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 онлайн-уроках «Шоу профессий»</w:t>
            </w:r>
          </w:p>
        </w:tc>
        <w:tc>
          <w:tcPr>
            <w:tcW w:w="1101" w:type="dxa"/>
            <w:vAlign w:val="center"/>
          </w:tcPr>
          <w:p w14:paraId="12CC475F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41DAB5D1" w14:textId="77777777" w:rsidR="00B427B2" w:rsidRPr="00024B06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(основной)</w:t>
            </w:r>
          </w:p>
        </w:tc>
        <w:tc>
          <w:tcPr>
            <w:tcW w:w="2491" w:type="dxa"/>
          </w:tcPr>
          <w:p w14:paraId="7E7DF681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818" w:type="dxa"/>
            <w:vAlign w:val="center"/>
          </w:tcPr>
          <w:p w14:paraId="41669C10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B427B2" w:rsidRPr="00EF20DA" w14:paraId="4F392642" w14:textId="77777777" w:rsidTr="00B427B2">
        <w:tc>
          <w:tcPr>
            <w:tcW w:w="693" w:type="dxa"/>
          </w:tcPr>
          <w:p w14:paraId="31E8B5CA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6452" w:type="dxa"/>
          </w:tcPr>
          <w:p w14:paraId="4792D4AF" w14:textId="77777777" w:rsidR="00B427B2" w:rsidRPr="00E567EC" w:rsidRDefault="00B427B2" w:rsidP="00B4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Участие в открытых уроках «</w:t>
            </w:r>
            <w:proofErr w:type="spellStart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» в рамках федерального проекта «Шоу профессий»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1" w:type="dxa"/>
            <w:vAlign w:val="center"/>
          </w:tcPr>
          <w:p w14:paraId="66F6104B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1" w:type="dxa"/>
          </w:tcPr>
          <w:p w14:paraId="08DBFB78" w14:textId="77777777" w:rsidR="00B427B2" w:rsidRPr="00024B06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(основной)</w:t>
            </w:r>
          </w:p>
        </w:tc>
        <w:tc>
          <w:tcPr>
            <w:tcW w:w="2491" w:type="dxa"/>
          </w:tcPr>
          <w:p w14:paraId="7A4AE57C" w14:textId="77777777" w:rsidR="00B427B2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2652BD69" w14:textId="77777777" w:rsidR="00B427B2" w:rsidRPr="00EF20DA" w:rsidRDefault="00B427B2" w:rsidP="00B42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Апрель-май</w:t>
            </w:r>
          </w:p>
        </w:tc>
      </w:tr>
    </w:tbl>
    <w:p w14:paraId="5E7D85E5" w14:textId="77777777" w:rsidR="00B427B2" w:rsidRDefault="00B427B2" w:rsidP="007A2310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0868CD1" w14:textId="77777777" w:rsidR="00B427B2" w:rsidRDefault="00B427B2" w:rsidP="007A2310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4D4F39D" w14:textId="77777777" w:rsidR="00B427B2" w:rsidRDefault="00B427B2" w:rsidP="007A2310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8927EAA" w14:textId="77777777" w:rsidR="00B427B2" w:rsidRPr="002F4453" w:rsidRDefault="00B427B2" w:rsidP="007A2310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6"/>
          <w:szCs w:val="28"/>
          <w:lang w:val="ru-RU"/>
        </w:rPr>
      </w:pPr>
    </w:p>
    <w:p w14:paraId="3712152D" w14:textId="77777777" w:rsidR="00B427B2" w:rsidRPr="00B427B2" w:rsidRDefault="00B427B2" w:rsidP="007A2310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4"/>
          <w:szCs w:val="28"/>
          <w:lang w:val="ru-RU"/>
        </w:rPr>
      </w:pPr>
    </w:p>
    <w:p w14:paraId="4BC33BE2" w14:textId="77777777" w:rsidR="00B427B2" w:rsidRDefault="00B427B2" w:rsidP="00B427B2">
      <w:pPr>
        <w:spacing w:line="240" w:lineRule="auto"/>
        <w:ind w:firstLine="703"/>
        <w:jc w:val="center"/>
        <w:rPr>
          <w:rFonts w:ascii="Times New Roman" w:hAnsi="Times New Roman" w:cs="Times New Roman"/>
          <w:sz w:val="28"/>
        </w:rPr>
      </w:pPr>
      <w:r w:rsidRPr="00B427B2">
        <w:rPr>
          <w:rFonts w:ascii="Times New Roman" w:hAnsi="Times New Roman" w:cs="Times New Roman"/>
          <w:sz w:val="28"/>
        </w:rPr>
        <w:t>Календарно-тематическое планирование по программе курса внеурочной деятельност</w:t>
      </w:r>
      <w:r>
        <w:rPr>
          <w:rFonts w:ascii="Times New Roman" w:hAnsi="Times New Roman" w:cs="Times New Roman"/>
          <w:sz w:val="28"/>
        </w:rPr>
        <w:t xml:space="preserve">и «Россия — мои горизонты» 2023 - </w:t>
      </w:r>
      <w:r w:rsidRPr="00B427B2">
        <w:rPr>
          <w:rFonts w:ascii="Times New Roman" w:hAnsi="Times New Roman" w:cs="Times New Roman"/>
          <w:sz w:val="28"/>
        </w:rPr>
        <w:t xml:space="preserve">2024 уч. </w:t>
      </w:r>
      <w:r w:rsidR="00215EEC">
        <w:rPr>
          <w:rFonts w:ascii="Times New Roman" w:hAnsi="Times New Roman" w:cs="Times New Roman"/>
          <w:sz w:val="28"/>
        </w:rPr>
        <w:t>г</w:t>
      </w:r>
      <w:r w:rsidRPr="00B427B2">
        <w:rPr>
          <w:rFonts w:ascii="Times New Roman" w:hAnsi="Times New Roman" w:cs="Times New Roman"/>
          <w:sz w:val="28"/>
        </w:rPr>
        <w:t>од</w:t>
      </w:r>
    </w:p>
    <w:p w14:paraId="1BDD3375" w14:textId="77777777" w:rsidR="002F4453" w:rsidRPr="00215EEC" w:rsidRDefault="002F4453" w:rsidP="00B427B2">
      <w:pPr>
        <w:spacing w:line="240" w:lineRule="auto"/>
        <w:ind w:firstLine="703"/>
        <w:jc w:val="center"/>
        <w:rPr>
          <w:rFonts w:ascii="Times New Roman" w:hAnsi="Times New Roman" w:cs="Times New Roman"/>
          <w:sz w:val="8"/>
        </w:rPr>
      </w:pPr>
    </w:p>
    <w:p w14:paraId="100BC7A1" w14:textId="77777777" w:rsidR="00B427B2" w:rsidRPr="00215EEC" w:rsidRDefault="00B427B2" w:rsidP="00B427B2">
      <w:pPr>
        <w:spacing w:line="240" w:lineRule="auto"/>
        <w:ind w:firstLine="703"/>
        <w:jc w:val="center"/>
        <w:rPr>
          <w:rFonts w:ascii="Times New Roman" w:hAnsi="Times New Roman" w:cs="Times New Roman"/>
          <w:sz w:val="2"/>
        </w:rPr>
      </w:pPr>
    </w:p>
    <w:tbl>
      <w:tblPr>
        <w:tblStyle w:val="a7"/>
        <w:tblW w:w="14601" w:type="dxa"/>
        <w:tblInd w:w="562" w:type="dxa"/>
        <w:tblLook w:val="04A0" w:firstRow="1" w:lastRow="0" w:firstColumn="1" w:lastColumn="0" w:noHBand="0" w:noVBand="1"/>
      </w:tblPr>
      <w:tblGrid>
        <w:gridCol w:w="694"/>
        <w:gridCol w:w="1716"/>
        <w:gridCol w:w="11057"/>
        <w:gridCol w:w="1134"/>
      </w:tblGrid>
      <w:tr w:rsidR="002D353D" w14:paraId="25CDFF94" w14:textId="77777777" w:rsidTr="002F4453">
        <w:tc>
          <w:tcPr>
            <w:tcW w:w="694" w:type="dxa"/>
          </w:tcPr>
          <w:p w14:paraId="2EF620D7" w14:textId="77777777" w:rsidR="00B427B2" w:rsidRPr="002F4453" w:rsidRDefault="00B427B2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№</w:t>
            </w:r>
          </w:p>
        </w:tc>
        <w:tc>
          <w:tcPr>
            <w:tcW w:w="1716" w:type="dxa"/>
          </w:tcPr>
          <w:p w14:paraId="3356982C" w14:textId="77777777" w:rsidR="00B427B2" w:rsidRPr="002F4453" w:rsidRDefault="00B427B2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 xml:space="preserve">Дата </w:t>
            </w:r>
          </w:p>
        </w:tc>
        <w:tc>
          <w:tcPr>
            <w:tcW w:w="11057" w:type="dxa"/>
          </w:tcPr>
          <w:p w14:paraId="1C188F14" w14:textId="77777777" w:rsidR="00B427B2" w:rsidRPr="002F4453" w:rsidRDefault="002E3CCF" w:rsidP="00215E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Классы - участники Профминимума (зарегистрированные в проекте «Билет в будущее»)</w:t>
            </w:r>
          </w:p>
        </w:tc>
        <w:tc>
          <w:tcPr>
            <w:tcW w:w="1134" w:type="dxa"/>
          </w:tcPr>
          <w:p w14:paraId="7535A37E" w14:textId="77777777" w:rsidR="00B427B2" w:rsidRPr="002F4453" w:rsidRDefault="002F4453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Кол-</w:t>
            </w:r>
            <w:r w:rsidR="00B427B2"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во часов</w:t>
            </w:r>
          </w:p>
        </w:tc>
      </w:tr>
      <w:tr w:rsidR="002F4453" w14:paraId="2A5E823B" w14:textId="77777777" w:rsidTr="00EB4D74">
        <w:tc>
          <w:tcPr>
            <w:tcW w:w="14601" w:type="dxa"/>
            <w:gridSpan w:val="4"/>
          </w:tcPr>
          <w:p w14:paraId="6AD28C55" w14:textId="77777777" w:rsidR="002F4453" w:rsidRPr="002F4453" w:rsidRDefault="002F4453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/>
              </w:rPr>
              <w:t>Сентябрь</w:t>
            </w:r>
          </w:p>
        </w:tc>
      </w:tr>
      <w:tr w:rsidR="002D353D" w14:paraId="3C0D11B8" w14:textId="77777777" w:rsidTr="002F4453">
        <w:tc>
          <w:tcPr>
            <w:tcW w:w="694" w:type="dxa"/>
          </w:tcPr>
          <w:p w14:paraId="06B6D3E6" w14:textId="77777777" w:rsidR="00B427B2" w:rsidRPr="002F4453" w:rsidRDefault="002E3CCF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  <w:tc>
          <w:tcPr>
            <w:tcW w:w="1716" w:type="dxa"/>
          </w:tcPr>
          <w:p w14:paraId="2EEBD674" w14:textId="77777777" w:rsidR="00B427B2" w:rsidRPr="002F4453" w:rsidRDefault="002E3CCF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7 сентября 2023 г.</w:t>
            </w:r>
          </w:p>
        </w:tc>
        <w:tc>
          <w:tcPr>
            <w:tcW w:w="11057" w:type="dxa"/>
          </w:tcPr>
          <w:p w14:paraId="288EE6F3" w14:textId="77777777" w:rsidR="00B427B2" w:rsidRPr="002F4453" w:rsidRDefault="002E3CCF" w:rsidP="00215E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Тема 1. Вводный урок «Моя Россия — мои горизонты» (обзор отраслей экономического развития РФ — счастье в труде)</w:t>
            </w:r>
          </w:p>
        </w:tc>
        <w:tc>
          <w:tcPr>
            <w:tcW w:w="1134" w:type="dxa"/>
          </w:tcPr>
          <w:p w14:paraId="0D3EC4B5" w14:textId="77777777" w:rsidR="00B427B2" w:rsidRPr="002F4453" w:rsidRDefault="002F4453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03C19188" w14:textId="77777777" w:rsidTr="002F4453">
        <w:tc>
          <w:tcPr>
            <w:tcW w:w="694" w:type="dxa"/>
          </w:tcPr>
          <w:p w14:paraId="5C6DA200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2</w:t>
            </w:r>
          </w:p>
        </w:tc>
        <w:tc>
          <w:tcPr>
            <w:tcW w:w="1716" w:type="dxa"/>
          </w:tcPr>
          <w:p w14:paraId="74ECB1E3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14 сентября 2023 г</w:t>
            </w:r>
          </w:p>
        </w:tc>
        <w:tc>
          <w:tcPr>
            <w:tcW w:w="11057" w:type="dxa"/>
          </w:tcPr>
          <w:p w14:paraId="37715424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Тема 2. Тематический профориентационный урок «Открой своё будущее» (введение в профориентацию)</w:t>
            </w:r>
          </w:p>
        </w:tc>
        <w:tc>
          <w:tcPr>
            <w:tcW w:w="1134" w:type="dxa"/>
          </w:tcPr>
          <w:p w14:paraId="11B5BA87" w14:textId="77777777" w:rsidR="002F4453" w:rsidRDefault="002F4453" w:rsidP="002F4453">
            <w:pPr>
              <w:jc w:val="center"/>
            </w:pPr>
            <w:r w:rsidRPr="002061A4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43F4EFE5" w14:textId="77777777" w:rsidTr="002F4453">
        <w:tc>
          <w:tcPr>
            <w:tcW w:w="694" w:type="dxa"/>
          </w:tcPr>
          <w:p w14:paraId="33F8C2A2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3</w:t>
            </w:r>
          </w:p>
        </w:tc>
        <w:tc>
          <w:tcPr>
            <w:tcW w:w="1716" w:type="dxa"/>
          </w:tcPr>
          <w:p w14:paraId="694F8B7A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21 сентября 2023 г.</w:t>
            </w:r>
          </w:p>
        </w:tc>
        <w:tc>
          <w:tcPr>
            <w:tcW w:w="11057" w:type="dxa"/>
          </w:tcPr>
          <w:p w14:paraId="2BA6C43A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Тема 3. Профориентационная диагностика № 1 «Мои </w:t>
            </w:r>
            <w:proofErr w:type="spellStart"/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профсреды</w:t>
            </w:r>
            <w:proofErr w:type="spellEnd"/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» и разбор результатов</w:t>
            </w:r>
          </w:p>
        </w:tc>
        <w:tc>
          <w:tcPr>
            <w:tcW w:w="1134" w:type="dxa"/>
          </w:tcPr>
          <w:p w14:paraId="37C2B70B" w14:textId="77777777" w:rsidR="002F4453" w:rsidRDefault="002F4453" w:rsidP="002F4453">
            <w:pPr>
              <w:jc w:val="center"/>
            </w:pPr>
            <w:r w:rsidRPr="002061A4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3884EC99" w14:textId="77777777" w:rsidTr="002F4453">
        <w:tc>
          <w:tcPr>
            <w:tcW w:w="694" w:type="dxa"/>
          </w:tcPr>
          <w:p w14:paraId="26A4084C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4</w:t>
            </w:r>
          </w:p>
        </w:tc>
        <w:tc>
          <w:tcPr>
            <w:tcW w:w="1716" w:type="dxa"/>
          </w:tcPr>
          <w:p w14:paraId="7DDF18DB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28 сентября 2023 г.</w:t>
            </w:r>
          </w:p>
        </w:tc>
        <w:tc>
          <w:tcPr>
            <w:tcW w:w="11057" w:type="dxa"/>
          </w:tcPr>
          <w:p w14:paraId="72C9942C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134" w:type="dxa"/>
          </w:tcPr>
          <w:p w14:paraId="3A465DB0" w14:textId="77777777" w:rsidR="002F4453" w:rsidRDefault="002F4453" w:rsidP="002F4453">
            <w:pPr>
              <w:jc w:val="center"/>
            </w:pPr>
            <w:r w:rsidRPr="002061A4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5D5F367B" w14:textId="77777777" w:rsidTr="00AC224E">
        <w:tc>
          <w:tcPr>
            <w:tcW w:w="14601" w:type="dxa"/>
            <w:gridSpan w:val="4"/>
          </w:tcPr>
          <w:p w14:paraId="5E75843E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/>
              </w:rPr>
            </w:pPr>
            <w:r w:rsidRPr="002F4453">
              <w:rPr>
                <w:rFonts w:ascii="Times New Roman" w:hAnsi="Times New Roman" w:cs="Times New Roman"/>
                <w:b/>
                <w:sz w:val="27"/>
                <w:szCs w:val="27"/>
              </w:rPr>
              <w:t>Октябрь</w:t>
            </w:r>
          </w:p>
        </w:tc>
      </w:tr>
      <w:tr w:rsidR="002F4453" w14:paraId="0114DF7F" w14:textId="77777777" w:rsidTr="002F4453">
        <w:tc>
          <w:tcPr>
            <w:tcW w:w="694" w:type="dxa"/>
          </w:tcPr>
          <w:p w14:paraId="28BA0578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5</w:t>
            </w:r>
          </w:p>
        </w:tc>
        <w:tc>
          <w:tcPr>
            <w:tcW w:w="1716" w:type="dxa"/>
          </w:tcPr>
          <w:p w14:paraId="03709EF2" w14:textId="77777777" w:rsidR="002F4453" w:rsidRPr="002F4453" w:rsidRDefault="002F4453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5 октября 2023 г. </w:t>
            </w:r>
          </w:p>
        </w:tc>
        <w:tc>
          <w:tcPr>
            <w:tcW w:w="11057" w:type="dxa"/>
          </w:tcPr>
          <w:p w14:paraId="128E4EEF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1134" w:type="dxa"/>
          </w:tcPr>
          <w:p w14:paraId="7876CFF5" w14:textId="77777777" w:rsidR="002F4453" w:rsidRDefault="002F4453" w:rsidP="002F4453">
            <w:pPr>
              <w:jc w:val="center"/>
            </w:pPr>
            <w:r w:rsidRPr="006E4D3C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0CD8429B" w14:textId="77777777" w:rsidTr="002F4453">
        <w:tc>
          <w:tcPr>
            <w:tcW w:w="694" w:type="dxa"/>
          </w:tcPr>
          <w:p w14:paraId="18CEB76C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6</w:t>
            </w:r>
          </w:p>
        </w:tc>
        <w:tc>
          <w:tcPr>
            <w:tcW w:w="1716" w:type="dxa"/>
          </w:tcPr>
          <w:p w14:paraId="4D5F6B1F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12 октября 2023</w:t>
            </w:r>
          </w:p>
        </w:tc>
        <w:tc>
          <w:tcPr>
            <w:tcW w:w="11057" w:type="dxa"/>
          </w:tcPr>
          <w:p w14:paraId="609D7524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Тема 6. Профориентационная диагностика № 2 «Мои ориентиры» и разбор результатов</w:t>
            </w:r>
          </w:p>
        </w:tc>
        <w:tc>
          <w:tcPr>
            <w:tcW w:w="1134" w:type="dxa"/>
          </w:tcPr>
          <w:p w14:paraId="13A3C564" w14:textId="77777777" w:rsidR="002F4453" w:rsidRDefault="002F4453" w:rsidP="002F4453">
            <w:pPr>
              <w:jc w:val="center"/>
            </w:pPr>
            <w:r w:rsidRPr="006E4D3C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34C18179" w14:textId="77777777" w:rsidTr="002F4453">
        <w:tc>
          <w:tcPr>
            <w:tcW w:w="694" w:type="dxa"/>
          </w:tcPr>
          <w:p w14:paraId="5F7FED67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7</w:t>
            </w:r>
          </w:p>
        </w:tc>
        <w:tc>
          <w:tcPr>
            <w:tcW w:w="1716" w:type="dxa"/>
          </w:tcPr>
          <w:p w14:paraId="49C371FE" w14:textId="77777777" w:rsidR="002F4453" w:rsidRPr="002F4453" w:rsidRDefault="002F4453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19 октября 2023 г. </w:t>
            </w:r>
          </w:p>
        </w:tc>
        <w:tc>
          <w:tcPr>
            <w:tcW w:w="11057" w:type="dxa"/>
          </w:tcPr>
          <w:p w14:paraId="69F8F47D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1134" w:type="dxa"/>
          </w:tcPr>
          <w:p w14:paraId="0EC849BD" w14:textId="77777777" w:rsidR="002F4453" w:rsidRDefault="002F4453" w:rsidP="002F4453">
            <w:pPr>
              <w:jc w:val="center"/>
            </w:pPr>
            <w:r w:rsidRPr="006E4D3C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4FF9C17A" w14:textId="77777777" w:rsidTr="002F4453">
        <w:tc>
          <w:tcPr>
            <w:tcW w:w="694" w:type="dxa"/>
          </w:tcPr>
          <w:p w14:paraId="7E90C011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8</w:t>
            </w:r>
          </w:p>
        </w:tc>
        <w:tc>
          <w:tcPr>
            <w:tcW w:w="1716" w:type="dxa"/>
          </w:tcPr>
          <w:p w14:paraId="12254676" w14:textId="77777777" w:rsidR="002F4453" w:rsidRPr="002F4453" w:rsidRDefault="002F4453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26 октября 2023 г. </w:t>
            </w:r>
          </w:p>
        </w:tc>
        <w:tc>
          <w:tcPr>
            <w:tcW w:w="11057" w:type="dxa"/>
          </w:tcPr>
          <w:p w14:paraId="3B0CE121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</w:t>
            </w:r>
          </w:p>
        </w:tc>
        <w:tc>
          <w:tcPr>
            <w:tcW w:w="1134" w:type="dxa"/>
          </w:tcPr>
          <w:p w14:paraId="782574AB" w14:textId="77777777" w:rsidR="002F4453" w:rsidRDefault="002F4453" w:rsidP="002F4453">
            <w:pPr>
              <w:jc w:val="center"/>
            </w:pPr>
            <w:r w:rsidRPr="006E4D3C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415D2111" w14:textId="77777777" w:rsidTr="000B530E">
        <w:tc>
          <w:tcPr>
            <w:tcW w:w="14601" w:type="dxa"/>
            <w:gridSpan w:val="4"/>
          </w:tcPr>
          <w:p w14:paraId="3B803AD0" w14:textId="77777777" w:rsidR="002F4453" w:rsidRPr="002F4453" w:rsidRDefault="002F4453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/>
              </w:rPr>
              <w:lastRenderedPageBreak/>
              <w:t xml:space="preserve">Ноябрь </w:t>
            </w:r>
          </w:p>
        </w:tc>
      </w:tr>
      <w:tr w:rsidR="002F4453" w14:paraId="4846DA29" w14:textId="77777777" w:rsidTr="002F4453">
        <w:tc>
          <w:tcPr>
            <w:tcW w:w="694" w:type="dxa"/>
          </w:tcPr>
          <w:p w14:paraId="2CCA6B69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9</w:t>
            </w:r>
          </w:p>
        </w:tc>
        <w:tc>
          <w:tcPr>
            <w:tcW w:w="1716" w:type="dxa"/>
          </w:tcPr>
          <w:p w14:paraId="6C8753A3" w14:textId="77777777" w:rsidR="002F4453" w:rsidRPr="002F4453" w:rsidRDefault="002F4453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2 ноября 2023 г. </w:t>
            </w:r>
          </w:p>
        </w:tc>
        <w:tc>
          <w:tcPr>
            <w:tcW w:w="11057" w:type="dxa"/>
          </w:tcPr>
          <w:p w14:paraId="1EA092C5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1134" w:type="dxa"/>
          </w:tcPr>
          <w:p w14:paraId="112B6177" w14:textId="77777777" w:rsidR="002F4453" w:rsidRDefault="002F4453" w:rsidP="002F4453">
            <w:pPr>
              <w:jc w:val="center"/>
            </w:pPr>
            <w:r w:rsidRPr="009C6FE9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4B2822F9" w14:textId="77777777" w:rsidTr="002F4453">
        <w:tc>
          <w:tcPr>
            <w:tcW w:w="694" w:type="dxa"/>
          </w:tcPr>
          <w:p w14:paraId="612C3F1E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10</w:t>
            </w:r>
          </w:p>
        </w:tc>
        <w:tc>
          <w:tcPr>
            <w:tcW w:w="1716" w:type="dxa"/>
          </w:tcPr>
          <w:p w14:paraId="797E5523" w14:textId="77777777" w:rsidR="002F4453" w:rsidRPr="002F4453" w:rsidRDefault="002F4453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9 ноября 2023 г. </w:t>
            </w:r>
          </w:p>
        </w:tc>
        <w:tc>
          <w:tcPr>
            <w:tcW w:w="11057" w:type="dxa"/>
          </w:tcPr>
          <w:p w14:paraId="7E95077D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</w:t>
            </w:r>
          </w:p>
        </w:tc>
        <w:tc>
          <w:tcPr>
            <w:tcW w:w="1134" w:type="dxa"/>
          </w:tcPr>
          <w:p w14:paraId="364D3647" w14:textId="77777777" w:rsidR="002F4453" w:rsidRDefault="002F4453" w:rsidP="002F4453">
            <w:pPr>
              <w:jc w:val="center"/>
            </w:pPr>
            <w:r w:rsidRPr="009C6FE9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070FDE8F" w14:textId="77777777" w:rsidTr="002F4453">
        <w:tc>
          <w:tcPr>
            <w:tcW w:w="694" w:type="dxa"/>
          </w:tcPr>
          <w:p w14:paraId="5DD29AD9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11</w:t>
            </w:r>
          </w:p>
        </w:tc>
        <w:tc>
          <w:tcPr>
            <w:tcW w:w="1716" w:type="dxa"/>
          </w:tcPr>
          <w:p w14:paraId="738B625A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16 ноября 2023 г</w:t>
            </w:r>
            <w:r w:rsidRPr="002F4453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11057" w:type="dxa"/>
          </w:tcPr>
          <w:p w14:paraId="454909A3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Тема 11. Профориентационная диагностика № 3 «Мои таланты» и разбор результатов</w:t>
            </w:r>
          </w:p>
        </w:tc>
        <w:tc>
          <w:tcPr>
            <w:tcW w:w="1134" w:type="dxa"/>
          </w:tcPr>
          <w:p w14:paraId="1E037E45" w14:textId="77777777" w:rsidR="002F4453" w:rsidRDefault="002F4453" w:rsidP="002F4453">
            <w:pPr>
              <w:jc w:val="center"/>
            </w:pPr>
            <w:r w:rsidRPr="009C6FE9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7052F931" w14:textId="77777777" w:rsidTr="002F4453">
        <w:tc>
          <w:tcPr>
            <w:tcW w:w="694" w:type="dxa"/>
          </w:tcPr>
          <w:p w14:paraId="06D9BDFD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12</w:t>
            </w:r>
          </w:p>
        </w:tc>
        <w:tc>
          <w:tcPr>
            <w:tcW w:w="1716" w:type="dxa"/>
          </w:tcPr>
          <w:p w14:paraId="6A5A4290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23 ноября 2023 г</w:t>
            </w:r>
          </w:p>
        </w:tc>
        <w:tc>
          <w:tcPr>
            <w:tcW w:w="11057" w:type="dxa"/>
          </w:tcPr>
          <w:p w14:paraId="23B87C3C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1134" w:type="dxa"/>
          </w:tcPr>
          <w:p w14:paraId="7782CF2D" w14:textId="77777777" w:rsidR="002F4453" w:rsidRDefault="002F4453" w:rsidP="002F4453">
            <w:pPr>
              <w:jc w:val="center"/>
            </w:pPr>
            <w:r w:rsidRPr="009C6FE9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210AF092" w14:textId="77777777" w:rsidTr="002F4453">
        <w:tc>
          <w:tcPr>
            <w:tcW w:w="694" w:type="dxa"/>
          </w:tcPr>
          <w:p w14:paraId="3A2EB2C7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13</w:t>
            </w:r>
          </w:p>
        </w:tc>
        <w:tc>
          <w:tcPr>
            <w:tcW w:w="1716" w:type="dxa"/>
          </w:tcPr>
          <w:p w14:paraId="2C8D5E60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30 ноября 2023 г.</w:t>
            </w:r>
          </w:p>
        </w:tc>
        <w:tc>
          <w:tcPr>
            <w:tcW w:w="11057" w:type="dxa"/>
          </w:tcPr>
          <w:p w14:paraId="466A59CC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-</w:t>
            </w: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конструктор, электромонтер и др.)</w:t>
            </w:r>
          </w:p>
        </w:tc>
        <w:tc>
          <w:tcPr>
            <w:tcW w:w="1134" w:type="dxa"/>
          </w:tcPr>
          <w:p w14:paraId="7903C78A" w14:textId="77777777" w:rsidR="002F4453" w:rsidRDefault="002F4453" w:rsidP="002F4453">
            <w:pPr>
              <w:jc w:val="center"/>
            </w:pPr>
            <w:r w:rsidRPr="009C6FE9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308829EF" w14:textId="77777777" w:rsidTr="00F77E0A">
        <w:tc>
          <w:tcPr>
            <w:tcW w:w="14601" w:type="dxa"/>
            <w:gridSpan w:val="4"/>
          </w:tcPr>
          <w:p w14:paraId="3BBBD932" w14:textId="77777777" w:rsidR="002F4453" w:rsidRPr="002F4453" w:rsidRDefault="002F4453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/>
              </w:rPr>
              <w:t xml:space="preserve">Декабрь </w:t>
            </w:r>
          </w:p>
        </w:tc>
      </w:tr>
      <w:tr w:rsidR="002F4453" w14:paraId="0BC7A3C5" w14:textId="77777777" w:rsidTr="002F4453">
        <w:tc>
          <w:tcPr>
            <w:tcW w:w="694" w:type="dxa"/>
          </w:tcPr>
          <w:p w14:paraId="72BD7656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14</w:t>
            </w:r>
          </w:p>
        </w:tc>
        <w:tc>
          <w:tcPr>
            <w:tcW w:w="1716" w:type="dxa"/>
          </w:tcPr>
          <w:p w14:paraId="6971AA24" w14:textId="77777777" w:rsidR="002F4453" w:rsidRPr="002F4453" w:rsidRDefault="002F4453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7 декабря 2023 г. </w:t>
            </w:r>
          </w:p>
        </w:tc>
        <w:tc>
          <w:tcPr>
            <w:tcW w:w="11057" w:type="dxa"/>
          </w:tcPr>
          <w:p w14:paraId="48990C4E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1134" w:type="dxa"/>
          </w:tcPr>
          <w:p w14:paraId="3279F563" w14:textId="77777777" w:rsidR="002F4453" w:rsidRDefault="002F4453" w:rsidP="002F4453">
            <w:pPr>
              <w:jc w:val="center"/>
            </w:pPr>
            <w:r w:rsidRPr="009B6B6C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2F9A31BD" w14:textId="77777777" w:rsidTr="002F4453">
        <w:tc>
          <w:tcPr>
            <w:tcW w:w="694" w:type="dxa"/>
          </w:tcPr>
          <w:p w14:paraId="04E27704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15</w:t>
            </w:r>
          </w:p>
        </w:tc>
        <w:tc>
          <w:tcPr>
            <w:tcW w:w="1716" w:type="dxa"/>
          </w:tcPr>
          <w:p w14:paraId="7EFC7BA3" w14:textId="77777777" w:rsidR="002F4453" w:rsidRPr="002F4453" w:rsidRDefault="002F4453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14 декабря 2023 г. </w:t>
            </w:r>
          </w:p>
        </w:tc>
        <w:tc>
          <w:tcPr>
            <w:tcW w:w="11057" w:type="dxa"/>
          </w:tcPr>
          <w:p w14:paraId="37201C58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 </w:t>
            </w:r>
          </w:p>
        </w:tc>
        <w:tc>
          <w:tcPr>
            <w:tcW w:w="1134" w:type="dxa"/>
          </w:tcPr>
          <w:p w14:paraId="65EC26D2" w14:textId="77777777" w:rsidR="002F4453" w:rsidRDefault="002F4453" w:rsidP="002F4453">
            <w:pPr>
              <w:jc w:val="center"/>
            </w:pPr>
            <w:r w:rsidRPr="009B6B6C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4BF15A92" w14:textId="77777777" w:rsidTr="002F4453">
        <w:tc>
          <w:tcPr>
            <w:tcW w:w="694" w:type="dxa"/>
          </w:tcPr>
          <w:p w14:paraId="4972E545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16</w:t>
            </w:r>
          </w:p>
        </w:tc>
        <w:tc>
          <w:tcPr>
            <w:tcW w:w="1716" w:type="dxa"/>
          </w:tcPr>
          <w:p w14:paraId="57D25817" w14:textId="77777777" w:rsidR="002F4453" w:rsidRPr="002F4453" w:rsidRDefault="002F4453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21 декабря 2023 г. </w:t>
            </w:r>
          </w:p>
        </w:tc>
        <w:tc>
          <w:tcPr>
            <w:tcW w:w="11057" w:type="dxa"/>
          </w:tcPr>
          <w:p w14:paraId="3B8A43E5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Тема 16. Профориентационное занятие-рефлексия «Моё будущее — моя страна»</w:t>
            </w:r>
          </w:p>
        </w:tc>
        <w:tc>
          <w:tcPr>
            <w:tcW w:w="1134" w:type="dxa"/>
          </w:tcPr>
          <w:p w14:paraId="425B845A" w14:textId="77777777" w:rsidR="002F4453" w:rsidRDefault="002F4453" w:rsidP="002F4453">
            <w:pPr>
              <w:jc w:val="center"/>
            </w:pPr>
            <w:r w:rsidRPr="009B6B6C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1262BC0C" w14:textId="77777777" w:rsidTr="00230B05">
        <w:tc>
          <w:tcPr>
            <w:tcW w:w="14601" w:type="dxa"/>
            <w:gridSpan w:val="4"/>
          </w:tcPr>
          <w:p w14:paraId="052C5FC5" w14:textId="77777777" w:rsidR="002F4453" w:rsidRPr="002F4453" w:rsidRDefault="002F4453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/>
              </w:rPr>
              <w:t xml:space="preserve">Январь </w:t>
            </w:r>
          </w:p>
        </w:tc>
      </w:tr>
      <w:tr w:rsidR="002F4453" w14:paraId="6D9C8914" w14:textId="77777777" w:rsidTr="002F4453">
        <w:tc>
          <w:tcPr>
            <w:tcW w:w="694" w:type="dxa"/>
          </w:tcPr>
          <w:p w14:paraId="70D4C3AA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17</w:t>
            </w:r>
          </w:p>
        </w:tc>
        <w:tc>
          <w:tcPr>
            <w:tcW w:w="1716" w:type="dxa"/>
          </w:tcPr>
          <w:p w14:paraId="2D635083" w14:textId="77777777" w:rsidR="002F4453" w:rsidRPr="002F4453" w:rsidRDefault="002F4453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11 января 2024 г. </w:t>
            </w:r>
          </w:p>
        </w:tc>
        <w:tc>
          <w:tcPr>
            <w:tcW w:w="11057" w:type="dxa"/>
          </w:tcPr>
          <w:p w14:paraId="56147FE4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Тема 17. Профориентационное занятие «Россия плодородная: узнаю о достижениях агропромышленного комплекса страны» (агропромышленный комплекс) </w:t>
            </w:r>
          </w:p>
        </w:tc>
        <w:tc>
          <w:tcPr>
            <w:tcW w:w="1134" w:type="dxa"/>
          </w:tcPr>
          <w:p w14:paraId="6B7B208C" w14:textId="77777777" w:rsidR="002F4453" w:rsidRDefault="002F4453" w:rsidP="002F4453">
            <w:pPr>
              <w:jc w:val="center"/>
            </w:pPr>
            <w:r w:rsidRPr="00D54321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7825B0D7" w14:textId="77777777" w:rsidTr="002F4453">
        <w:tc>
          <w:tcPr>
            <w:tcW w:w="694" w:type="dxa"/>
          </w:tcPr>
          <w:p w14:paraId="2943A599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18</w:t>
            </w:r>
          </w:p>
        </w:tc>
        <w:tc>
          <w:tcPr>
            <w:tcW w:w="1716" w:type="dxa"/>
          </w:tcPr>
          <w:p w14:paraId="2334B6A0" w14:textId="77777777" w:rsidR="002F4453" w:rsidRPr="002F4453" w:rsidRDefault="002F4453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18 января 2024 г. </w:t>
            </w:r>
          </w:p>
        </w:tc>
        <w:tc>
          <w:tcPr>
            <w:tcW w:w="11057" w:type="dxa"/>
          </w:tcPr>
          <w:p w14:paraId="384EDC03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1134" w:type="dxa"/>
          </w:tcPr>
          <w:p w14:paraId="445B284B" w14:textId="77777777" w:rsidR="002F4453" w:rsidRDefault="002F4453" w:rsidP="002F4453">
            <w:pPr>
              <w:jc w:val="center"/>
            </w:pPr>
            <w:r w:rsidRPr="00D54321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79F0A566" w14:textId="77777777" w:rsidTr="002F4453">
        <w:tc>
          <w:tcPr>
            <w:tcW w:w="694" w:type="dxa"/>
          </w:tcPr>
          <w:p w14:paraId="58FE2203" w14:textId="77777777" w:rsidR="002D353D" w:rsidRPr="002F4453" w:rsidRDefault="002D353D" w:rsidP="002D3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19</w:t>
            </w:r>
          </w:p>
        </w:tc>
        <w:tc>
          <w:tcPr>
            <w:tcW w:w="1716" w:type="dxa"/>
          </w:tcPr>
          <w:p w14:paraId="286BBB50" w14:textId="77777777" w:rsidR="002D353D" w:rsidRPr="002F4453" w:rsidRDefault="002D353D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25 января 2024 г. </w:t>
            </w:r>
          </w:p>
        </w:tc>
        <w:tc>
          <w:tcPr>
            <w:tcW w:w="11057" w:type="dxa"/>
          </w:tcPr>
          <w:p w14:paraId="47FDA6F5" w14:textId="77777777" w:rsidR="002D353D" w:rsidRPr="002F4453" w:rsidRDefault="002D353D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1134" w:type="dxa"/>
          </w:tcPr>
          <w:p w14:paraId="68FAD600" w14:textId="77777777" w:rsidR="002D353D" w:rsidRPr="002F4453" w:rsidRDefault="002F4453" w:rsidP="002D3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3DACBF5F" w14:textId="77777777" w:rsidTr="00E35580">
        <w:tc>
          <w:tcPr>
            <w:tcW w:w="14601" w:type="dxa"/>
            <w:gridSpan w:val="4"/>
          </w:tcPr>
          <w:p w14:paraId="20062D5F" w14:textId="77777777" w:rsidR="002F4453" w:rsidRPr="00215EEC" w:rsidRDefault="002F4453" w:rsidP="00215EEC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7"/>
                <w:lang w:val="ru-RU"/>
              </w:rPr>
            </w:pPr>
          </w:p>
          <w:p w14:paraId="28075DF8" w14:textId="77777777" w:rsidR="002F4453" w:rsidRPr="002F4453" w:rsidRDefault="002F4453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/>
              </w:rPr>
              <w:lastRenderedPageBreak/>
              <w:t xml:space="preserve">Февраль </w:t>
            </w:r>
          </w:p>
        </w:tc>
      </w:tr>
      <w:tr w:rsidR="002F4453" w14:paraId="25FCC413" w14:textId="77777777" w:rsidTr="002F4453">
        <w:tc>
          <w:tcPr>
            <w:tcW w:w="694" w:type="dxa"/>
          </w:tcPr>
          <w:p w14:paraId="273675E8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lastRenderedPageBreak/>
              <w:t>20</w:t>
            </w:r>
          </w:p>
        </w:tc>
        <w:tc>
          <w:tcPr>
            <w:tcW w:w="1716" w:type="dxa"/>
          </w:tcPr>
          <w:p w14:paraId="6F560950" w14:textId="77777777" w:rsidR="002F4453" w:rsidRPr="002F4453" w:rsidRDefault="002F4453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1 февраля 2024 г. </w:t>
            </w:r>
          </w:p>
        </w:tc>
        <w:tc>
          <w:tcPr>
            <w:tcW w:w="11057" w:type="dxa"/>
          </w:tcPr>
          <w:p w14:paraId="52B03F91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 </w:t>
            </w:r>
          </w:p>
        </w:tc>
        <w:tc>
          <w:tcPr>
            <w:tcW w:w="1134" w:type="dxa"/>
          </w:tcPr>
          <w:p w14:paraId="4E83811B" w14:textId="77777777" w:rsidR="002F4453" w:rsidRDefault="002F4453" w:rsidP="002F4453">
            <w:pPr>
              <w:jc w:val="center"/>
            </w:pPr>
            <w:r w:rsidRPr="00922B07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79BBE7C7" w14:textId="77777777" w:rsidTr="002F4453">
        <w:tc>
          <w:tcPr>
            <w:tcW w:w="694" w:type="dxa"/>
          </w:tcPr>
          <w:p w14:paraId="6CFAC984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21</w:t>
            </w:r>
          </w:p>
        </w:tc>
        <w:tc>
          <w:tcPr>
            <w:tcW w:w="1716" w:type="dxa"/>
          </w:tcPr>
          <w:p w14:paraId="6C11CB21" w14:textId="77777777" w:rsidR="002F4453" w:rsidRPr="002F4453" w:rsidRDefault="002F4453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8 февраля 2024 г. </w:t>
            </w:r>
          </w:p>
        </w:tc>
        <w:tc>
          <w:tcPr>
            <w:tcW w:w="11057" w:type="dxa"/>
          </w:tcPr>
          <w:p w14:paraId="01AAACB3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Тема 21. Профориентационное занятие «Россия добрая: узнаю о профессиях на благо общества» (сфера социального развития, туризма и гостеприимства</w:t>
            </w:r>
          </w:p>
        </w:tc>
        <w:tc>
          <w:tcPr>
            <w:tcW w:w="1134" w:type="dxa"/>
          </w:tcPr>
          <w:p w14:paraId="0BAFFE50" w14:textId="77777777" w:rsidR="002F4453" w:rsidRDefault="002F4453" w:rsidP="002F4453">
            <w:pPr>
              <w:jc w:val="center"/>
            </w:pPr>
            <w:r w:rsidRPr="00922B07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25F13BE3" w14:textId="77777777" w:rsidTr="002F4453">
        <w:tc>
          <w:tcPr>
            <w:tcW w:w="694" w:type="dxa"/>
          </w:tcPr>
          <w:p w14:paraId="38B7AE47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22</w:t>
            </w:r>
          </w:p>
        </w:tc>
        <w:tc>
          <w:tcPr>
            <w:tcW w:w="1716" w:type="dxa"/>
          </w:tcPr>
          <w:p w14:paraId="79A5A132" w14:textId="77777777" w:rsidR="002F4453" w:rsidRPr="002F4453" w:rsidRDefault="002F4453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15 февраля 2024 г. </w:t>
            </w:r>
          </w:p>
        </w:tc>
        <w:tc>
          <w:tcPr>
            <w:tcW w:w="11057" w:type="dxa"/>
          </w:tcPr>
          <w:p w14:paraId="6225FF56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</w:t>
            </w:r>
          </w:p>
        </w:tc>
        <w:tc>
          <w:tcPr>
            <w:tcW w:w="1134" w:type="dxa"/>
          </w:tcPr>
          <w:p w14:paraId="66C16FF7" w14:textId="77777777" w:rsidR="002F4453" w:rsidRDefault="002F4453" w:rsidP="002F4453">
            <w:pPr>
              <w:jc w:val="center"/>
            </w:pPr>
            <w:r w:rsidRPr="00922B07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66DE9B0A" w14:textId="77777777" w:rsidTr="002F4453">
        <w:tc>
          <w:tcPr>
            <w:tcW w:w="694" w:type="dxa"/>
          </w:tcPr>
          <w:p w14:paraId="32932F2F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23</w:t>
            </w:r>
          </w:p>
        </w:tc>
        <w:tc>
          <w:tcPr>
            <w:tcW w:w="1716" w:type="dxa"/>
          </w:tcPr>
          <w:p w14:paraId="5385EEFF" w14:textId="77777777" w:rsidR="002F4453" w:rsidRPr="002F4453" w:rsidRDefault="002F4453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22 февраля 2024 г. </w:t>
            </w:r>
          </w:p>
        </w:tc>
        <w:tc>
          <w:tcPr>
            <w:tcW w:w="11057" w:type="dxa"/>
          </w:tcPr>
          <w:p w14:paraId="542E8D12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Тема 23. Профориентационное занятие «Россия креативная: узнаю творческие профессии» (сфера культуры и искусства) </w:t>
            </w:r>
          </w:p>
        </w:tc>
        <w:tc>
          <w:tcPr>
            <w:tcW w:w="1134" w:type="dxa"/>
          </w:tcPr>
          <w:p w14:paraId="18E6BC9D" w14:textId="77777777" w:rsidR="002F4453" w:rsidRDefault="002F4453" w:rsidP="002F4453">
            <w:pPr>
              <w:jc w:val="center"/>
            </w:pPr>
            <w:r w:rsidRPr="00922B07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31A44CA6" w14:textId="77777777" w:rsidTr="002F4453">
        <w:tc>
          <w:tcPr>
            <w:tcW w:w="694" w:type="dxa"/>
          </w:tcPr>
          <w:p w14:paraId="04EEBDD5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24</w:t>
            </w:r>
          </w:p>
        </w:tc>
        <w:tc>
          <w:tcPr>
            <w:tcW w:w="1716" w:type="dxa"/>
          </w:tcPr>
          <w:p w14:paraId="55F536C5" w14:textId="77777777" w:rsidR="002F4453" w:rsidRPr="002F4453" w:rsidRDefault="002F4453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29 февраля 2024 г. </w:t>
            </w:r>
          </w:p>
        </w:tc>
        <w:tc>
          <w:tcPr>
            <w:tcW w:w="11057" w:type="dxa"/>
          </w:tcPr>
          <w:p w14:paraId="3B430BB8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1134" w:type="dxa"/>
          </w:tcPr>
          <w:p w14:paraId="162557C1" w14:textId="77777777" w:rsidR="002F4453" w:rsidRDefault="002F4453" w:rsidP="002F4453">
            <w:pPr>
              <w:jc w:val="center"/>
            </w:pPr>
            <w:r w:rsidRPr="00922B07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08FAB816" w14:textId="77777777" w:rsidTr="00B85313">
        <w:tc>
          <w:tcPr>
            <w:tcW w:w="14601" w:type="dxa"/>
            <w:gridSpan w:val="4"/>
          </w:tcPr>
          <w:p w14:paraId="071D455D" w14:textId="77777777" w:rsidR="002F4453" w:rsidRPr="002F4453" w:rsidRDefault="002F4453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/>
              </w:rPr>
              <w:t xml:space="preserve">Март </w:t>
            </w:r>
          </w:p>
        </w:tc>
      </w:tr>
      <w:tr w:rsidR="002F4453" w14:paraId="3EBF5F43" w14:textId="77777777" w:rsidTr="002F4453">
        <w:tc>
          <w:tcPr>
            <w:tcW w:w="694" w:type="dxa"/>
          </w:tcPr>
          <w:p w14:paraId="1574D96B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25</w:t>
            </w:r>
          </w:p>
        </w:tc>
        <w:tc>
          <w:tcPr>
            <w:tcW w:w="1716" w:type="dxa"/>
          </w:tcPr>
          <w:p w14:paraId="3EC5A4E7" w14:textId="77777777" w:rsidR="002F4453" w:rsidRPr="002F4453" w:rsidRDefault="002F4453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7 марта 2024 г. </w:t>
            </w:r>
          </w:p>
        </w:tc>
        <w:tc>
          <w:tcPr>
            <w:tcW w:w="11057" w:type="dxa"/>
          </w:tcPr>
          <w:p w14:paraId="3F541340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Тема 25. Профориентационное занятие «Один день в профессии» (часть 1) (учитель, актер, эколог) </w:t>
            </w:r>
          </w:p>
        </w:tc>
        <w:tc>
          <w:tcPr>
            <w:tcW w:w="1134" w:type="dxa"/>
          </w:tcPr>
          <w:p w14:paraId="17735638" w14:textId="77777777" w:rsidR="002F4453" w:rsidRDefault="002F4453" w:rsidP="002F4453">
            <w:pPr>
              <w:jc w:val="center"/>
            </w:pPr>
            <w:r w:rsidRPr="00276C41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40958EA1" w14:textId="77777777" w:rsidTr="002F4453">
        <w:tc>
          <w:tcPr>
            <w:tcW w:w="694" w:type="dxa"/>
          </w:tcPr>
          <w:p w14:paraId="4EB65AAA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26</w:t>
            </w:r>
          </w:p>
        </w:tc>
        <w:tc>
          <w:tcPr>
            <w:tcW w:w="1716" w:type="dxa"/>
          </w:tcPr>
          <w:p w14:paraId="44C116FB" w14:textId="77777777" w:rsidR="002F4453" w:rsidRPr="002F4453" w:rsidRDefault="002F4453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14 марта 2024 г.</w:t>
            </w:r>
          </w:p>
        </w:tc>
        <w:tc>
          <w:tcPr>
            <w:tcW w:w="11057" w:type="dxa"/>
          </w:tcPr>
          <w:p w14:paraId="3E9B7240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Тема 26. Профориентационное занятие «Один день в профессии» (часть 2) (пожарный, ветеринар, повар)</w:t>
            </w:r>
          </w:p>
        </w:tc>
        <w:tc>
          <w:tcPr>
            <w:tcW w:w="1134" w:type="dxa"/>
          </w:tcPr>
          <w:p w14:paraId="6C7ADDA2" w14:textId="77777777" w:rsidR="002F4453" w:rsidRDefault="002F4453" w:rsidP="002F4453">
            <w:pPr>
              <w:jc w:val="center"/>
            </w:pPr>
            <w:r w:rsidRPr="00276C41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1589A2BF" w14:textId="77777777" w:rsidTr="002F4453">
        <w:tc>
          <w:tcPr>
            <w:tcW w:w="694" w:type="dxa"/>
          </w:tcPr>
          <w:p w14:paraId="448D9D37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27</w:t>
            </w:r>
          </w:p>
        </w:tc>
        <w:tc>
          <w:tcPr>
            <w:tcW w:w="1716" w:type="dxa"/>
          </w:tcPr>
          <w:p w14:paraId="07D521F2" w14:textId="77777777" w:rsidR="002F4453" w:rsidRPr="002F4453" w:rsidRDefault="002F4453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21 марта 2024 г. </w:t>
            </w:r>
          </w:p>
        </w:tc>
        <w:tc>
          <w:tcPr>
            <w:tcW w:w="11057" w:type="dxa"/>
          </w:tcPr>
          <w:p w14:paraId="16840806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Тема 27. Профориентационный сериал проекта «Билет в будущее» (часть 1)</w:t>
            </w:r>
          </w:p>
        </w:tc>
        <w:tc>
          <w:tcPr>
            <w:tcW w:w="1134" w:type="dxa"/>
          </w:tcPr>
          <w:p w14:paraId="6234901D" w14:textId="77777777" w:rsidR="002F4453" w:rsidRDefault="002F4453" w:rsidP="002F4453">
            <w:pPr>
              <w:jc w:val="center"/>
            </w:pPr>
            <w:r w:rsidRPr="00276C41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73391AEC" w14:textId="77777777" w:rsidTr="002F4453">
        <w:tc>
          <w:tcPr>
            <w:tcW w:w="694" w:type="dxa"/>
          </w:tcPr>
          <w:p w14:paraId="5C3536AD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28</w:t>
            </w:r>
          </w:p>
        </w:tc>
        <w:tc>
          <w:tcPr>
            <w:tcW w:w="1716" w:type="dxa"/>
          </w:tcPr>
          <w:p w14:paraId="007F7B05" w14:textId="77777777" w:rsidR="002F4453" w:rsidRPr="002F4453" w:rsidRDefault="002F4453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28 марта 2024 г. </w:t>
            </w:r>
          </w:p>
        </w:tc>
        <w:tc>
          <w:tcPr>
            <w:tcW w:w="11057" w:type="dxa"/>
          </w:tcPr>
          <w:p w14:paraId="359F1F12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Тема 28. Профориентационный сериал проекта «Билет в будущее» (часть 2) </w:t>
            </w:r>
          </w:p>
        </w:tc>
        <w:tc>
          <w:tcPr>
            <w:tcW w:w="1134" w:type="dxa"/>
          </w:tcPr>
          <w:p w14:paraId="3477CE7B" w14:textId="77777777" w:rsidR="002F4453" w:rsidRDefault="002F4453" w:rsidP="002F4453">
            <w:pPr>
              <w:jc w:val="center"/>
            </w:pPr>
            <w:r w:rsidRPr="00276C41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2FFC977C" w14:textId="77777777" w:rsidTr="001D766A">
        <w:tc>
          <w:tcPr>
            <w:tcW w:w="14601" w:type="dxa"/>
            <w:gridSpan w:val="4"/>
          </w:tcPr>
          <w:p w14:paraId="70CAD28E" w14:textId="77777777" w:rsidR="002F4453" w:rsidRPr="002F4453" w:rsidRDefault="002F4453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/>
              </w:rPr>
              <w:t xml:space="preserve">Апрель </w:t>
            </w:r>
          </w:p>
        </w:tc>
      </w:tr>
      <w:tr w:rsidR="002F4453" w14:paraId="2B8AD925" w14:textId="77777777" w:rsidTr="002F4453">
        <w:tc>
          <w:tcPr>
            <w:tcW w:w="694" w:type="dxa"/>
          </w:tcPr>
          <w:p w14:paraId="084C3A4E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29</w:t>
            </w:r>
          </w:p>
        </w:tc>
        <w:tc>
          <w:tcPr>
            <w:tcW w:w="1716" w:type="dxa"/>
          </w:tcPr>
          <w:p w14:paraId="6F657609" w14:textId="77777777" w:rsidR="002F4453" w:rsidRPr="002F4453" w:rsidRDefault="002F4453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4 апреля 2024 г. </w:t>
            </w:r>
          </w:p>
        </w:tc>
        <w:tc>
          <w:tcPr>
            <w:tcW w:w="11057" w:type="dxa"/>
          </w:tcPr>
          <w:p w14:paraId="226E1DD9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Тема 29. Профориентационное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1134" w:type="dxa"/>
          </w:tcPr>
          <w:p w14:paraId="757BDAEE" w14:textId="77777777" w:rsidR="002F4453" w:rsidRDefault="002F4453" w:rsidP="002F4453">
            <w:pPr>
              <w:jc w:val="center"/>
            </w:pPr>
            <w:r w:rsidRPr="00A71515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01BCCDCA" w14:textId="77777777" w:rsidTr="002F4453">
        <w:tc>
          <w:tcPr>
            <w:tcW w:w="694" w:type="dxa"/>
          </w:tcPr>
          <w:p w14:paraId="08B91D83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30</w:t>
            </w:r>
          </w:p>
        </w:tc>
        <w:tc>
          <w:tcPr>
            <w:tcW w:w="1716" w:type="dxa"/>
          </w:tcPr>
          <w:p w14:paraId="40ADDF7D" w14:textId="77777777" w:rsidR="002F4453" w:rsidRPr="002F4453" w:rsidRDefault="002F4453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11 апреля 2024 г. </w:t>
            </w:r>
          </w:p>
        </w:tc>
        <w:tc>
          <w:tcPr>
            <w:tcW w:w="11057" w:type="dxa"/>
          </w:tcPr>
          <w:p w14:paraId="6963A163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Тема 30. Профориентационное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1134" w:type="dxa"/>
          </w:tcPr>
          <w:p w14:paraId="2E335125" w14:textId="77777777" w:rsidR="002F4453" w:rsidRDefault="002F4453" w:rsidP="002F4453">
            <w:pPr>
              <w:jc w:val="center"/>
            </w:pPr>
            <w:r w:rsidRPr="00A71515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1F00CFB6" w14:textId="77777777" w:rsidTr="002F4453">
        <w:tc>
          <w:tcPr>
            <w:tcW w:w="694" w:type="dxa"/>
          </w:tcPr>
          <w:p w14:paraId="432F6D96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31</w:t>
            </w:r>
          </w:p>
        </w:tc>
        <w:tc>
          <w:tcPr>
            <w:tcW w:w="1716" w:type="dxa"/>
          </w:tcPr>
          <w:p w14:paraId="0D8BFDF9" w14:textId="77777777" w:rsidR="002F4453" w:rsidRPr="002F4453" w:rsidRDefault="002F4453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18 апреля 2024 г. </w:t>
            </w:r>
          </w:p>
        </w:tc>
        <w:tc>
          <w:tcPr>
            <w:tcW w:w="11057" w:type="dxa"/>
          </w:tcPr>
          <w:p w14:paraId="4E9AE1D8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Тема 31. Профориентационное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1134" w:type="dxa"/>
          </w:tcPr>
          <w:p w14:paraId="26D6F1A3" w14:textId="77777777" w:rsidR="002F4453" w:rsidRDefault="002F4453" w:rsidP="002F4453">
            <w:pPr>
              <w:jc w:val="center"/>
            </w:pPr>
            <w:r w:rsidRPr="00A71515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6379CF48" w14:textId="77777777" w:rsidTr="002F4453">
        <w:tc>
          <w:tcPr>
            <w:tcW w:w="694" w:type="dxa"/>
          </w:tcPr>
          <w:p w14:paraId="7D2D3641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lastRenderedPageBreak/>
              <w:t>32</w:t>
            </w:r>
          </w:p>
        </w:tc>
        <w:tc>
          <w:tcPr>
            <w:tcW w:w="1716" w:type="dxa"/>
          </w:tcPr>
          <w:p w14:paraId="4A876435" w14:textId="77777777" w:rsidR="002F4453" w:rsidRPr="002F4453" w:rsidRDefault="002F4453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25 апреля 2024 г. </w:t>
            </w:r>
          </w:p>
        </w:tc>
        <w:tc>
          <w:tcPr>
            <w:tcW w:w="11057" w:type="dxa"/>
          </w:tcPr>
          <w:p w14:paraId="471C2430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Тема 32. Профориентационное занятие «Пробую профессию в сфере медицины» (моделирующая онлайн-проба на платформе проекта «Билет в будущее») </w:t>
            </w:r>
          </w:p>
        </w:tc>
        <w:tc>
          <w:tcPr>
            <w:tcW w:w="1134" w:type="dxa"/>
          </w:tcPr>
          <w:p w14:paraId="1DA52499" w14:textId="77777777" w:rsidR="002F4453" w:rsidRDefault="002F4453" w:rsidP="002F4453">
            <w:pPr>
              <w:jc w:val="center"/>
            </w:pPr>
            <w:r w:rsidRPr="00A71515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70858E61" w14:textId="77777777" w:rsidTr="004C4D8C">
        <w:tc>
          <w:tcPr>
            <w:tcW w:w="14601" w:type="dxa"/>
            <w:gridSpan w:val="4"/>
          </w:tcPr>
          <w:p w14:paraId="5311E4DB" w14:textId="77777777" w:rsidR="002F4453" w:rsidRPr="002F4453" w:rsidRDefault="002F4453" w:rsidP="00B42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/>
              </w:rPr>
              <w:t xml:space="preserve">Май </w:t>
            </w:r>
          </w:p>
        </w:tc>
      </w:tr>
      <w:tr w:rsidR="002F4453" w14:paraId="265873DF" w14:textId="77777777" w:rsidTr="002F4453">
        <w:tc>
          <w:tcPr>
            <w:tcW w:w="694" w:type="dxa"/>
          </w:tcPr>
          <w:p w14:paraId="4EB423DC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33</w:t>
            </w:r>
          </w:p>
        </w:tc>
        <w:tc>
          <w:tcPr>
            <w:tcW w:w="1716" w:type="dxa"/>
          </w:tcPr>
          <w:p w14:paraId="6FD09C3D" w14:textId="77777777" w:rsidR="002F4453" w:rsidRPr="002F4453" w:rsidRDefault="002F4453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2 мая 2024 г</w:t>
            </w:r>
          </w:p>
        </w:tc>
        <w:tc>
          <w:tcPr>
            <w:tcW w:w="11057" w:type="dxa"/>
          </w:tcPr>
          <w:p w14:paraId="3106D0E3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Тема 33. Профориентационное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1134" w:type="dxa"/>
          </w:tcPr>
          <w:p w14:paraId="6D8870B3" w14:textId="77777777" w:rsidR="002F4453" w:rsidRDefault="002F4453" w:rsidP="002F4453">
            <w:pPr>
              <w:jc w:val="center"/>
            </w:pPr>
            <w:r w:rsidRPr="00030422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2F4453" w14:paraId="1E24E18C" w14:textId="77777777" w:rsidTr="002F4453">
        <w:tc>
          <w:tcPr>
            <w:tcW w:w="694" w:type="dxa"/>
          </w:tcPr>
          <w:p w14:paraId="2A61FAC5" w14:textId="77777777" w:rsidR="002F4453" w:rsidRPr="002F4453" w:rsidRDefault="002F4453" w:rsidP="002F4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F4453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34</w:t>
            </w:r>
          </w:p>
        </w:tc>
        <w:tc>
          <w:tcPr>
            <w:tcW w:w="1716" w:type="dxa"/>
          </w:tcPr>
          <w:p w14:paraId="0BDE195B" w14:textId="77777777" w:rsidR="002F4453" w:rsidRPr="002F4453" w:rsidRDefault="002F4453" w:rsidP="002F445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>16 мая 2024г</w:t>
            </w:r>
          </w:p>
        </w:tc>
        <w:tc>
          <w:tcPr>
            <w:tcW w:w="11057" w:type="dxa"/>
          </w:tcPr>
          <w:p w14:paraId="627F7DF7" w14:textId="77777777" w:rsidR="002F4453" w:rsidRPr="002F4453" w:rsidRDefault="002F4453" w:rsidP="00215EE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4453">
              <w:rPr>
                <w:rFonts w:ascii="Times New Roman" w:hAnsi="Times New Roman" w:cs="Times New Roman"/>
                <w:sz w:val="27"/>
                <w:szCs w:val="27"/>
              </w:rPr>
              <w:t xml:space="preserve">Тема 34. Профориентационное занятие «Моё будущее — моя страна» </w:t>
            </w:r>
          </w:p>
        </w:tc>
        <w:tc>
          <w:tcPr>
            <w:tcW w:w="1134" w:type="dxa"/>
          </w:tcPr>
          <w:p w14:paraId="501058A0" w14:textId="77777777" w:rsidR="002F4453" w:rsidRDefault="002F4453" w:rsidP="002F4453">
            <w:pPr>
              <w:jc w:val="center"/>
            </w:pPr>
            <w:r w:rsidRPr="00030422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</w:tbl>
    <w:p w14:paraId="07ED6F29" w14:textId="77777777" w:rsidR="00B427B2" w:rsidRPr="00B427B2" w:rsidRDefault="00B427B2" w:rsidP="00B427B2">
      <w:pPr>
        <w:spacing w:line="240" w:lineRule="auto"/>
        <w:ind w:firstLine="703"/>
        <w:jc w:val="center"/>
        <w:rPr>
          <w:rFonts w:ascii="Times New Roman" w:eastAsia="Times New Roman" w:hAnsi="Times New Roman" w:cs="Times New Roman"/>
          <w:sz w:val="36"/>
          <w:szCs w:val="28"/>
          <w:lang w:val="ru-RU"/>
        </w:rPr>
        <w:sectPr w:rsidR="00B427B2" w:rsidRPr="00B427B2" w:rsidSect="00B427B2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14:paraId="3ACE2D52" w14:textId="77777777" w:rsidR="00215EEC" w:rsidRPr="00215EEC" w:rsidRDefault="00215EEC" w:rsidP="00215EEC">
      <w:pPr>
        <w:spacing w:line="240" w:lineRule="auto"/>
        <w:ind w:right="-102"/>
        <w:contextualSpacing/>
        <w:jc w:val="center"/>
        <w:rPr>
          <w:rFonts w:ascii="Times New Roman" w:hAnsi="Times New Roman"/>
          <w:b/>
          <w:sz w:val="28"/>
        </w:rPr>
      </w:pPr>
      <w:r w:rsidRPr="00215EEC">
        <w:rPr>
          <w:rFonts w:ascii="Times New Roman" w:hAnsi="Times New Roman"/>
          <w:b/>
          <w:sz w:val="28"/>
        </w:rPr>
        <w:lastRenderedPageBreak/>
        <w:t>Заключительная часть</w:t>
      </w:r>
    </w:p>
    <w:p w14:paraId="12AD69D3" w14:textId="77777777" w:rsidR="00215EEC" w:rsidRPr="00215EEC" w:rsidRDefault="00215EEC" w:rsidP="00215EEC">
      <w:pPr>
        <w:spacing w:line="240" w:lineRule="auto"/>
        <w:ind w:right="-102" w:firstLine="709"/>
        <w:contextualSpacing/>
        <w:jc w:val="both"/>
        <w:rPr>
          <w:rFonts w:ascii="Times New Roman" w:hAnsi="Times New Roman"/>
          <w:sz w:val="28"/>
        </w:rPr>
      </w:pPr>
      <w:r w:rsidRPr="00215EEC">
        <w:rPr>
          <w:rFonts w:ascii="Times New Roman" w:hAnsi="Times New Roman"/>
          <w:sz w:val="28"/>
        </w:rPr>
        <w:t xml:space="preserve"> Современный этап развития общества характеризуется высоким динамизмом, качественными сдвигами во всех областях жизни. Социальный прогресс, возрастание роли науки и техники, рост культуры требует усиления творческой активности личности, организованности, дисциплины, повышения требовательности к себе и своей деятельности. Ориентация в окружающем мире, способность применить свои способности с учетом своих интересов и нужд общества является главным фактором успешности человека, его самореализации и успешности жизни.</w:t>
      </w:r>
    </w:p>
    <w:p w14:paraId="21C17EA0" w14:textId="77777777" w:rsidR="00215EEC" w:rsidRPr="00215EEC" w:rsidRDefault="00215EEC" w:rsidP="00215EEC">
      <w:pPr>
        <w:spacing w:line="240" w:lineRule="auto"/>
        <w:ind w:right="-102" w:firstLine="709"/>
        <w:contextualSpacing/>
        <w:jc w:val="both"/>
        <w:rPr>
          <w:rFonts w:ascii="Times New Roman" w:hAnsi="Times New Roman"/>
          <w:sz w:val="28"/>
        </w:rPr>
      </w:pPr>
      <w:r w:rsidRPr="00215EEC">
        <w:rPr>
          <w:rFonts w:ascii="Times New Roman" w:hAnsi="Times New Roman"/>
          <w:sz w:val="28"/>
        </w:rPr>
        <w:t xml:space="preserve">    Все это возможно, если помочь ребенку определить для себя ценностные ориентиры, научить выделять цели и способы их достижений, развивать внутренний контроль, саморегулирование деятельности и поведения.</w:t>
      </w:r>
    </w:p>
    <w:p w14:paraId="172371BB" w14:textId="77777777" w:rsidR="00215EEC" w:rsidRPr="00215EEC" w:rsidRDefault="00215EEC" w:rsidP="00215EEC">
      <w:pPr>
        <w:spacing w:line="240" w:lineRule="auto"/>
        <w:ind w:right="-102" w:firstLine="709"/>
        <w:contextualSpacing/>
        <w:jc w:val="both"/>
        <w:rPr>
          <w:rFonts w:ascii="Times New Roman" w:hAnsi="Times New Roman"/>
          <w:sz w:val="28"/>
        </w:rPr>
      </w:pPr>
      <w:r w:rsidRPr="00215EEC">
        <w:rPr>
          <w:rFonts w:ascii="Times New Roman" w:hAnsi="Times New Roman"/>
          <w:sz w:val="28"/>
        </w:rPr>
        <w:t xml:space="preserve">    Именно стремление к самореализации является мотивом успешного человека. Человек получает большое моральное удовлетворение от своего движения вперед и развития.</w:t>
      </w:r>
    </w:p>
    <w:p w14:paraId="45CECFDA" w14:textId="77777777" w:rsidR="00215EEC" w:rsidRPr="00215EEC" w:rsidRDefault="00215EEC" w:rsidP="00215EEC">
      <w:pPr>
        <w:spacing w:line="240" w:lineRule="auto"/>
        <w:ind w:right="-102" w:firstLine="709"/>
        <w:contextualSpacing/>
        <w:jc w:val="both"/>
        <w:rPr>
          <w:rFonts w:ascii="Times New Roman" w:hAnsi="Times New Roman"/>
          <w:sz w:val="28"/>
        </w:rPr>
      </w:pPr>
      <w:r w:rsidRPr="00215EEC">
        <w:rPr>
          <w:rFonts w:ascii="Times New Roman" w:hAnsi="Times New Roman"/>
          <w:sz w:val="28"/>
        </w:rPr>
        <w:t>Педагоги, работающие с подрастающими поколениями, должны осуществлять функцию личностной ориентации: ответить учащимся на наиболее острые, сложные вопросы нашей общественной жизни, помочь обучающимся продемонстрировать в социуме свои способности, знания, умения и навыки.</w:t>
      </w:r>
    </w:p>
    <w:p w14:paraId="2A08AB86" w14:textId="77777777" w:rsidR="00215EEC" w:rsidRPr="00215EEC" w:rsidRDefault="00215EEC" w:rsidP="00215EEC">
      <w:pPr>
        <w:spacing w:line="240" w:lineRule="auto"/>
        <w:ind w:right="-102" w:firstLine="709"/>
        <w:contextualSpacing/>
        <w:jc w:val="both"/>
        <w:rPr>
          <w:rFonts w:ascii="Times New Roman" w:hAnsi="Times New Roman"/>
          <w:sz w:val="28"/>
        </w:rPr>
      </w:pPr>
      <w:r w:rsidRPr="00215EEC">
        <w:rPr>
          <w:rFonts w:ascii="Times New Roman" w:hAnsi="Times New Roman"/>
          <w:sz w:val="28"/>
        </w:rPr>
        <w:t>С этой целью и разработана программа по профориентации, предоставляющая подросткам возможность не только приобрести опыт освоения посильных элементов профессиональной деятельности, но и осознать свои возможности, интересы, предпочтения.</w:t>
      </w:r>
    </w:p>
    <w:p w14:paraId="29A8F88A" w14:textId="77777777" w:rsidR="00215EEC" w:rsidRPr="00215EEC" w:rsidRDefault="00215EEC" w:rsidP="00215EEC">
      <w:pPr>
        <w:spacing w:line="240" w:lineRule="auto"/>
        <w:ind w:right="-102"/>
        <w:contextualSpacing/>
        <w:jc w:val="both"/>
        <w:rPr>
          <w:rFonts w:ascii="Times New Roman" w:hAnsi="Times New Roman"/>
          <w:sz w:val="28"/>
        </w:rPr>
      </w:pPr>
      <w:r w:rsidRPr="00215EEC">
        <w:rPr>
          <w:rFonts w:ascii="Times New Roman" w:hAnsi="Times New Roman"/>
          <w:sz w:val="28"/>
        </w:rPr>
        <w:t>Итогом программы должны стать следующие результаты:</w:t>
      </w:r>
    </w:p>
    <w:p w14:paraId="52539D33" w14:textId="77777777" w:rsidR="00215EEC" w:rsidRPr="00215EEC" w:rsidRDefault="00215EEC" w:rsidP="00215EEC">
      <w:pPr>
        <w:numPr>
          <w:ilvl w:val="0"/>
          <w:numId w:val="17"/>
        </w:numPr>
        <w:spacing w:line="240" w:lineRule="auto"/>
        <w:ind w:left="0" w:right="-102" w:firstLine="0"/>
        <w:contextualSpacing/>
        <w:jc w:val="both"/>
        <w:rPr>
          <w:rFonts w:ascii="Times New Roman" w:hAnsi="Times New Roman"/>
          <w:sz w:val="28"/>
        </w:rPr>
      </w:pPr>
      <w:r w:rsidRPr="00215EEC">
        <w:rPr>
          <w:rFonts w:ascii="Times New Roman" w:hAnsi="Times New Roman"/>
          <w:sz w:val="28"/>
        </w:rPr>
        <w:t>положительное отношение к труду;</w:t>
      </w:r>
    </w:p>
    <w:p w14:paraId="6CC289E9" w14:textId="77777777" w:rsidR="00215EEC" w:rsidRPr="00215EEC" w:rsidRDefault="00215EEC" w:rsidP="00215EEC">
      <w:pPr>
        <w:numPr>
          <w:ilvl w:val="0"/>
          <w:numId w:val="17"/>
        </w:numPr>
        <w:spacing w:line="240" w:lineRule="auto"/>
        <w:ind w:left="0" w:right="-102" w:firstLine="0"/>
        <w:contextualSpacing/>
        <w:jc w:val="both"/>
        <w:rPr>
          <w:rFonts w:ascii="Times New Roman" w:hAnsi="Times New Roman"/>
          <w:sz w:val="28"/>
        </w:rPr>
      </w:pPr>
      <w:r w:rsidRPr="00215EEC">
        <w:rPr>
          <w:rFonts w:ascii="Times New Roman" w:hAnsi="Times New Roman"/>
          <w:sz w:val="28"/>
        </w:rPr>
        <w:t>умение разбираться в содержании профессиональной деятельности;</w:t>
      </w:r>
    </w:p>
    <w:p w14:paraId="7E31AE6B" w14:textId="77777777" w:rsidR="00215EEC" w:rsidRPr="00215EEC" w:rsidRDefault="00215EEC" w:rsidP="00215EEC">
      <w:pPr>
        <w:numPr>
          <w:ilvl w:val="0"/>
          <w:numId w:val="17"/>
        </w:numPr>
        <w:spacing w:line="240" w:lineRule="auto"/>
        <w:ind w:left="0" w:right="-102" w:firstLine="0"/>
        <w:contextualSpacing/>
        <w:jc w:val="both"/>
        <w:rPr>
          <w:rFonts w:ascii="Times New Roman" w:hAnsi="Times New Roman"/>
          <w:sz w:val="28"/>
        </w:rPr>
      </w:pPr>
      <w:r w:rsidRPr="00215EEC">
        <w:rPr>
          <w:rFonts w:ascii="Times New Roman" w:hAnsi="Times New Roman"/>
          <w:sz w:val="28"/>
        </w:rPr>
        <w:t>умение соотносить требования, предъявляемые профессией, с индивидуальными качествами;</w:t>
      </w:r>
    </w:p>
    <w:p w14:paraId="52FD4BF6" w14:textId="77777777" w:rsidR="00215EEC" w:rsidRPr="00215EEC" w:rsidRDefault="00215EEC" w:rsidP="00215EEC">
      <w:pPr>
        <w:numPr>
          <w:ilvl w:val="0"/>
          <w:numId w:val="17"/>
        </w:numPr>
        <w:spacing w:line="240" w:lineRule="auto"/>
        <w:ind w:left="0" w:right="-102" w:firstLine="0"/>
        <w:contextualSpacing/>
        <w:jc w:val="both"/>
        <w:rPr>
          <w:rFonts w:ascii="Times New Roman" w:hAnsi="Times New Roman"/>
          <w:sz w:val="28"/>
        </w:rPr>
      </w:pPr>
      <w:r w:rsidRPr="00215EEC">
        <w:rPr>
          <w:rFonts w:ascii="Times New Roman" w:hAnsi="Times New Roman"/>
          <w:sz w:val="28"/>
        </w:rPr>
        <w:t>умение анализировать свои возможности и способности (сформировать потребность в осознании и оценке качеств и возможностей своей личности);</w:t>
      </w:r>
    </w:p>
    <w:p w14:paraId="5A57F767" w14:textId="77777777" w:rsidR="00215EEC" w:rsidRPr="00215EEC" w:rsidRDefault="00215EEC" w:rsidP="00215EEC">
      <w:pPr>
        <w:pStyle w:val="a3"/>
        <w:numPr>
          <w:ilvl w:val="0"/>
          <w:numId w:val="17"/>
        </w:numPr>
        <w:spacing w:line="240" w:lineRule="auto"/>
        <w:ind w:left="0" w:right="-102" w:firstLine="0"/>
        <w:jc w:val="both"/>
        <w:rPr>
          <w:rFonts w:ascii="Times New Roman" w:hAnsi="Times New Roman"/>
          <w:sz w:val="28"/>
        </w:rPr>
      </w:pPr>
      <w:r w:rsidRPr="00215EEC">
        <w:rPr>
          <w:rFonts w:ascii="Times New Roman" w:hAnsi="Times New Roman"/>
          <w:sz w:val="28"/>
        </w:rPr>
        <w:t>оказание психологической помощи учащимся в осознанном выборе будущей профессии;</w:t>
      </w:r>
    </w:p>
    <w:p w14:paraId="7BBB1EDA" w14:textId="77777777" w:rsidR="00215EEC" w:rsidRPr="00215EEC" w:rsidRDefault="00215EEC" w:rsidP="00215EEC">
      <w:pPr>
        <w:pStyle w:val="a3"/>
        <w:numPr>
          <w:ilvl w:val="0"/>
          <w:numId w:val="17"/>
        </w:numPr>
        <w:spacing w:line="240" w:lineRule="auto"/>
        <w:ind w:left="0" w:right="-102" w:firstLine="0"/>
        <w:jc w:val="both"/>
        <w:rPr>
          <w:rFonts w:ascii="Times New Roman" w:hAnsi="Times New Roman"/>
          <w:sz w:val="28"/>
        </w:rPr>
      </w:pPr>
      <w:r w:rsidRPr="00215EEC">
        <w:rPr>
          <w:rFonts w:ascii="Times New Roman" w:hAnsi="Times New Roman"/>
          <w:sz w:val="28"/>
        </w:rPr>
        <w:t>обучение подростков основным принципам построения профессиональной карьеры и навыкам поведения на рынке труда;</w:t>
      </w:r>
    </w:p>
    <w:p w14:paraId="549B9BBD" w14:textId="77777777" w:rsidR="00215EEC" w:rsidRPr="00215EEC" w:rsidRDefault="00215EEC" w:rsidP="00215EEC">
      <w:pPr>
        <w:pStyle w:val="a3"/>
        <w:numPr>
          <w:ilvl w:val="0"/>
          <w:numId w:val="17"/>
        </w:numPr>
        <w:spacing w:line="240" w:lineRule="auto"/>
        <w:ind w:left="0" w:right="-102" w:firstLine="0"/>
        <w:jc w:val="both"/>
        <w:rPr>
          <w:rFonts w:ascii="Times New Roman" w:hAnsi="Times New Roman"/>
          <w:sz w:val="28"/>
        </w:rPr>
      </w:pPr>
      <w:r w:rsidRPr="00215EEC">
        <w:rPr>
          <w:rFonts w:ascii="Times New Roman" w:hAnsi="Times New Roman"/>
          <w:sz w:val="28"/>
        </w:rPr>
        <w:t>активация учащихся на реализацию собственных замыслов в реальных социальных условиях.</w:t>
      </w:r>
    </w:p>
    <w:p w14:paraId="70B275F4" w14:textId="77777777" w:rsidR="00215EEC" w:rsidRPr="00215EEC" w:rsidRDefault="00215EEC" w:rsidP="00215EEC">
      <w:pPr>
        <w:pStyle w:val="a3"/>
        <w:spacing w:line="240" w:lineRule="auto"/>
        <w:ind w:left="0" w:right="-102"/>
        <w:jc w:val="both"/>
        <w:rPr>
          <w:rFonts w:ascii="Times New Roman" w:hAnsi="Times New Roman"/>
          <w:sz w:val="28"/>
        </w:rPr>
      </w:pPr>
      <w:r w:rsidRPr="00215EEC">
        <w:rPr>
          <w:rFonts w:ascii="Times New Roman" w:hAnsi="Times New Roman"/>
          <w:sz w:val="28"/>
        </w:rPr>
        <w:t>В ходе обучения учащиеся овладевают умениями, разнообразными способами деятельности, приобретают опыт:</w:t>
      </w:r>
    </w:p>
    <w:p w14:paraId="0963F8BF" w14:textId="77777777" w:rsidR="00215EEC" w:rsidRPr="00215EEC" w:rsidRDefault="00215EEC" w:rsidP="00215EEC">
      <w:pPr>
        <w:pStyle w:val="a8"/>
        <w:numPr>
          <w:ilvl w:val="0"/>
          <w:numId w:val="17"/>
        </w:numPr>
        <w:spacing w:before="100" w:after="100"/>
        <w:ind w:left="0" w:right="-102" w:firstLine="0"/>
        <w:contextualSpacing/>
        <w:jc w:val="both"/>
        <w:rPr>
          <w:sz w:val="28"/>
        </w:rPr>
      </w:pPr>
      <w:r w:rsidRPr="00215EEC">
        <w:rPr>
          <w:sz w:val="28"/>
        </w:rPr>
        <w:t>– планирования и осуществления разнообразной практической деятельности: выполнение рефератов, рисунков, номеров самодеятельности, посещение рабочих мест и др.;</w:t>
      </w:r>
    </w:p>
    <w:p w14:paraId="5B4A6877" w14:textId="77777777" w:rsidR="00215EEC" w:rsidRPr="00215EEC" w:rsidRDefault="00215EEC" w:rsidP="00215EEC">
      <w:pPr>
        <w:pStyle w:val="a8"/>
        <w:numPr>
          <w:ilvl w:val="0"/>
          <w:numId w:val="17"/>
        </w:numPr>
        <w:spacing w:after="0"/>
        <w:ind w:left="0" w:right="-102" w:firstLine="0"/>
        <w:contextualSpacing/>
        <w:jc w:val="both"/>
        <w:rPr>
          <w:sz w:val="28"/>
        </w:rPr>
      </w:pPr>
      <w:r w:rsidRPr="00215EEC">
        <w:rPr>
          <w:sz w:val="28"/>
        </w:rPr>
        <w:lastRenderedPageBreak/>
        <w:t>– решения разнообразных задач, требующих поиска пути и способов решения;</w:t>
      </w:r>
    </w:p>
    <w:p w14:paraId="50967618" w14:textId="77777777" w:rsidR="00215EEC" w:rsidRPr="00215EEC" w:rsidRDefault="00215EEC" w:rsidP="00215EEC">
      <w:pPr>
        <w:pStyle w:val="a8"/>
        <w:numPr>
          <w:ilvl w:val="0"/>
          <w:numId w:val="17"/>
        </w:numPr>
        <w:spacing w:after="0"/>
        <w:ind w:left="0" w:right="-102" w:firstLine="0"/>
        <w:contextualSpacing/>
        <w:jc w:val="both"/>
        <w:rPr>
          <w:sz w:val="28"/>
        </w:rPr>
      </w:pPr>
      <w:r w:rsidRPr="00215EEC">
        <w:rPr>
          <w:sz w:val="28"/>
        </w:rPr>
        <w:t>– осуществления различных типов проектов: исследовательских, творческих, практико-ориентированных, информационных;</w:t>
      </w:r>
    </w:p>
    <w:p w14:paraId="373D60E5" w14:textId="77777777" w:rsidR="00215EEC" w:rsidRPr="00215EEC" w:rsidRDefault="00215EEC" w:rsidP="00215EEC">
      <w:pPr>
        <w:pStyle w:val="a8"/>
        <w:numPr>
          <w:ilvl w:val="0"/>
          <w:numId w:val="17"/>
        </w:numPr>
        <w:spacing w:after="0"/>
        <w:ind w:left="0" w:right="-102" w:firstLine="0"/>
        <w:contextualSpacing/>
        <w:jc w:val="both"/>
        <w:rPr>
          <w:sz w:val="28"/>
        </w:rPr>
      </w:pPr>
      <w:r w:rsidRPr="00215EEC">
        <w:rPr>
          <w:sz w:val="28"/>
        </w:rPr>
        <w:t>– эстетического оценивания явлений окружающего мира, произведений и предметов искусства, выполненных мастерами своего дела и высказывания суждений о них;</w:t>
      </w:r>
    </w:p>
    <w:p w14:paraId="48BAF36E" w14:textId="77777777" w:rsidR="00215EEC" w:rsidRPr="00215EEC" w:rsidRDefault="00215EEC" w:rsidP="00215EEC">
      <w:pPr>
        <w:pStyle w:val="a8"/>
        <w:numPr>
          <w:ilvl w:val="0"/>
          <w:numId w:val="17"/>
        </w:numPr>
        <w:spacing w:after="0"/>
        <w:ind w:left="0" w:right="-102" w:firstLine="0"/>
        <w:contextualSpacing/>
        <w:jc w:val="both"/>
        <w:rPr>
          <w:sz w:val="28"/>
        </w:rPr>
      </w:pPr>
      <w:r w:rsidRPr="00215EEC">
        <w:rPr>
          <w:sz w:val="28"/>
        </w:rPr>
        <w:t>– поиска, систематизации и классификации информации, использования разнообразных информационных источников, включая справочную литературу, современные информационные технологии.</w:t>
      </w:r>
    </w:p>
    <w:p w14:paraId="47198C51" w14:textId="77777777" w:rsidR="00215EEC" w:rsidRPr="00215EEC" w:rsidRDefault="00215EEC" w:rsidP="00215EEC">
      <w:pPr>
        <w:pStyle w:val="a3"/>
        <w:spacing w:line="240" w:lineRule="auto"/>
        <w:ind w:left="0" w:right="-102" w:firstLine="708"/>
        <w:jc w:val="both"/>
        <w:rPr>
          <w:rFonts w:ascii="Times New Roman" w:hAnsi="Times New Roman"/>
          <w:sz w:val="28"/>
        </w:rPr>
      </w:pPr>
      <w:r w:rsidRPr="00215EEC">
        <w:rPr>
          <w:rFonts w:ascii="Times New Roman" w:hAnsi="Times New Roman"/>
          <w:sz w:val="28"/>
        </w:rPr>
        <w:t>Результатом программы должно стать культивирование права обучающегося на построение и реализацию своей жизни, а также профессиональной карьеры.</w:t>
      </w:r>
    </w:p>
    <w:p w14:paraId="3A28D299" w14:textId="77777777" w:rsidR="00EA5EEC" w:rsidRPr="00215EEC" w:rsidRDefault="00EA5EEC" w:rsidP="007A2310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2402E2" w14:textId="77777777" w:rsidR="00EA5EEC" w:rsidRDefault="00EA5EEC" w:rsidP="007A2310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F8F86FF" w14:textId="77777777" w:rsidR="007A2310" w:rsidRPr="007A2310" w:rsidRDefault="007A2310" w:rsidP="006C0B77">
      <w:pPr>
        <w:ind w:firstLine="709"/>
        <w:jc w:val="both"/>
        <w:rPr>
          <w:lang w:val="ru-RU"/>
        </w:rPr>
      </w:pPr>
    </w:p>
    <w:sectPr w:rsidR="007A2310" w:rsidRPr="007A2310" w:rsidSect="007A23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5636" w14:textId="77777777" w:rsidR="009D2BDB" w:rsidRDefault="009D2BDB" w:rsidP="009D2BDB">
      <w:pPr>
        <w:spacing w:line="240" w:lineRule="auto"/>
      </w:pPr>
      <w:r>
        <w:separator/>
      </w:r>
    </w:p>
  </w:endnote>
  <w:endnote w:type="continuationSeparator" w:id="0">
    <w:p w14:paraId="36ADAE29" w14:textId="77777777" w:rsidR="009D2BDB" w:rsidRDefault="009D2BDB" w:rsidP="009D2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486580"/>
      <w:docPartObj>
        <w:docPartGallery w:val="Page Numbers (Bottom of Page)"/>
        <w:docPartUnique/>
      </w:docPartObj>
    </w:sdtPr>
    <w:sdtContent>
      <w:p w14:paraId="0AEF2047" w14:textId="67702CDC" w:rsidR="00FB7C42" w:rsidRDefault="00FB7C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8D6CC79" w14:textId="77777777" w:rsidR="00FB7C42" w:rsidRDefault="00FB7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743D" w14:textId="77777777" w:rsidR="009D2BDB" w:rsidRDefault="009D2BDB" w:rsidP="009D2BDB">
      <w:pPr>
        <w:spacing w:line="240" w:lineRule="auto"/>
      </w:pPr>
      <w:r>
        <w:separator/>
      </w:r>
    </w:p>
  </w:footnote>
  <w:footnote w:type="continuationSeparator" w:id="0">
    <w:p w14:paraId="36CA7D36" w14:textId="77777777" w:rsidR="009D2BDB" w:rsidRDefault="009D2BDB" w:rsidP="009D2B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88D"/>
    <w:multiLevelType w:val="multilevel"/>
    <w:tmpl w:val="7B108A80"/>
    <w:lvl w:ilvl="0">
      <w:numFmt w:val="bullet"/>
      <w:lvlText w:val="-"/>
      <w:lvlJc w:val="left"/>
      <w:pPr>
        <w:ind w:left="109" w:hanging="17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811" w:hanging="170"/>
      </w:pPr>
    </w:lvl>
    <w:lvl w:ilvl="2">
      <w:numFmt w:val="bullet"/>
      <w:lvlText w:val="•"/>
      <w:lvlJc w:val="left"/>
      <w:pPr>
        <w:ind w:left="1522" w:hanging="170"/>
      </w:pPr>
    </w:lvl>
    <w:lvl w:ilvl="3">
      <w:numFmt w:val="bullet"/>
      <w:lvlText w:val="•"/>
      <w:lvlJc w:val="left"/>
      <w:pPr>
        <w:ind w:left="2234" w:hanging="170"/>
      </w:pPr>
    </w:lvl>
    <w:lvl w:ilvl="4">
      <w:numFmt w:val="bullet"/>
      <w:lvlText w:val="•"/>
      <w:lvlJc w:val="left"/>
      <w:pPr>
        <w:ind w:left="2945" w:hanging="170"/>
      </w:pPr>
    </w:lvl>
    <w:lvl w:ilvl="5">
      <w:numFmt w:val="bullet"/>
      <w:lvlText w:val="•"/>
      <w:lvlJc w:val="left"/>
      <w:pPr>
        <w:ind w:left="3657" w:hanging="170"/>
      </w:pPr>
    </w:lvl>
    <w:lvl w:ilvl="6">
      <w:numFmt w:val="bullet"/>
      <w:lvlText w:val="•"/>
      <w:lvlJc w:val="left"/>
      <w:pPr>
        <w:ind w:left="4368" w:hanging="170"/>
      </w:pPr>
    </w:lvl>
    <w:lvl w:ilvl="7">
      <w:numFmt w:val="bullet"/>
      <w:lvlText w:val="•"/>
      <w:lvlJc w:val="left"/>
      <w:pPr>
        <w:ind w:left="5079" w:hanging="170"/>
      </w:pPr>
    </w:lvl>
    <w:lvl w:ilvl="8">
      <w:numFmt w:val="bullet"/>
      <w:lvlText w:val="•"/>
      <w:lvlJc w:val="left"/>
      <w:pPr>
        <w:ind w:left="5791" w:hanging="170"/>
      </w:pPr>
    </w:lvl>
  </w:abstractNum>
  <w:abstractNum w:abstractNumId="1" w15:restartNumberingAfterBreak="0">
    <w:nsid w:val="10B53356"/>
    <w:multiLevelType w:val="hybridMultilevel"/>
    <w:tmpl w:val="71BCB690"/>
    <w:lvl w:ilvl="0" w:tplc="F3BC1010">
      <w:start w:val="1"/>
      <w:numFmt w:val="decimal"/>
      <w:lvlText w:val="%1."/>
      <w:lvlJc w:val="left"/>
      <w:pPr>
        <w:ind w:left="504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001EAA"/>
    <w:multiLevelType w:val="multilevel"/>
    <w:tmpl w:val="13C4A63E"/>
    <w:lvl w:ilvl="0">
      <w:numFmt w:val="bullet"/>
      <w:lvlText w:val="-"/>
      <w:lvlJc w:val="left"/>
      <w:pPr>
        <w:ind w:left="142" w:hanging="14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847" w:hanging="140"/>
      </w:pPr>
    </w:lvl>
    <w:lvl w:ilvl="2">
      <w:numFmt w:val="bullet"/>
      <w:lvlText w:val="•"/>
      <w:lvlJc w:val="left"/>
      <w:pPr>
        <w:ind w:left="1554" w:hanging="140"/>
      </w:pPr>
    </w:lvl>
    <w:lvl w:ilvl="3">
      <w:numFmt w:val="bullet"/>
      <w:lvlText w:val="•"/>
      <w:lvlJc w:val="left"/>
      <w:pPr>
        <w:ind w:left="2262" w:hanging="140"/>
      </w:pPr>
    </w:lvl>
    <w:lvl w:ilvl="4">
      <w:numFmt w:val="bullet"/>
      <w:lvlText w:val="•"/>
      <w:lvlJc w:val="left"/>
      <w:pPr>
        <w:ind w:left="2969" w:hanging="140"/>
      </w:pPr>
    </w:lvl>
    <w:lvl w:ilvl="5">
      <w:numFmt w:val="bullet"/>
      <w:lvlText w:val="•"/>
      <w:lvlJc w:val="left"/>
      <w:pPr>
        <w:ind w:left="3677" w:hanging="140"/>
      </w:pPr>
    </w:lvl>
    <w:lvl w:ilvl="6">
      <w:numFmt w:val="bullet"/>
      <w:lvlText w:val="•"/>
      <w:lvlJc w:val="left"/>
      <w:pPr>
        <w:ind w:left="4384" w:hanging="140"/>
      </w:pPr>
    </w:lvl>
    <w:lvl w:ilvl="7">
      <w:numFmt w:val="bullet"/>
      <w:lvlText w:val="•"/>
      <w:lvlJc w:val="left"/>
      <w:pPr>
        <w:ind w:left="5091" w:hanging="140"/>
      </w:pPr>
    </w:lvl>
    <w:lvl w:ilvl="8">
      <w:numFmt w:val="bullet"/>
      <w:lvlText w:val="•"/>
      <w:lvlJc w:val="left"/>
      <w:pPr>
        <w:ind w:left="5799" w:hanging="140"/>
      </w:pPr>
    </w:lvl>
  </w:abstractNum>
  <w:abstractNum w:abstractNumId="4" w15:restartNumberingAfterBreak="0">
    <w:nsid w:val="200229DB"/>
    <w:multiLevelType w:val="multilevel"/>
    <w:tmpl w:val="FCA29A30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5" w15:restartNumberingAfterBreak="0">
    <w:nsid w:val="26FE1556"/>
    <w:multiLevelType w:val="multilevel"/>
    <w:tmpl w:val="750CE54A"/>
    <w:lvl w:ilvl="0">
      <w:numFmt w:val="bullet"/>
      <w:lvlText w:val="-"/>
      <w:lvlJc w:val="left"/>
      <w:pPr>
        <w:ind w:left="109" w:hanging="298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811" w:hanging="298"/>
      </w:pPr>
    </w:lvl>
    <w:lvl w:ilvl="2">
      <w:numFmt w:val="bullet"/>
      <w:lvlText w:val="•"/>
      <w:lvlJc w:val="left"/>
      <w:pPr>
        <w:ind w:left="1522" w:hanging="298"/>
      </w:pPr>
    </w:lvl>
    <w:lvl w:ilvl="3">
      <w:numFmt w:val="bullet"/>
      <w:lvlText w:val="•"/>
      <w:lvlJc w:val="left"/>
      <w:pPr>
        <w:ind w:left="2234" w:hanging="298"/>
      </w:pPr>
    </w:lvl>
    <w:lvl w:ilvl="4">
      <w:numFmt w:val="bullet"/>
      <w:lvlText w:val="•"/>
      <w:lvlJc w:val="left"/>
      <w:pPr>
        <w:ind w:left="2945" w:hanging="298"/>
      </w:pPr>
    </w:lvl>
    <w:lvl w:ilvl="5">
      <w:numFmt w:val="bullet"/>
      <w:lvlText w:val="•"/>
      <w:lvlJc w:val="left"/>
      <w:pPr>
        <w:ind w:left="3657" w:hanging="298"/>
      </w:pPr>
    </w:lvl>
    <w:lvl w:ilvl="6">
      <w:numFmt w:val="bullet"/>
      <w:lvlText w:val="•"/>
      <w:lvlJc w:val="left"/>
      <w:pPr>
        <w:ind w:left="4368" w:hanging="298"/>
      </w:pPr>
    </w:lvl>
    <w:lvl w:ilvl="7">
      <w:numFmt w:val="bullet"/>
      <w:lvlText w:val="•"/>
      <w:lvlJc w:val="left"/>
      <w:pPr>
        <w:ind w:left="5079" w:hanging="298"/>
      </w:pPr>
    </w:lvl>
    <w:lvl w:ilvl="8">
      <w:numFmt w:val="bullet"/>
      <w:lvlText w:val="•"/>
      <w:lvlJc w:val="left"/>
      <w:pPr>
        <w:ind w:left="5791" w:hanging="298"/>
      </w:pPr>
    </w:lvl>
  </w:abstractNum>
  <w:abstractNum w:abstractNumId="6" w15:restartNumberingAfterBreak="0">
    <w:nsid w:val="2CEE59F8"/>
    <w:multiLevelType w:val="multilevel"/>
    <w:tmpl w:val="A1142BE0"/>
    <w:lvl w:ilvl="0">
      <w:numFmt w:val="bullet"/>
      <w:lvlText w:val="-"/>
      <w:lvlJc w:val="left"/>
      <w:pPr>
        <w:ind w:left="142" w:hanging="437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847" w:hanging="437"/>
      </w:pPr>
    </w:lvl>
    <w:lvl w:ilvl="2">
      <w:numFmt w:val="bullet"/>
      <w:lvlText w:val="•"/>
      <w:lvlJc w:val="left"/>
      <w:pPr>
        <w:ind w:left="1554" w:hanging="437"/>
      </w:pPr>
    </w:lvl>
    <w:lvl w:ilvl="3">
      <w:numFmt w:val="bullet"/>
      <w:lvlText w:val="•"/>
      <w:lvlJc w:val="left"/>
      <w:pPr>
        <w:ind w:left="2262" w:hanging="437"/>
      </w:pPr>
    </w:lvl>
    <w:lvl w:ilvl="4">
      <w:numFmt w:val="bullet"/>
      <w:lvlText w:val="•"/>
      <w:lvlJc w:val="left"/>
      <w:pPr>
        <w:ind w:left="2969" w:hanging="437"/>
      </w:pPr>
    </w:lvl>
    <w:lvl w:ilvl="5">
      <w:numFmt w:val="bullet"/>
      <w:lvlText w:val="•"/>
      <w:lvlJc w:val="left"/>
      <w:pPr>
        <w:ind w:left="3677" w:hanging="437"/>
      </w:pPr>
    </w:lvl>
    <w:lvl w:ilvl="6">
      <w:numFmt w:val="bullet"/>
      <w:lvlText w:val="•"/>
      <w:lvlJc w:val="left"/>
      <w:pPr>
        <w:ind w:left="4384" w:hanging="437"/>
      </w:pPr>
    </w:lvl>
    <w:lvl w:ilvl="7">
      <w:numFmt w:val="bullet"/>
      <w:lvlText w:val="•"/>
      <w:lvlJc w:val="left"/>
      <w:pPr>
        <w:ind w:left="5091" w:hanging="437"/>
      </w:pPr>
    </w:lvl>
    <w:lvl w:ilvl="8">
      <w:numFmt w:val="bullet"/>
      <w:lvlText w:val="•"/>
      <w:lvlJc w:val="left"/>
      <w:pPr>
        <w:ind w:left="5799" w:hanging="437"/>
      </w:pPr>
    </w:lvl>
  </w:abstractNum>
  <w:abstractNum w:abstractNumId="7" w15:restartNumberingAfterBreak="0">
    <w:nsid w:val="43252E49"/>
    <w:multiLevelType w:val="multilevel"/>
    <w:tmpl w:val="CE449DE0"/>
    <w:lvl w:ilvl="0">
      <w:numFmt w:val="bullet"/>
      <w:lvlText w:val="-"/>
      <w:lvlJc w:val="left"/>
      <w:pPr>
        <w:ind w:left="109" w:hanging="189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811" w:hanging="189"/>
      </w:pPr>
    </w:lvl>
    <w:lvl w:ilvl="2">
      <w:numFmt w:val="bullet"/>
      <w:lvlText w:val="•"/>
      <w:lvlJc w:val="left"/>
      <w:pPr>
        <w:ind w:left="1522" w:hanging="189"/>
      </w:pPr>
    </w:lvl>
    <w:lvl w:ilvl="3">
      <w:numFmt w:val="bullet"/>
      <w:lvlText w:val="•"/>
      <w:lvlJc w:val="left"/>
      <w:pPr>
        <w:ind w:left="2234" w:hanging="189"/>
      </w:pPr>
    </w:lvl>
    <w:lvl w:ilvl="4">
      <w:numFmt w:val="bullet"/>
      <w:lvlText w:val="•"/>
      <w:lvlJc w:val="left"/>
      <w:pPr>
        <w:ind w:left="2945" w:hanging="189"/>
      </w:pPr>
    </w:lvl>
    <w:lvl w:ilvl="5">
      <w:numFmt w:val="bullet"/>
      <w:lvlText w:val="•"/>
      <w:lvlJc w:val="left"/>
      <w:pPr>
        <w:ind w:left="3657" w:hanging="189"/>
      </w:pPr>
    </w:lvl>
    <w:lvl w:ilvl="6">
      <w:numFmt w:val="bullet"/>
      <w:lvlText w:val="•"/>
      <w:lvlJc w:val="left"/>
      <w:pPr>
        <w:ind w:left="4368" w:hanging="189"/>
      </w:pPr>
    </w:lvl>
    <w:lvl w:ilvl="7">
      <w:numFmt w:val="bullet"/>
      <w:lvlText w:val="•"/>
      <w:lvlJc w:val="left"/>
      <w:pPr>
        <w:ind w:left="5079" w:hanging="189"/>
      </w:pPr>
    </w:lvl>
    <w:lvl w:ilvl="8">
      <w:numFmt w:val="bullet"/>
      <w:lvlText w:val="•"/>
      <w:lvlJc w:val="left"/>
      <w:pPr>
        <w:ind w:left="5791" w:hanging="189"/>
      </w:pPr>
    </w:lvl>
  </w:abstractNum>
  <w:abstractNum w:abstractNumId="8" w15:restartNumberingAfterBreak="0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246736"/>
    <w:multiLevelType w:val="multilevel"/>
    <w:tmpl w:val="9814AFD4"/>
    <w:lvl w:ilvl="0">
      <w:numFmt w:val="bullet"/>
      <w:lvlText w:val="-"/>
      <w:lvlJc w:val="left"/>
      <w:pPr>
        <w:ind w:left="109" w:hanging="19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811" w:hanging="190"/>
      </w:pPr>
    </w:lvl>
    <w:lvl w:ilvl="2">
      <w:numFmt w:val="bullet"/>
      <w:lvlText w:val="•"/>
      <w:lvlJc w:val="left"/>
      <w:pPr>
        <w:ind w:left="1522" w:hanging="190"/>
      </w:pPr>
    </w:lvl>
    <w:lvl w:ilvl="3">
      <w:numFmt w:val="bullet"/>
      <w:lvlText w:val="•"/>
      <w:lvlJc w:val="left"/>
      <w:pPr>
        <w:ind w:left="2234" w:hanging="190"/>
      </w:pPr>
    </w:lvl>
    <w:lvl w:ilvl="4">
      <w:numFmt w:val="bullet"/>
      <w:lvlText w:val="•"/>
      <w:lvlJc w:val="left"/>
      <w:pPr>
        <w:ind w:left="2945" w:hanging="190"/>
      </w:pPr>
    </w:lvl>
    <w:lvl w:ilvl="5">
      <w:numFmt w:val="bullet"/>
      <w:lvlText w:val="•"/>
      <w:lvlJc w:val="left"/>
      <w:pPr>
        <w:ind w:left="3657" w:hanging="190"/>
      </w:pPr>
    </w:lvl>
    <w:lvl w:ilvl="6">
      <w:numFmt w:val="bullet"/>
      <w:lvlText w:val="•"/>
      <w:lvlJc w:val="left"/>
      <w:pPr>
        <w:ind w:left="4368" w:hanging="190"/>
      </w:pPr>
    </w:lvl>
    <w:lvl w:ilvl="7">
      <w:numFmt w:val="bullet"/>
      <w:lvlText w:val="•"/>
      <w:lvlJc w:val="left"/>
      <w:pPr>
        <w:ind w:left="5079" w:hanging="190"/>
      </w:pPr>
    </w:lvl>
    <w:lvl w:ilvl="8">
      <w:numFmt w:val="bullet"/>
      <w:lvlText w:val="•"/>
      <w:lvlJc w:val="left"/>
      <w:pPr>
        <w:ind w:left="5791" w:hanging="190"/>
      </w:pPr>
    </w:lvl>
  </w:abstractNum>
  <w:abstractNum w:abstractNumId="10" w15:restartNumberingAfterBreak="0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6A370E6"/>
    <w:multiLevelType w:val="multilevel"/>
    <w:tmpl w:val="0F42CFC6"/>
    <w:lvl w:ilvl="0">
      <w:numFmt w:val="bullet"/>
      <w:lvlText w:val="-"/>
      <w:lvlJc w:val="left"/>
      <w:pPr>
        <w:ind w:left="109" w:hanging="14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811" w:hanging="140"/>
      </w:pPr>
    </w:lvl>
    <w:lvl w:ilvl="2">
      <w:numFmt w:val="bullet"/>
      <w:lvlText w:val="•"/>
      <w:lvlJc w:val="left"/>
      <w:pPr>
        <w:ind w:left="1522" w:hanging="140"/>
      </w:pPr>
    </w:lvl>
    <w:lvl w:ilvl="3">
      <w:numFmt w:val="bullet"/>
      <w:lvlText w:val="•"/>
      <w:lvlJc w:val="left"/>
      <w:pPr>
        <w:ind w:left="2234" w:hanging="140"/>
      </w:pPr>
    </w:lvl>
    <w:lvl w:ilvl="4">
      <w:numFmt w:val="bullet"/>
      <w:lvlText w:val="•"/>
      <w:lvlJc w:val="left"/>
      <w:pPr>
        <w:ind w:left="2945" w:hanging="140"/>
      </w:pPr>
    </w:lvl>
    <w:lvl w:ilvl="5">
      <w:numFmt w:val="bullet"/>
      <w:lvlText w:val="•"/>
      <w:lvlJc w:val="left"/>
      <w:pPr>
        <w:ind w:left="3657" w:hanging="140"/>
      </w:pPr>
    </w:lvl>
    <w:lvl w:ilvl="6">
      <w:numFmt w:val="bullet"/>
      <w:lvlText w:val="•"/>
      <w:lvlJc w:val="left"/>
      <w:pPr>
        <w:ind w:left="4368" w:hanging="140"/>
      </w:pPr>
    </w:lvl>
    <w:lvl w:ilvl="7">
      <w:numFmt w:val="bullet"/>
      <w:lvlText w:val="•"/>
      <w:lvlJc w:val="left"/>
      <w:pPr>
        <w:ind w:left="5079" w:hanging="140"/>
      </w:pPr>
    </w:lvl>
    <w:lvl w:ilvl="8">
      <w:numFmt w:val="bullet"/>
      <w:lvlText w:val="•"/>
      <w:lvlJc w:val="left"/>
      <w:pPr>
        <w:ind w:left="5791" w:hanging="140"/>
      </w:pPr>
    </w:lvl>
  </w:abstractNum>
  <w:abstractNum w:abstractNumId="12" w15:restartNumberingAfterBreak="0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E91ECF"/>
    <w:multiLevelType w:val="hybridMultilevel"/>
    <w:tmpl w:val="3AB6CC46"/>
    <w:lvl w:ilvl="0" w:tplc="18C24E0A">
      <w:numFmt w:val="bullet"/>
      <w:lvlText w:val="-"/>
      <w:lvlJc w:val="left"/>
      <w:pPr>
        <w:ind w:left="2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2ED0AA">
      <w:numFmt w:val="bullet"/>
      <w:lvlText w:val="•"/>
      <w:lvlJc w:val="left"/>
      <w:pPr>
        <w:ind w:left="1699" w:hanging="260"/>
      </w:pPr>
      <w:rPr>
        <w:rFonts w:hint="default"/>
        <w:lang w:val="ru-RU" w:eastAsia="en-US" w:bidi="ar-SA"/>
      </w:rPr>
    </w:lvl>
    <w:lvl w:ilvl="2" w:tplc="A8AEA904">
      <w:numFmt w:val="bullet"/>
      <w:lvlText w:val="•"/>
      <w:lvlJc w:val="left"/>
      <w:pPr>
        <w:ind w:left="3179" w:hanging="260"/>
      </w:pPr>
      <w:rPr>
        <w:rFonts w:hint="default"/>
        <w:lang w:val="ru-RU" w:eastAsia="en-US" w:bidi="ar-SA"/>
      </w:rPr>
    </w:lvl>
    <w:lvl w:ilvl="3" w:tplc="916EC88C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4" w:tplc="5448D6B6">
      <w:numFmt w:val="bullet"/>
      <w:lvlText w:val="•"/>
      <w:lvlJc w:val="left"/>
      <w:pPr>
        <w:ind w:left="6139" w:hanging="260"/>
      </w:pPr>
      <w:rPr>
        <w:rFonts w:hint="default"/>
        <w:lang w:val="ru-RU" w:eastAsia="en-US" w:bidi="ar-SA"/>
      </w:rPr>
    </w:lvl>
    <w:lvl w:ilvl="5" w:tplc="BA7A5926">
      <w:numFmt w:val="bullet"/>
      <w:lvlText w:val="•"/>
      <w:lvlJc w:val="left"/>
      <w:pPr>
        <w:ind w:left="7619" w:hanging="260"/>
      </w:pPr>
      <w:rPr>
        <w:rFonts w:hint="default"/>
        <w:lang w:val="ru-RU" w:eastAsia="en-US" w:bidi="ar-SA"/>
      </w:rPr>
    </w:lvl>
    <w:lvl w:ilvl="6" w:tplc="7B32A9EE">
      <w:numFmt w:val="bullet"/>
      <w:lvlText w:val="•"/>
      <w:lvlJc w:val="left"/>
      <w:pPr>
        <w:ind w:left="9099" w:hanging="260"/>
      </w:pPr>
      <w:rPr>
        <w:rFonts w:hint="default"/>
        <w:lang w:val="ru-RU" w:eastAsia="en-US" w:bidi="ar-SA"/>
      </w:rPr>
    </w:lvl>
    <w:lvl w:ilvl="7" w:tplc="A85448B8">
      <w:numFmt w:val="bullet"/>
      <w:lvlText w:val="•"/>
      <w:lvlJc w:val="left"/>
      <w:pPr>
        <w:ind w:left="10578" w:hanging="260"/>
      </w:pPr>
      <w:rPr>
        <w:rFonts w:hint="default"/>
        <w:lang w:val="ru-RU" w:eastAsia="en-US" w:bidi="ar-SA"/>
      </w:rPr>
    </w:lvl>
    <w:lvl w:ilvl="8" w:tplc="0B4825EC">
      <w:numFmt w:val="bullet"/>
      <w:lvlText w:val="•"/>
      <w:lvlJc w:val="left"/>
      <w:pPr>
        <w:ind w:left="12058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75D83167"/>
    <w:multiLevelType w:val="hybridMultilevel"/>
    <w:tmpl w:val="DB4C92A6"/>
    <w:lvl w:ilvl="0" w:tplc="95A665C8">
      <w:start w:val="1"/>
      <w:numFmt w:val="decimal"/>
      <w:lvlText w:val="%1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8E5A84">
      <w:numFmt w:val="bullet"/>
      <w:lvlText w:val="•"/>
      <w:lvlJc w:val="left"/>
      <w:pPr>
        <w:ind w:left="1699" w:hanging="708"/>
      </w:pPr>
      <w:rPr>
        <w:rFonts w:hint="default"/>
        <w:lang w:val="ru-RU" w:eastAsia="en-US" w:bidi="ar-SA"/>
      </w:rPr>
    </w:lvl>
    <w:lvl w:ilvl="2" w:tplc="FF9CA946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3" w:tplc="55760FD0">
      <w:numFmt w:val="bullet"/>
      <w:lvlText w:val="•"/>
      <w:lvlJc w:val="left"/>
      <w:pPr>
        <w:ind w:left="4659" w:hanging="708"/>
      </w:pPr>
      <w:rPr>
        <w:rFonts w:hint="default"/>
        <w:lang w:val="ru-RU" w:eastAsia="en-US" w:bidi="ar-SA"/>
      </w:rPr>
    </w:lvl>
    <w:lvl w:ilvl="4" w:tplc="1ACC6496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5" w:tplc="5CC8F73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6" w:tplc="EEB2AFE6">
      <w:numFmt w:val="bullet"/>
      <w:lvlText w:val="•"/>
      <w:lvlJc w:val="left"/>
      <w:pPr>
        <w:ind w:left="9099" w:hanging="708"/>
      </w:pPr>
      <w:rPr>
        <w:rFonts w:hint="default"/>
        <w:lang w:val="ru-RU" w:eastAsia="en-US" w:bidi="ar-SA"/>
      </w:rPr>
    </w:lvl>
    <w:lvl w:ilvl="7" w:tplc="7C682414">
      <w:numFmt w:val="bullet"/>
      <w:lvlText w:val="•"/>
      <w:lvlJc w:val="left"/>
      <w:pPr>
        <w:ind w:left="10578" w:hanging="708"/>
      </w:pPr>
      <w:rPr>
        <w:rFonts w:hint="default"/>
        <w:lang w:val="ru-RU" w:eastAsia="en-US" w:bidi="ar-SA"/>
      </w:rPr>
    </w:lvl>
    <w:lvl w:ilvl="8" w:tplc="81E0D14C">
      <w:numFmt w:val="bullet"/>
      <w:lvlText w:val="•"/>
      <w:lvlJc w:val="left"/>
      <w:pPr>
        <w:ind w:left="12058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76FC73FC"/>
    <w:multiLevelType w:val="multilevel"/>
    <w:tmpl w:val="CB2C1124"/>
    <w:lvl w:ilvl="0">
      <w:numFmt w:val="bullet"/>
      <w:lvlText w:val="-"/>
      <w:lvlJc w:val="left"/>
      <w:pPr>
        <w:ind w:left="676" w:hanging="224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692" w:hanging="224"/>
      </w:pPr>
    </w:lvl>
    <w:lvl w:ilvl="2">
      <w:numFmt w:val="bullet"/>
      <w:lvlText w:val="•"/>
      <w:lvlJc w:val="left"/>
      <w:pPr>
        <w:ind w:left="2704" w:hanging="224"/>
      </w:pPr>
    </w:lvl>
    <w:lvl w:ilvl="3">
      <w:numFmt w:val="bullet"/>
      <w:lvlText w:val="•"/>
      <w:lvlJc w:val="left"/>
      <w:pPr>
        <w:ind w:left="3716" w:hanging="224"/>
      </w:pPr>
    </w:lvl>
    <w:lvl w:ilvl="4">
      <w:numFmt w:val="bullet"/>
      <w:lvlText w:val="•"/>
      <w:lvlJc w:val="left"/>
      <w:pPr>
        <w:ind w:left="4728" w:hanging="224"/>
      </w:pPr>
    </w:lvl>
    <w:lvl w:ilvl="5">
      <w:numFmt w:val="bullet"/>
      <w:lvlText w:val="•"/>
      <w:lvlJc w:val="left"/>
      <w:pPr>
        <w:ind w:left="5740" w:hanging="224"/>
      </w:pPr>
    </w:lvl>
    <w:lvl w:ilvl="6">
      <w:numFmt w:val="bullet"/>
      <w:lvlText w:val="•"/>
      <w:lvlJc w:val="left"/>
      <w:pPr>
        <w:ind w:left="6752" w:hanging="224"/>
      </w:pPr>
    </w:lvl>
    <w:lvl w:ilvl="7">
      <w:numFmt w:val="bullet"/>
      <w:lvlText w:val="•"/>
      <w:lvlJc w:val="left"/>
      <w:pPr>
        <w:ind w:left="7764" w:hanging="224"/>
      </w:pPr>
    </w:lvl>
    <w:lvl w:ilvl="8">
      <w:numFmt w:val="bullet"/>
      <w:lvlText w:val="•"/>
      <w:lvlJc w:val="left"/>
      <w:pPr>
        <w:ind w:left="8776" w:hanging="224"/>
      </w:pPr>
    </w:lvl>
  </w:abstractNum>
  <w:abstractNum w:abstractNumId="16" w15:restartNumberingAfterBreak="0">
    <w:nsid w:val="7C2324FB"/>
    <w:multiLevelType w:val="hybridMultilevel"/>
    <w:tmpl w:val="BB0C5EFE"/>
    <w:lvl w:ilvl="0" w:tplc="8A92677E">
      <w:numFmt w:val="bullet"/>
      <w:lvlText w:val=""/>
      <w:lvlJc w:val="left"/>
      <w:pPr>
        <w:ind w:left="21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3F0863E">
      <w:numFmt w:val="bullet"/>
      <w:lvlText w:val="•"/>
      <w:lvlJc w:val="left"/>
      <w:pPr>
        <w:ind w:left="1699" w:hanging="708"/>
      </w:pPr>
      <w:rPr>
        <w:rFonts w:hint="default"/>
        <w:lang w:val="ru-RU" w:eastAsia="en-US" w:bidi="ar-SA"/>
      </w:rPr>
    </w:lvl>
    <w:lvl w:ilvl="2" w:tplc="5CB04E68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3" w:tplc="7C22C246">
      <w:numFmt w:val="bullet"/>
      <w:lvlText w:val="•"/>
      <w:lvlJc w:val="left"/>
      <w:pPr>
        <w:ind w:left="4659" w:hanging="708"/>
      </w:pPr>
      <w:rPr>
        <w:rFonts w:hint="default"/>
        <w:lang w:val="ru-RU" w:eastAsia="en-US" w:bidi="ar-SA"/>
      </w:rPr>
    </w:lvl>
    <w:lvl w:ilvl="4" w:tplc="8056EF84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5" w:tplc="2570B1D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6" w:tplc="ACFE21FC">
      <w:numFmt w:val="bullet"/>
      <w:lvlText w:val="•"/>
      <w:lvlJc w:val="left"/>
      <w:pPr>
        <w:ind w:left="9099" w:hanging="708"/>
      </w:pPr>
      <w:rPr>
        <w:rFonts w:hint="default"/>
        <w:lang w:val="ru-RU" w:eastAsia="en-US" w:bidi="ar-SA"/>
      </w:rPr>
    </w:lvl>
    <w:lvl w:ilvl="7" w:tplc="4CA4C18E">
      <w:numFmt w:val="bullet"/>
      <w:lvlText w:val="•"/>
      <w:lvlJc w:val="left"/>
      <w:pPr>
        <w:ind w:left="10578" w:hanging="708"/>
      </w:pPr>
      <w:rPr>
        <w:rFonts w:hint="default"/>
        <w:lang w:val="ru-RU" w:eastAsia="en-US" w:bidi="ar-SA"/>
      </w:rPr>
    </w:lvl>
    <w:lvl w:ilvl="8" w:tplc="055E443A">
      <w:numFmt w:val="bullet"/>
      <w:lvlText w:val="•"/>
      <w:lvlJc w:val="left"/>
      <w:pPr>
        <w:ind w:left="12058" w:hanging="708"/>
      </w:pPr>
      <w:rPr>
        <w:rFonts w:hint="default"/>
        <w:lang w:val="ru-RU" w:eastAsia="en-US" w:bidi="ar-SA"/>
      </w:rPr>
    </w:lvl>
  </w:abstractNum>
  <w:num w:numId="1" w16cid:durableId="405617564">
    <w:abstractNumId w:val="15"/>
  </w:num>
  <w:num w:numId="2" w16cid:durableId="2081560529">
    <w:abstractNumId w:val="13"/>
  </w:num>
  <w:num w:numId="3" w16cid:durableId="1414818687">
    <w:abstractNumId w:val="16"/>
  </w:num>
  <w:num w:numId="4" w16cid:durableId="1709211579">
    <w:abstractNumId w:val="14"/>
  </w:num>
  <w:num w:numId="5" w16cid:durableId="1680043091">
    <w:abstractNumId w:val="6"/>
  </w:num>
  <w:num w:numId="6" w16cid:durableId="1928462937">
    <w:abstractNumId w:val="3"/>
  </w:num>
  <w:num w:numId="7" w16cid:durableId="861819257">
    <w:abstractNumId w:val="9"/>
  </w:num>
  <w:num w:numId="8" w16cid:durableId="614560873">
    <w:abstractNumId w:val="0"/>
  </w:num>
  <w:num w:numId="9" w16cid:durableId="1261186616">
    <w:abstractNumId w:val="7"/>
  </w:num>
  <w:num w:numId="10" w16cid:durableId="1373772749">
    <w:abstractNumId w:val="11"/>
  </w:num>
  <w:num w:numId="11" w16cid:durableId="1861577528">
    <w:abstractNumId w:val="5"/>
  </w:num>
  <w:num w:numId="12" w16cid:durableId="929389054">
    <w:abstractNumId w:val="12"/>
  </w:num>
  <w:num w:numId="13" w16cid:durableId="200020976">
    <w:abstractNumId w:val="10"/>
  </w:num>
  <w:num w:numId="14" w16cid:durableId="1465662231">
    <w:abstractNumId w:val="2"/>
  </w:num>
  <w:num w:numId="15" w16cid:durableId="698313840">
    <w:abstractNumId w:val="8"/>
  </w:num>
  <w:num w:numId="16" w16cid:durableId="399402090">
    <w:abstractNumId w:val="1"/>
  </w:num>
  <w:num w:numId="17" w16cid:durableId="479424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C9"/>
    <w:rsid w:val="001333EE"/>
    <w:rsid w:val="00215EEC"/>
    <w:rsid w:val="002D353D"/>
    <w:rsid w:val="002E3CCF"/>
    <w:rsid w:val="002F4453"/>
    <w:rsid w:val="003A67AC"/>
    <w:rsid w:val="0058201C"/>
    <w:rsid w:val="005C22E0"/>
    <w:rsid w:val="006716C9"/>
    <w:rsid w:val="006C0B77"/>
    <w:rsid w:val="007A2310"/>
    <w:rsid w:val="008242FF"/>
    <w:rsid w:val="00870751"/>
    <w:rsid w:val="008A2B3D"/>
    <w:rsid w:val="008D5D1C"/>
    <w:rsid w:val="00922C48"/>
    <w:rsid w:val="009D2BDB"/>
    <w:rsid w:val="00A55037"/>
    <w:rsid w:val="00B427B2"/>
    <w:rsid w:val="00B915B7"/>
    <w:rsid w:val="00C53DE9"/>
    <w:rsid w:val="00EA59DF"/>
    <w:rsid w:val="00EA5EEC"/>
    <w:rsid w:val="00EE4070"/>
    <w:rsid w:val="00F12C76"/>
    <w:rsid w:val="00FB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D8908"/>
  <w15:chartTrackingRefBased/>
  <w15:docId w15:val="{B661FE2A-ADE2-44FD-94D8-9782B6DA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310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7A231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310"/>
    <w:rPr>
      <w:rFonts w:ascii="Arial" w:eastAsia="Arial" w:hAnsi="Arial" w:cs="Arial"/>
      <w:sz w:val="40"/>
      <w:szCs w:val="40"/>
      <w:lang w:val="ru" w:eastAsia="ru-RU"/>
    </w:rPr>
  </w:style>
  <w:style w:type="paragraph" w:customStyle="1" w:styleId="TableParagraph">
    <w:name w:val="Table Paragraph"/>
    <w:basedOn w:val="a"/>
    <w:qFormat/>
    <w:rsid w:val="007A2310"/>
    <w:pPr>
      <w:widowControl w:val="0"/>
      <w:autoSpaceDE w:val="0"/>
      <w:autoSpaceDN w:val="0"/>
      <w:spacing w:line="240" w:lineRule="auto"/>
      <w:ind w:left="108"/>
    </w:pPr>
    <w:rPr>
      <w:rFonts w:ascii="Times New Roman" w:eastAsia="Times New Roman" w:hAnsi="Times New Roman" w:cs="Times New Roman"/>
      <w:lang w:val="ru-RU" w:eastAsia="en-US"/>
    </w:rPr>
  </w:style>
  <w:style w:type="paragraph" w:styleId="a3">
    <w:name w:val="List Paragraph"/>
    <w:basedOn w:val="a"/>
    <w:link w:val="a4"/>
    <w:qFormat/>
    <w:rsid w:val="007A2310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7A2310"/>
    <w:pPr>
      <w:widowControl w:val="0"/>
      <w:autoSpaceDE w:val="0"/>
      <w:autoSpaceDN w:val="0"/>
      <w:spacing w:line="240" w:lineRule="auto"/>
      <w:ind w:left="212"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1"/>
    <w:rsid w:val="007A2310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rsid w:val="007A2310"/>
    <w:rPr>
      <w:rFonts w:ascii="Arial" w:eastAsia="Arial" w:hAnsi="Arial" w:cs="Arial"/>
      <w:lang w:val="ru" w:eastAsia="ru-RU"/>
    </w:rPr>
  </w:style>
  <w:style w:type="table" w:styleId="a7">
    <w:name w:val="Table Grid"/>
    <w:basedOn w:val="a1"/>
    <w:uiPriority w:val="39"/>
    <w:rsid w:val="00B427B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link w:val="a9"/>
    <w:rsid w:val="00215EEC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/>
    </w:rPr>
  </w:style>
  <w:style w:type="character" w:customStyle="1" w:styleId="a9">
    <w:name w:val="Обычный (Интернет) Знак"/>
    <w:basedOn w:val="a0"/>
    <w:link w:val="a8"/>
    <w:rsid w:val="00215EE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D2BD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2BDB"/>
    <w:rPr>
      <w:rFonts w:ascii="Arial" w:eastAsia="Arial" w:hAnsi="Arial" w:cs="Arial"/>
      <w:lang w:val="ru" w:eastAsia="ru-RU"/>
    </w:rPr>
  </w:style>
  <w:style w:type="paragraph" w:styleId="ac">
    <w:name w:val="footer"/>
    <w:basedOn w:val="a"/>
    <w:link w:val="ad"/>
    <w:uiPriority w:val="99"/>
    <w:unhideWhenUsed/>
    <w:rsid w:val="009D2BD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2BDB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vbinf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FA96-E2A3-4C39-8117-7BA0D100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35</Pages>
  <Words>10328</Words>
  <Characters>58872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Ирина Черных</cp:lastModifiedBy>
  <cp:revision>5</cp:revision>
  <cp:lastPrinted>2023-09-02T07:49:00Z</cp:lastPrinted>
  <dcterms:created xsi:type="dcterms:W3CDTF">2023-08-27T17:27:00Z</dcterms:created>
  <dcterms:modified xsi:type="dcterms:W3CDTF">2023-09-02T08:16:00Z</dcterms:modified>
</cp:coreProperties>
</file>